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4E4" w:rsidRPr="001F37D7" w:rsidRDefault="007A64E4" w:rsidP="001F37D7">
      <w:pPr>
        <w:jc w:val="center"/>
        <w:rPr>
          <w:rFonts w:ascii="Times New Roman" w:hAnsi="Times New Roman"/>
          <w:sz w:val="28"/>
          <w:szCs w:val="28"/>
        </w:rPr>
      </w:pPr>
      <w:r w:rsidRPr="001F37D7">
        <w:rPr>
          <w:rFonts w:ascii="Times New Roman" w:hAnsi="Times New Roman"/>
          <w:sz w:val="28"/>
          <w:szCs w:val="28"/>
        </w:rPr>
        <w:t>Методические указания по практическим занятиям по дисциплине «Основы технической диагностики нефтегазового оборудования»</w:t>
      </w:r>
    </w:p>
    <w:p w:rsidR="007A64E4" w:rsidRPr="001F37D7" w:rsidRDefault="007A64E4" w:rsidP="001F37D7">
      <w:pPr>
        <w:jc w:val="both"/>
        <w:rPr>
          <w:rFonts w:ascii="Times New Roman" w:hAnsi="Times New Roman"/>
          <w:sz w:val="28"/>
          <w:szCs w:val="28"/>
        </w:rPr>
      </w:pPr>
    </w:p>
    <w:p w:rsidR="007A64E4" w:rsidRPr="001F37D7" w:rsidRDefault="007A64E4" w:rsidP="001F37D7">
      <w:pPr>
        <w:jc w:val="both"/>
        <w:rPr>
          <w:rFonts w:ascii="Times New Roman" w:hAnsi="Times New Roman"/>
          <w:sz w:val="28"/>
          <w:szCs w:val="28"/>
        </w:rPr>
      </w:pPr>
      <w:r w:rsidRPr="001F37D7">
        <w:rPr>
          <w:rFonts w:ascii="Times New Roman" w:hAnsi="Times New Roman"/>
          <w:sz w:val="28"/>
          <w:szCs w:val="28"/>
        </w:rPr>
        <w:t>Задание 1.</w:t>
      </w:r>
    </w:p>
    <w:p w:rsidR="007A64E4" w:rsidRPr="001F37D7" w:rsidRDefault="007A64E4" w:rsidP="001F37D7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F37D7">
        <w:rPr>
          <w:rFonts w:ascii="Times New Roman" w:hAnsi="Times New Roman"/>
          <w:sz w:val="28"/>
          <w:szCs w:val="28"/>
        </w:rPr>
        <w:t xml:space="preserve"> Расчет остаточного срока службы изоляционного покрытия по переходному сопротивлению (</w:t>
      </w:r>
      <w:r w:rsidRPr="001F37D7">
        <w:rPr>
          <w:rFonts w:ascii="Times New Roman" w:hAnsi="Times New Roman"/>
          <w:i/>
          <w:sz w:val="28"/>
          <w:szCs w:val="28"/>
          <w:lang w:val="en-US"/>
        </w:rPr>
        <w:t>t</w:t>
      </w:r>
      <w:r w:rsidRPr="001F37D7">
        <w:rPr>
          <w:rFonts w:ascii="Times New Roman" w:hAnsi="Times New Roman"/>
          <w:sz w:val="28"/>
          <w:szCs w:val="28"/>
          <w:vertAlign w:val="subscript"/>
        </w:rPr>
        <w:t>ост</w:t>
      </w:r>
      <w:r w:rsidRPr="001F37D7">
        <w:rPr>
          <w:rFonts w:ascii="Times New Roman" w:hAnsi="Times New Roman"/>
          <w:sz w:val="28"/>
          <w:szCs w:val="28"/>
        </w:rPr>
        <w:t>, год) проводится по формуле</w:t>
      </w:r>
    </w:p>
    <w:p w:rsidR="007A64E4" w:rsidRPr="001F37D7" w:rsidRDefault="007A64E4" w:rsidP="001F37D7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Pr="001F37D7">
        <w:rPr>
          <w:rFonts w:ascii="Times New Roman" w:hAnsi="Times New Roman"/>
          <w:position w:val="-30"/>
          <w:sz w:val="28"/>
          <w:szCs w:val="28"/>
        </w:rPr>
        <w:object w:dxaOrig="184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2.25pt;height:35.25pt" o:ole="">
            <v:imagedata r:id="rId4" o:title=""/>
          </v:shape>
          <o:OLEObject Type="Embed" ProgID="Equation.3" ShapeID="_x0000_i1025" DrawAspect="Content" ObjectID="_1570861970" r:id="rId5"/>
        </w:object>
      </w:r>
      <w:r w:rsidRPr="001F37D7">
        <w:rPr>
          <w:rFonts w:ascii="Times New Roman" w:hAnsi="Times New Roman"/>
          <w:sz w:val="28"/>
          <w:szCs w:val="28"/>
        </w:rPr>
        <w:t xml:space="preserve">,                </w:t>
      </w:r>
      <w:r>
        <w:rPr>
          <w:rFonts w:ascii="Times New Roman" w:hAnsi="Times New Roman"/>
          <w:sz w:val="28"/>
          <w:szCs w:val="28"/>
        </w:rPr>
        <w:t xml:space="preserve">                              (1</w:t>
      </w:r>
      <w:r w:rsidRPr="001F37D7">
        <w:rPr>
          <w:rFonts w:ascii="Times New Roman" w:hAnsi="Times New Roman"/>
          <w:sz w:val="28"/>
          <w:szCs w:val="28"/>
        </w:rPr>
        <w:t>)</w:t>
      </w:r>
    </w:p>
    <w:p w:rsidR="007A64E4" w:rsidRPr="001F37D7" w:rsidRDefault="007A64E4" w:rsidP="001F37D7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F37D7">
        <w:rPr>
          <w:rFonts w:ascii="Times New Roman" w:hAnsi="Times New Roman"/>
          <w:sz w:val="28"/>
          <w:szCs w:val="28"/>
        </w:rPr>
        <w:t xml:space="preserve">где </w:t>
      </w:r>
      <w:r w:rsidRPr="001F37D7">
        <w:rPr>
          <w:rFonts w:ascii="Times New Roman" w:hAnsi="Times New Roman"/>
          <w:sz w:val="28"/>
          <w:szCs w:val="28"/>
        </w:rPr>
        <w:sym w:font="Symbol" w:char="F061"/>
      </w:r>
      <w:r w:rsidRPr="001F37D7">
        <w:rPr>
          <w:rFonts w:ascii="Times New Roman" w:hAnsi="Times New Roman"/>
          <w:sz w:val="28"/>
          <w:szCs w:val="28"/>
        </w:rPr>
        <w:t xml:space="preserve"> — постоянная времени старения (год</w:t>
      </w:r>
      <w:r w:rsidRPr="001F37D7">
        <w:rPr>
          <w:rFonts w:ascii="Times New Roman" w:hAnsi="Times New Roman"/>
          <w:sz w:val="28"/>
          <w:szCs w:val="28"/>
          <w:vertAlign w:val="superscript"/>
        </w:rPr>
        <w:sym w:font="Symbol" w:char="F02D"/>
      </w:r>
      <w:r w:rsidRPr="001F37D7">
        <w:rPr>
          <w:rFonts w:ascii="Times New Roman" w:hAnsi="Times New Roman"/>
          <w:sz w:val="28"/>
          <w:szCs w:val="28"/>
          <w:vertAlign w:val="superscript"/>
        </w:rPr>
        <w:t>1</w:t>
      </w:r>
      <w:r w:rsidRPr="001F37D7">
        <w:rPr>
          <w:rFonts w:ascii="Times New Roman" w:hAnsi="Times New Roman"/>
          <w:sz w:val="28"/>
          <w:szCs w:val="28"/>
        </w:rPr>
        <w:t>), рассчитываемая по формуле</w:t>
      </w:r>
    </w:p>
    <w:p w:rsidR="007A64E4" w:rsidRPr="001F37D7" w:rsidRDefault="007A64E4" w:rsidP="001F37D7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Pr="001F37D7">
        <w:rPr>
          <w:rFonts w:ascii="Times New Roman" w:hAnsi="Times New Roman"/>
          <w:position w:val="-32"/>
          <w:sz w:val="28"/>
          <w:szCs w:val="28"/>
        </w:rPr>
        <w:object w:dxaOrig="1719" w:dyaOrig="740">
          <v:shape id="_x0000_i1026" type="#_x0000_t75" style="width:86.25pt;height:36.75pt" o:ole="">
            <v:imagedata r:id="rId6" o:title=""/>
          </v:shape>
          <o:OLEObject Type="Embed" ProgID="Equation.3" ShapeID="_x0000_i1026" DrawAspect="Content" ObjectID="_1570861971" r:id="rId7"/>
        </w:object>
      </w:r>
      <w:r w:rsidRPr="001F37D7">
        <w:rPr>
          <w:rFonts w:ascii="Times New Roman" w:hAnsi="Times New Roman"/>
          <w:sz w:val="28"/>
          <w:szCs w:val="28"/>
        </w:rPr>
        <w:t xml:space="preserve">,   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1F37D7">
        <w:rPr>
          <w:rFonts w:ascii="Times New Roman" w:hAnsi="Times New Roman"/>
          <w:sz w:val="28"/>
          <w:szCs w:val="28"/>
        </w:rPr>
        <w:t xml:space="preserve">                  (</w:t>
      </w:r>
      <w:r>
        <w:rPr>
          <w:rFonts w:ascii="Times New Roman" w:hAnsi="Times New Roman"/>
          <w:sz w:val="28"/>
          <w:szCs w:val="28"/>
        </w:rPr>
        <w:t>2</w:t>
      </w:r>
      <w:r w:rsidRPr="001F37D7">
        <w:rPr>
          <w:rFonts w:ascii="Times New Roman" w:hAnsi="Times New Roman"/>
          <w:sz w:val="28"/>
          <w:szCs w:val="28"/>
        </w:rPr>
        <w:t>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00"/>
        <w:gridCol w:w="7353"/>
      </w:tblGrid>
      <w:tr w:rsidR="007A64E4" w:rsidRPr="00DD063E" w:rsidTr="004F7517">
        <w:tc>
          <w:tcPr>
            <w:tcW w:w="1000" w:type="dxa"/>
          </w:tcPr>
          <w:p w:rsidR="007A64E4" w:rsidRPr="00DD063E" w:rsidRDefault="007A64E4" w:rsidP="001F37D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63E">
              <w:rPr>
                <w:rFonts w:ascii="Times New Roman" w:hAnsi="Times New Roman"/>
                <w:sz w:val="28"/>
                <w:szCs w:val="28"/>
              </w:rPr>
              <w:t>где</w:t>
            </w:r>
            <w:r w:rsidRPr="00DD063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DD063E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R</w:t>
            </w:r>
            <w:r w:rsidRPr="00DD063E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0</w:t>
            </w:r>
            <w:r w:rsidRPr="00DD063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DD063E">
              <w:rPr>
                <w:rFonts w:ascii="Times New Roman" w:hAnsi="Times New Roman"/>
                <w:i/>
                <w:sz w:val="28"/>
                <w:szCs w:val="28"/>
              </w:rPr>
              <w:t>—</w:t>
            </w:r>
          </w:p>
        </w:tc>
        <w:tc>
          <w:tcPr>
            <w:tcW w:w="7353" w:type="dxa"/>
          </w:tcPr>
          <w:p w:rsidR="007A64E4" w:rsidRPr="00DD063E" w:rsidRDefault="007A64E4" w:rsidP="001F37D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63E">
              <w:rPr>
                <w:rFonts w:ascii="Times New Roman" w:hAnsi="Times New Roman"/>
                <w:sz w:val="28"/>
                <w:szCs w:val="28"/>
              </w:rPr>
              <w:t xml:space="preserve">переходное сопротивление изоляционного покрытия на законченном строительством участке газопровода. Берется реально измеренное </w:t>
            </w:r>
            <w:r w:rsidRPr="00DD063E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R</w:t>
            </w:r>
            <w:r w:rsidRPr="00DD063E">
              <w:rPr>
                <w:rFonts w:ascii="Times New Roman" w:hAnsi="Times New Roman"/>
                <w:sz w:val="28"/>
                <w:szCs w:val="28"/>
                <w:vertAlign w:val="subscript"/>
              </w:rPr>
              <w:t>0</w:t>
            </w:r>
            <w:r w:rsidRPr="00DD063E">
              <w:rPr>
                <w:rFonts w:ascii="Times New Roman" w:hAnsi="Times New Roman"/>
                <w:sz w:val="28"/>
                <w:szCs w:val="28"/>
              </w:rPr>
              <w:t xml:space="preserve"> значение для данного участка либо принимается по табл. 1;</w:t>
            </w:r>
          </w:p>
        </w:tc>
      </w:tr>
      <w:tr w:rsidR="007A64E4" w:rsidRPr="00DD063E" w:rsidTr="004F7517">
        <w:tc>
          <w:tcPr>
            <w:tcW w:w="1000" w:type="dxa"/>
          </w:tcPr>
          <w:p w:rsidR="007A64E4" w:rsidRPr="00DD063E" w:rsidRDefault="007A64E4" w:rsidP="001F37D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63E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t</w:t>
            </w:r>
            <w:r w:rsidRPr="00DD063E">
              <w:rPr>
                <w:rFonts w:ascii="Times New Roman" w:hAnsi="Times New Roman"/>
                <w:sz w:val="28"/>
                <w:szCs w:val="28"/>
                <w:vertAlign w:val="subscript"/>
              </w:rPr>
              <w:t>ф</w:t>
            </w:r>
            <w:r w:rsidRPr="00DD06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063E">
              <w:rPr>
                <w:rFonts w:ascii="Times New Roman" w:hAnsi="Times New Roman"/>
                <w:i/>
                <w:sz w:val="28"/>
                <w:szCs w:val="28"/>
              </w:rPr>
              <w:t>—</w:t>
            </w:r>
          </w:p>
        </w:tc>
        <w:tc>
          <w:tcPr>
            <w:tcW w:w="7353" w:type="dxa"/>
          </w:tcPr>
          <w:p w:rsidR="007A64E4" w:rsidRPr="00DD063E" w:rsidRDefault="007A64E4" w:rsidP="001F37D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63E">
              <w:rPr>
                <w:rFonts w:ascii="Times New Roman" w:hAnsi="Times New Roman"/>
                <w:sz w:val="28"/>
                <w:szCs w:val="28"/>
              </w:rPr>
              <w:t>фактическое время эксплуатации газопровода до начала диагностирования, год.</w:t>
            </w:r>
          </w:p>
        </w:tc>
      </w:tr>
    </w:tbl>
    <w:p w:rsidR="007A64E4" w:rsidRDefault="007A64E4" w:rsidP="001F37D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7A64E4" w:rsidRPr="001F37D7" w:rsidRDefault="007A64E4" w:rsidP="001F37D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F37D7">
        <w:rPr>
          <w:rFonts w:ascii="Times New Roman" w:hAnsi="Times New Roman"/>
          <w:sz w:val="28"/>
          <w:szCs w:val="28"/>
        </w:rPr>
        <w:t>Таблица 1</w:t>
      </w:r>
    </w:p>
    <w:p w:rsidR="007A64E4" w:rsidRPr="001F37D7" w:rsidRDefault="007A64E4" w:rsidP="001F37D7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7A64E4" w:rsidRPr="001F37D7" w:rsidRDefault="007A64E4" w:rsidP="001F37D7">
      <w:pPr>
        <w:spacing w:line="240" w:lineRule="auto"/>
        <w:ind w:firstLine="284"/>
        <w:jc w:val="both"/>
        <w:rPr>
          <w:rFonts w:ascii="Times New Roman" w:hAnsi="Times New Roman"/>
          <w:b/>
          <w:sz w:val="28"/>
          <w:szCs w:val="28"/>
          <w:vertAlign w:val="subscript"/>
        </w:rPr>
      </w:pPr>
      <w:r w:rsidRPr="001F37D7">
        <w:rPr>
          <w:rFonts w:ascii="Times New Roman" w:hAnsi="Times New Roman"/>
          <w:b/>
          <w:sz w:val="28"/>
          <w:szCs w:val="28"/>
        </w:rPr>
        <w:t xml:space="preserve">Переходное сопротивление изоляционного покрытия </w:t>
      </w:r>
      <w:r w:rsidRPr="001F37D7">
        <w:rPr>
          <w:rFonts w:ascii="Times New Roman" w:hAnsi="Times New Roman"/>
          <w:b/>
          <w:i/>
          <w:sz w:val="28"/>
          <w:szCs w:val="28"/>
          <w:lang w:val="en-US"/>
        </w:rPr>
        <w:t>R</w:t>
      </w:r>
      <w:r w:rsidRPr="001F37D7">
        <w:rPr>
          <w:rFonts w:ascii="Times New Roman" w:hAnsi="Times New Roman"/>
          <w:b/>
          <w:sz w:val="28"/>
          <w:szCs w:val="28"/>
          <w:vertAlign w:val="subscript"/>
        </w:rPr>
        <w:t>0</w:t>
      </w:r>
    </w:p>
    <w:p w:rsidR="007A64E4" w:rsidRPr="001F37D7" w:rsidRDefault="007A64E4" w:rsidP="001F37D7">
      <w:pPr>
        <w:spacing w:line="240" w:lineRule="auto"/>
        <w:ind w:firstLine="284"/>
        <w:jc w:val="both"/>
        <w:rPr>
          <w:rFonts w:ascii="Times New Roman" w:hAnsi="Times New Roman"/>
          <w:b/>
          <w:sz w:val="28"/>
          <w:szCs w:val="28"/>
        </w:rPr>
      </w:pPr>
      <w:r w:rsidRPr="001F37D7">
        <w:rPr>
          <w:rFonts w:ascii="Times New Roman" w:hAnsi="Times New Roman"/>
          <w:b/>
          <w:sz w:val="28"/>
          <w:szCs w:val="28"/>
        </w:rPr>
        <w:t>на законченном строительством участке газопровода</w:t>
      </w:r>
    </w:p>
    <w:p w:rsidR="007A64E4" w:rsidRPr="001F37D7" w:rsidRDefault="007A64E4" w:rsidP="001F37D7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536"/>
        <w:gridCol w:w="3828"/>
      </w:tblGrid>
      <w:tr w:rsidR="007A64E4" w:rsidRPr="00DD063E" w:rsidTr="004F7517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E4" w:rsidRPr="00DD063E" w:rsidRDefault="007A64E4" w:rsidP="001F37D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63E">
              <w:rPr>
                <w:rFonts w:ascii="Times New Roman" w:hAnsi="Times New Roman"/>
                <w:sz w:val="28"/>
                <w:szCs w:val="28"/>
              </w:rPr>
              <w:t>Основа покрытия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E4" w:rsidRPr="00DD063E" w:rsidRDefault="007A64E4" w:rsidP="001F37D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63E">
              <w:rPr>
                <w:rFonts w:ascii="Times New Roman" w:hAnsi="Times New Roman"/>
                <w:sz w:val="28"/>
                <w:szCs w:val="28"/>
              </w:rPr>
              <w:t>Переходное сопротивление, Ом</w:t>
            </w:r>
            <w:r w:rsidRPr="00DD063E">
              <w:rPr>
                <w:rFonts w:ascii="Times New Roman" w:hAnsi="Times New Roman"/>
                <w:sz w:val="28"/>
                <w:szCs w:val="28"/>
              </w:rPr>
              <w:sym w:font="Symbol" w:char="F0D7"/>
            </w:r>
            <w:r w:rsidRPr="00DD063E">
              <w:rPr>
                <w:rFonts w:ascii="Times New Roman" w:hAnsi="Times New Roman"/>
                <w:sz w:val="28"/>
                <w:szCs w:val="28"/>
              </w:rPr>
              <w:t>м</w:t>
            </w:r>
            <w:r w:rsidRPr="00DD063E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</w:tr>
      <w:tr w:rsidR="007A64E4" w:rsidRPr="00DD063E" w:rsidTr="004F7517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E4" w:rsidRPr="00DD063E" w:rsidRDefault="007A64E4" w:rsidP="001F37D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63E">
              <w:rPr>
                <w:rFonts w:ascii="Times New Roman" w:hAnsi="Times New Roman"/>
                <w:sz w:val="28"/>
                <w:szCs w:val="28"/>
              </w:rPr>
              <w:t>Битумные мастики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E4" w:rsidRPr="00DD063E" w:rsidRDefault="007A64E4" w:rsidP="001F37D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63E">
              <w:rPr>
                <w:rFonts w:ascii="Times New Roman" w:hAnsi="Times New Roman"/>
                <w:sz w:val="28"/>
                <w:szCs w:val="28"/>
              </w:rPr>
              <w:t>5</w:t>
            </w:r>
            <w:r w:rsidRPr="00DD063E">
              <w:rPr>
                <w:rFonts w:ascii="Times New Roman" w:hAnsi="Times New Roman"/>
                <w:sz w:val="28"/>
                <w:szCs w:val="28"/>
              </w:rPr>
              <w:sym w:font="Symbol" w:char="F0D7"/>
            </w:r>
            <w:r w:rsidRPr="00DD063E">
              <w:rPr>
                <w:rFonts w:ascii="Times New Roman" w:hAnsi="Times New Roman"/>
                <w:sz w:val="28"/>
                <w:szCs w:val="28"/>
              </w:rPr>
              <w:t>10</w:t>
            </w:r>
            <w:r w:rsidRPr="00DD063E">
              <w:rPr>
                <w:rFonts w:ascii="Times New Roman" w:hAnsi="Times New Roman"/>
                <w:sz w:val="28"/>
                <w:szCs w:val="28"/>
                <w:vertAlign w:val="superscript"/>
              </w:rPr>
              <w:t>4</w:t>
            </w:r>
          </w:p>
        </w:tc>
      </w:tr>
      <w:tr w:rsidR="007A64E4" w:rsidRPr="00DD063E" w:rsidTr="004F7517">
        <w:tc>
          <w:tcPr>
            <w:tcW w:w="4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A64E4" w:rsidRPr="00DD063E" w:rsidRDefault="007A64E4" w:rsidP="001F37D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63E">
              <w:rPr>
                <w:rFonts w:ascii="Times New Roman" w:hAnsi="Times New Roman"/>
                <w:sz w:val="28"/>
                <w:szCs w:val="28"/>
              </w:rPr>
              <w:t>Полимерные рулонные материалы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A64E4" w:rsidRPr="00DD063E" w:rsidRDefault="007A64E4" w:rsidP="001F37D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63E">
              <w:rPr>
                <w:rFonts w:ascii="Times New Roman" w:hAnsi="Times New Roman"/>
                <w:sz w:val="28"/>
                <w:szCs w:val="28"/>
              </w:rPr>
              <w:t>10</w:t>
            </w:r>
            <w:r w:rsidRPr="00DD063E">
              <w:rPr>
                <w:rFonts w:ascii="Times New Roman" w:hAnsi="Times New Roman"/>
                <w:sz w:val="28"/>
                <w:szCs w:val="28"/>
                <w:vertAlign w:val="superscript"/>
              </w:rPr>
              <w:t>5</w:t>
            </w:r>
          </w:p>
        </w:tc>
      </w:tr>
      <w:tr w:rsidR="007A64E4" w:rsidRPr="00DD063E" w:rsidTr="004F7517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E4" w:rsidRPr="00DD063E" w:rsidRDefault="007A64E4" w:rsidP="001F37D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63E">
              <w:rPr>
                <w:rFonts w:ascii="Times New Roman" w:hAnsi="Times New Roman"/>
                <w:sz w:val="28"/>
                <w:szCs w:val="28"/>
              </w:rPr>
              <w:t>Полиэтилен экструдированный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E4" w:rsidRPr="00DD063E" w:rsidRDefault="007A64E4" w:rsidP="001F37D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63E">
              <w:rPr>
                <w:rFonts w:ascii="Times New Roman" w:hAnsi="Times New Roman"/>
                <w:sz w:val="28"/>
                <w:szCs w:val="28"/>
              </w:rPr>
              <w:t>3</w:t>
            </w:r>
            <w:r w:rsidRPr="00DD063E">
              <w:rPr>
                <w:rFonts w:ascii="Times New Roman" w:hAnsi="Times New Roman"/>
                <w:sz w:val="28"/>
                <w:szCs w:val="28"/>
              </w:rPr>
              <w:sym w:font="Symbol" w:char="F0D7"/>
            </w:r>
            <w:r w:rsidRPr="00DD063E">
              <w:rPr>
                <w:rFonts w:ascii="Times New Roman" w:hAnsi="Times New Roman"/>
                <w:sz w:val="28"/>
                <w:szCs w:val="28"/>
              </w:rPr>
              <w:t>10</w:t>
            </w:r>
            <w:r w:rsidRPr="00DD063E">
              <w:rPr>
                <w:rFonts w:ascii="Times New Roman" w:hAnsi="Times New Roman"/>
                <w:sz w:val="28"/>
                <w:szCs w:val="28"/>
                <w:vertAlign w:val="superscript"/>
              </w:rPr>
              <w:t>5</w:t>
            </w:r>
          </w:p>
        </w:tc>
      </w:tr>
      <w:tr w:rsidR="007A64E4" w:rsidRPr="00DD063E" w:rsidTr="004F7517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E4" w:rsidRPr="00DD063E" w:rsidRDefault="007A64E4" w:rsidP="001F37D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63E">
              <w:rPr>
                <w:rFonts w:ascii="Times New Roman" w:hAnsi="Times New Roman"/>
                <w:sz w:val="28"/>
                <w:szCs w:val="28"/>
              </w:rPr>
              <w:t>Сгеклоэмаль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E4" w:rsidRPr="00DD063E" w:rsidRDefault="007A64E4" w:rsidP="001F37D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63E">
              <w:rPr>
                <w:rFonts w:ascii="Times New Roman" w:hAnsi="Times New Roman"/>
                <w:sz w:val="28"/>
                <w:szCs w:val="28"/>
              </w:rPr>
              <w:t>10</w:t>
            </w:r>
            <w:r w:rsidRPr="00DD063E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</w:p>
        </w:tc>
      </w:tr>
    </w:tbl>
    <w:p w:rsidR="007A64E4" w:rsidRDefault="007A64E4" w:rsidP="001F37D7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7A64E4" w:rsidRPr="00897664" w:rsidRDefault="007A64E4" w:rsidP="00897664">
      <w:pPr>
        <w:spacing w:line="240" w:lineRule="auto"/>
        <w:ind w:firstLine="284"/>
        <w:jc w:val="both"/>
        <w:rPr>
          <w:rFonts w:ascii="Times New Roman" w:hAnsi="Times New Roman"/>
          <w:i/>
          <w:sz w:val="28"/>
          <w:szCs w:val="28"/>
        </w:rPr>
      </w:pPr>
      <w:r w:rsidRPr="00897664">
        <w:rPr>
          <w:rFonts w:ascii="Times New Roman" w:hAnsi="Times New Roman"/>
          <w:i/>
          <w:sz w:val="28"/>
          <w:szCs w:val="28"/>
        </w:rPr>
        <w:t>Пример расчет остаточного срока службы изоляционного покрытия</w:t>
      </w:r>
    </w:p>
    <w:p w:rsidR="007A64E4" w:rsidRPr="00897664" w:rsidRDefault="007A64E4" w:rsidP="00897664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7A64E4" w:rsidRPr="00897664" w:rsidRDefault="007A64E4" w:rsidP="00897664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97664">
        <w:rPr>
          <w:rFonts w:ascii="Times New Roman" w:hAnsi="Times New Roman"/>
          <w:sz w:val="28"/>
          <w:szCs w:val="28"/>
        </w:rPr>
        <w:t>В результате диагностирования было определено:</w:t>
      </w:r>
    </w:p>
    <w:p w:rsidR="007A64E4" w:rsidRPr="00897664" w:rsidRDefault="007A64E4" w:rsidP="00897664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97664">
        <w:rPr>
          <w:rFonts w:ascii="Times New Roman" w:hAnsi="Times New Roman"/>
          <w:sz w:val="28"/>
          <w:szCs w:val="28"/>
        </w:rPr>
        <w:t xml:space="preserve">газопровод из стальных труб наружным диаметром </w:t>
      </w:r>
      <w:r w:rsidRPr="00897664">
        <w:rPr>
          <w:rFonts w:ascii="Times New Roman" w:hAnsi="Times New Roman"/>
          <w:i/>
          <w:sz w:val="28"/>
          <w:szCs w:val="28"/>
          <w:lang w:val="en-US"/>
        </w:rPr>
        <w:t>D</w:t>
      </w:r>
      <w:r w:rsidRPr="00897664">
        <w:rPr>
          <w:rFonts w:ascii="Times New Roman" w:hAnsi="Times New Roman"/>
          <w:i/>
          <w:sz w:val="28"/>
          <w:szCs w:val="28"/>
        </w:rPr>
        <w:t xml:space="preserve"> =</w:t>
      </w:r>
      <w:r w:rsidRPr="00897664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0,219 м"/>
        </w:smartTagPr>
        <w:r w:rsidRPr="00897664">
          <w:rPr>
            <w:rFonts w:ascii="Times New Roman" w:hAnsi="Times New Roman"/>
            <w:sz w:val="28"/>
            <w:szCs w:val="28"/>
          </w:rPr>
          <w:t>0,219 м</w:t>
        </w:r>
      </w:smartTag>
      <w:r w:rsidRPr="00897664">
        <w:rPr>
          <w:rFonts w:ascii="Times New Roman" w:hAnsi="Times New Roman"/>
          <w:sz w:val="28"/>
          <w:szCs w:val="28"/>
        </w:rPr>
        <w:t xml:space="preserve"> и толщиной стенки трубы         </w:t>
      </w:r>
      <w:r w:rsidRPr="00897664">
        <w:rPr>
          <w:rFonts w:ascii="Times New Roman" w:hAnsi="Times New Roman"/>
          <w:i/>
          <w:sz w:val="28"/>
          <w:szCs w:val="28"/>
          <w:lang w:val="en-US"/>
        </w:rPr>
        <w:t>h</w:t>
      </w:r>
      <w:r w:rsidRPr="00897664">
        <w:rPr>
          <w:rFonts w:ascii="Times New Roman" w:hAnsi="Times New Roman"/>
          <w:i/>
          <w:sz w:val="28"/>
          <w:szCs w:val="28"/>
        </w:rPr>
        <w:t xml:space="preserve"> =</w:t>
      </w:r>
      <w:r w:rsidRPr="00897664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0,006 м"/>
        </w:smartTagPr>
        <w:r w:rsidRPr="00897664">
          <w:rPr>
            <w:rFonts w:ascii="Times New Roman" w:hAnsi="Times New Roman"/>
            <w:sz w:val="28"/>
            <w:szCs w:val="28"/>
          </w:rPr>
          <w:t>0,006 м</w:t>
        </w:r>
      </w:smartTag>
      <w:r w:rsidRPr="00897664">
        <w:rPr>
          <w:rFonts w:ascii="Times New Roman" w:hAnsi="Times New Roman"/>
          <w:sz w:val="28"/>
          <w:szCs w:val="28"/>
        </w:rPr>
        <w:t xml:space="preserve"> проложен в грунте средней коррозионной активности удельным сопротивлением         </w:t>
      </w:r>
      <w:r w:rsidRPr="00897664">
        <w:rPr>
          <w:rFonts w:ascii="Times New Roman" w:hAnsi="Times New Roman"/>
          <w:sz w:val="28"/>
          <w:szCs w:val="28"/>
        </w:rPr>
        <w:sym w:font="Symbol" w:char="F072"/>
      </w:r>
      <w:r w:rsidRPr="00897664">
        <w:rPr>
          <w:rFonts w:ascii="Times New Roman" w:hAnsi="Times New Roman"/>
          <w:sz w:val="28"/>
          <w:szCs w:val="28"/>
          <w:vertAlign w:val="subscript"/>
        </w:rPr>
        <w:t>г</w:t>
      </w:r>
      <w:r w:rsidRPr="00897664">
        <w:rPr>
          <w:rFonts w:ascii="Times New Roman" w:hAnsi="Times New Roman"/>
          <w:sz w:val="28"/>
          <w:szCs w:val="28"/>
        </w:rPr>
        <w:t xml:space="preserve"> =12 Ом</w:t>
      </w:r>
      <w:r w:rsidRPr="00897664">
        <w:rPr>
          <w:rFonts w:ascii="Times New Roman" w:hAnsi="Times New Roman"/>
          <w:sz w:val="28"/>
          <w:szCs w:val="28"/>
        </w:rPr>
        <w:sym w:font="Symbol" w:char="F0D7"/>
      </w:r>
      <w:r w:rsidRPr="00897664">
        <w:rPr>
          <w:rFonts w:ascii="Times New Roman" w:hAnsi="Times New Roman"/>
          <w:sz w:val="28"/>
          <w:szCs w:val="28"/>
        </w:rPr>
        <w:t xml:space="preserve">м на глубине </w:t>
      </w:r>
      <w:r w:rsidRPr="00897664">
        <w:rPr>
          <w:rFonts w:ascii="Times New Roman" w:hAnsi="Times New Roman"/>
          <w:i/>
          <w:sz w:val="28"/>
          <w:szCs w:val="28"/>
        </w:rPr>
        <w:t>Н</w:t>
      </w:r>
      <w:r w:rsidRPr="00897664">
        <w:rPr>
          <w:rFonts w:ascii="Times New Roman" w:hAnsi="Times New Roman"/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1 м"/>
        </w:smartTagPr>
        <w:r w:rsidRPr="00897664">
          <w:rPr>
            <w:rFonts w:ascii="Times New Roman" w:hAnsi="Times New Roman"/>
            <w:sz w:val="28"/>
            <w:szCs w:val="28"/>
          </w:rPr>
          <w:t>1 м</w:t>
        </w:r>
      </w:smartTag>
      <w:r w:rsidRPr="00897664">
        <w:rPr>
          <w:rFonts w:ascii="Times New Roman" w:hAnsi="Times New Roman"/>
          <w:sz w:val="28"/>
          <w:szCs w:val="28"/>
        </w:rPr>
        <w:t xml:space="preserve">. Его переходное сопротивление, замеренное в шурфе, </w:t>
      </w:r>
      <w:r w:rsidRPr="00897664">
        <w:rPr>
          <w:rFonts w:ascii="Times New Roman" w:hAnsi="Times New Roman"/>
          <w:i/>
          <w:sz w:val="28"/>
          <w:szCs w:val="28"/>
          <w:lang w:val="en-US"/>
        </w:rPr>
        <w:t>R</w:t>
      </w:r>
      <w:r w:rsidRPr="00897664">
        <w:rPr>
          <w:rFonts w:ascii="Times New Roman" w:hAnsi="Times New Roman"/>
          <w:sz w:val="28"/>
          <w:szCs w:val="28"/>
          <w:vertAlign w:val="subscript"/>
        </w:rPr>
        <w:t>ф</w:t>
      </w:r>
      <w:r w:rsidRPr="00897664">
        <w:rPr>
          <w:rFonts w:ascii="Times New Roman" w:hAnsi="Times New Roman"/>
          <w:sz w:val="28"/>
          <w:szCs w:val="28"/>
        </w:rPr>
        <w:t xml:space="preserve"> = 100 Ом</w:t>
      </w:r>
      <w:r w:rsidRPr="00897664">
        <w:rPr>
          <w:rFonts w:ascii="Times New Roman" w:hAnsi="Times New Roman"/>
          <w:sz w:val="28"/>
          <w:szCs w:val="28"/>
        </w:rPr>
        <w:sym w:font="Symbol" w:char="F0D7"/>
      </w:r>
      <w:r w:rsidRPr="00897664">
        <w:rPr>
          <w:rFonts w:ascii="Times New Roman" w:hAnsi="Times New Roman"/>
          <w:sz w:val="28"/>
          <w:szCs w:val="28"/>
        </w:rPr>
        <w:t>м</w:t>
      </w:r>
      <w:r w:rsidRPr="00897664">
        <w:rPr>
          <w:rFonts w:ascii="Times New Roman" w:hAnsi="Times New Roman"/>
          <w:sz w:val="28"/>
          <w:szCs w:val="28"/>
          <w:vertAlign w:val="superscript"/>
        </w:rPr>
        <w:t>2</w:t>
      </w:r>
      <w:r w:rsidRPr="00897664">
        <w:rPr>
          <w:rFonts w:ascii="Times New Roman" w:hAnsi="Times New Roman"/>
          <w:sz w:val="28"/>
          <w:szCs w:val="28"/>
        </w:rPr>
        <w:t xml:space="preserve">, а исходное значение, принимаемое по табл. 1, </w:t>
      </w:r>
      <w:r w:rsidRPr="00897664">
        <w:rPr>
          <w:rFonts w:ascii="Times New Roman" w:hAnsi="Times New Roman"/>
          <w:i/>
          <w:sz w:val="28"/>
          <w:szCs w:val="28"/>
          <w:lang w:val="en-US"/>
        </w:rPr>
        <w:t>R</w:t>
      </w:r>
      <w:r w:rsidRPr="00897664">
        <w:rPr>
          <w:rFonts w:ascii="Times New Roman" w:hAnsi="Times New Roman"/>
          <w:sz w:val="28"/>
          <w:szCs w:val="28"/>
          <w:vertAlign w:val="subscript"/>
        </w:rPr>
        <w:t>0</w:t>
      </w:r>
      <w:r w:rsidRPr="00897664">
        <w:rPr>
          <w:rFonts w:ascii="Times New Roman" w:hAnsi="Times New Roman"/>
          <w:sz w:val="28"/>
          <w:szCs w:val="28"/>
        </w:rPr>
        <w:t xml:space="preserve"> = 5</w:t>
      </w:r>
      <w:r w:rsidRPr="00897664">
        <w:rPr>
          <w:rFonts w:ascii="Times New Roman" w:hAnsi="Times New Roman"/>
          <w:sz w:val="28"/>
          <w:szCs w:val="28"/>
        </w:rPr>
        <w:sym w:font="Symbol" w:char="F0D7"/>
      </w:r>
      <w:r w:rsidRPr="00897664">
        <w:rPr>
          <w:rFonts w:ascii="Times New Roman" w:hAnsi="Times New Roman"/>
          <w:sz w:val="28"/>
          <w:szCs w:val="28"/>
        </w:rPr>
        <w:t>10</w:t>
      </w:r>
      <w:r w:rsidRPr="00897664">
        <w:rPr>
          <w:rFonts w:ascii="Times New Roman" w:hAnsi="Times New Roman"/>
          <w:sz w:val="28"/>
          <w:szCs w:val="28"/>
          <w:vertAlign w:val="superscript"/>
        </w:rPr>
        <w:t>4</w:t>
      </w:r>
      <w:r w:rsidRPr="00897664">
        <w:rPr>
          <w:rFonts w:ascii="Times New Roman" w:hAnsi="Times New Roman"/>
          <w:sz w:val="28"/>
          <w:szCs w:val="28"/>
        </w:rPr>
        <w:t xml:space="preserve"> Ом</w:t>
      </w:r>
      <w:r w:rsidRPr="00897664">
        <w:rPr>
          <w:rFonts w:ascii="Times New Roman" w:hAnsi="Times New Roman"/>
          <w:sz w:val="28"/>
          <w:szCs w:val="28"/>
        </w:rPr>
        <w:sym w:font="Symbol" w:char="F0D7"/>
      </w:r>
      <w:r w:rsidRPr="00897664">
        <w:rPr>
          <w:rFonts w:ascii="Times New Roman" w:hAnsi="Times New Roman"/>
          <w:sz w:val="28"/>
          <w:szCs w:val="28"/>
        </w:rPr>
        <w:t>м</w:t>
      </w:r>
      <w:r w:rsidRPr="00897664">
        <w:rPr>
          <w:rFonts w:ascii="Times New Roman" w:hAnsi="Times New Roman"/>
          <w:sz w:val="28"/>
          <w:szCs w:val="28"/>
          <w:vertAlign w:val="superscript"/>
        </w:rPr>
        <w:t>2</w:t>
      </w:r>
      <w:r w:rsidRPr="00897664">
        <w:rPr>
          <w:rFonts w:ascii="Times New Roman" w:hAnsi="Times New Roman"/>
          <w:sz w:val="28"/>
          <w:szCs w:val="28"/>
        </w:rPr>
        <w:t xml:space="preserve">. Время эксплуатации            </w:t>
      </w:r>
      <w:r w:rsidRPr="00897664">
        <w:rPr>
          <w:rFonts w:ascii="Times New Roman" w:hAnsi="Times New Roman"/>
          <w:i/>
          <w:sz w:val="28"/>
          <w:szCs w:val="28"/>
          <w:lang w:val="en-US"/>
        </w:rPr>
        <w:t>t</w:t>
      </w:r>
      <w:r w:rsidRPr="00897664">
        <w:rPr>
          <w:rFonts w:ascii="Times New Roman" w:hAnsi="Times New Roman"/>
          <w:sz w:val="28"/>
          <w:szCs w:val="28"/>
          <w:vertAlign w:val="subscript"/>
        </w:rPr>
        <w:t>ф</w:t>
      </w:r>
      <w:r w:rsidRPr="00897664">
        <w:rPr>
          <w:rFonts w:ascii="Times New Roman" w:hAnsi="Times New Roman"/>
          <w:sz w:val="28"/>
          <w:szCs w:val="28"/>
        </w:rPr>
        <w:t xml:space="preserve"> = 30 лет. Подставляем имеющиеся значения в формулу (1):</w:t>
      </w:r>
    </w:p>
    <w:p w:rsidR="007A64E4" w:rsidRPr="00897664" w:rsidRDefault="007A64E4" w:rsidP="00897664">
      <w:pPr>
        <w:spacing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  <w:r w:rsidRPr="00897664">
        <w:rPr>
          <w:rFonts w:ascii="Times New Roman" w:hAnsi="Times New Roman"/>
          <w:position w:val="-30"/>
          <w:sz w:val="28"/>
          <w:szCs w:val="28"/>
        </w:rPr>
        <w:object w:dxaOrig="4160" w:dyaOrig="700">
          <v:shape id="_x0000_i1027" type="#_x0000_t75" style="width:206.25pt;height:35.25pt" o:ole="">
            <v:imagedata r:id="rId8" o:title=""/>
          </v:shape>
          <o:OLEObject Type="Embed" ProgID="Equation.3" ShapeID="_x0000_i1027" DrawAspect="Content" ObjectID="_1570861972" r:id="rId9"/>
        </w:object>
      </w:r>
      <w:r w:rsidRPr="00897664">
        <w:rPr>
          <w:rFonts w:ascii="Times New Roman" w:hAnsi="Times New Roman"/>
          <w:sz w:val="28"/>
          <w:szCs w:val="28"/>
        </w:rPr>
        <w:t>,</w:t>
      </w:r>
    </w:p>
    <w:p w:rsidR="007A64E4" w:rsidRPr="00897664" w:rsidRDefault="007A64E4" w:rsidP="00897664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97664">
        <w:rPr>
          <w:rFonts w:ascii="Times New Roman" w:hAnsi="Times New Roman"/>
          <w:sz w:val="28"/>
          <w:szCs w:val="28"/>
        </w:rPr>
        <w:t>после арифметических упрощений имеем</w:t>
      </w:r>
    </w:p>
    <w:p w:rsidR="007A64E4" w:rsidRPr="00897664" w:rsidRDefault="007A64E4" w:rsidP="00897664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97664">
        <w:rPr>
          <w:rFonts w:ascii="Times New Roman" w:hAnsi="Times New Roman"/>
          <w:position w:val="-10"/>
          <w:sz w:val="28"/>
          <w:szCs w:val="28"/>
        </w:rPr>
        <w:object w:dxaOrig="2020" w:dyaOrig="300">
          <v:shape id="_x0000_i1028" type="#_x0000_t75" style="width:101.25pt;height:15pt" o:ole="">
            <v:imagedata r:id="rId10" o:title=""/>
          </v:shape>
          <o:OLEObject Type="Embed" ProgID="Equation.3" ShapeID="_x0000_i1028" DrawAspect="Content" ObjectID="_1570861973" r:id="rId11"/>
        </w:object>
      </w:r>
      <w:r w:rsidRPr="00897664">
        <w:rPr>
          <w:rFonts w:ascii="Times New Roman" w:hAnsi="Times New Roman"/>
          <w:sz w:val="28"/>
          <w:szCs w:val="28"/>
        </w:rPr>
        <w:t>.</w:t>
      </w:r>
    </w:p>
    <w:p w:rsidR="007A64E4" w:rsidRPr="00897664" w:rsidRDefault="007A64E4" w:rsidP="00897664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97664">
        <w:rPr>
          <w:rFonts w:ascii="Times New Roman" w:hAnsi="Times New Roman"/>
          <w:sz w:val="28"/>
          <w:szCs w:val="28"/>
        </w:rPr>
        <w:t>Решаем полученное уравнение методом подбора с точностью не ниже 0,5 Ом</w:t>
      </w:r>
      <w:r w:rsidRPr="00897664">
        <w:rPr>
          <w:rFonts w:ascii="Times New Roman" w:hAnsi="Times New Roman"/>
          <w:sz w:val="28"/>
          <w:szCs w:val="28"/>
        </w:rPr>
        <w:sym w:font="Symbol" w:char="F0D7"/>
      </w:r>
      <w:r w:rsidRPr="00897664">
        <w:rPr>
          <w:rFonts w:ascii="Times New Roman" w:hAnsi="Times New Roman"/>
          <w:sz w:val="28"/>
          <w:szCs w:val="28"/>
        </w:rPr>
        <w:t>м</w:t>
      </w:r>
      <w:r w:rsidRPr="00897664">
        <w:rPr>
          <w:rFonts w:ascii="Times New Roman" w:hAnsi="Times New Roman"/>
          <w:sz w:val="28"/>
          <w:szCs w:val="28"/>
          <w:vertAlign w:val="superscript"/>
        </w:rPr>
        <w:t>2</w:t>
      </w:r>
      <w:r w:rsidRPr="00897664">
        <w:rPr>
          <w:rFonts w:ascii="Times New Roman" w:hAnsi="Times New Roman"/>
          <w:sz w:val="28"/>
          <w:szCs w:val="28"/>
        </w:rPr>
        <w:t>.</w:t>
      </w:r>
    </w:p>
    <w:p w:rsidR="007A64E4" w:rsidRPr="00897664" w:rsidRDefault="007A64E4" w:rsidP="00897664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0"/>
        <w:gridCol w:w="1418"/>
        <w:gridCol w:w="1276"/>
      </w:tblGrid>
      <w:tr w:rsidR="007A64E4" w:rsidRPr="00DD063E" w:rsidTr="004F7517"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E4" w:rsidRPr="00DD063E" w:rsidRDefault="007A64E4" w:rsidP="0089766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63E">
              <w:rPr>
                <w:rFonts w:ascii="Times New Roman" w:hAnsi="Times New Roman"/>
                <w:sz w:val="28"/>
                <w:szCs w:val="28"/>
              </w:rPr>
              <w:t xml:space="preserve">Значение </w:t>
            </w:r>
            <w:r w:rsidRPr="00DD063E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R</w:t>
            </w:r>
            <w:r w:rsidRPr="00DD063E">
              <w:rPr>
                <w:rFonts w:ascii="Times New Roman" w:hAnsi="Times New Roman"/>
                <w:sz w:val="28"/>
                <w:szCs w:val="28"/>
                <w:vertAlign w:val="subscript"/>
              </w:rPr>
              <w:t>к</w:t>
            </w:r>
            <w:r w:rsidRPr="00DD063E">
              <w:rPr>
                <w:rFonts w:ascii="Times New Roman" w:hAnsi="Times New Roman"/>
                <w:sz w:val="28"/>
                <w:szCs w:val="28"/>
              </w:rPr>
              <w:t xml:space="preserve"> для левой части уравнения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E4" w:rsidRPr="00DD063E" w:rsidRDefault="007A64E4" w:rsidP="0089766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63E">
              <w:rPr>
                <w:rFonts w:ascii="Times New Roman" w:hAnsi="Times New Roman"/>
                <w:sz w:val="28"/>
                <w:szCs w:val="28"/>
              </w:rPr>
              <w:t>18,0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E4" w:rsidRPr="00DD063E" w:rsidRDefault="007A64E4" w:rsidP="0089766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63E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</w:tr>
      <w:tr w:rsidR="007A64E4" w:rsidRPr="00DD063E" w:rsidTr="004F7517"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E4" w:rsidRPr="00DD063E" w:rsidRDefault="007A64E4" w:rsidP="0089766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63E">
              <w:rPr>
                <w:rFonts w:ascii="Times New Roman" w:hAnsi="Times New Roman"/>
                <w:sz w:val="28"/>
                <w:szCs w:val="28"/>
              </w:rPr>
              <w:t xml:space="preserve">Соответствующее значение </w:t>
            </w:r>
            <w:r w:rsidRPr="00DD063E">
              <w:rPr>
                <w:rFonts w:ascii="Times New Roman" w:hAnsi="Times New Roman"/>
                <w:i/>
                <w:sz w:val="28"/>
                <w:szCs w:val="28"/>
              </w:rPr>
              <w:t>R</w:t>
            </w:r>
            <w:r w:rsidRPr="00DD063E">
              <w:rPr>
                <w:rFonts w:ascii="Times New Roman" w:hAnsi="Times New Roman"/>
                <w:sz w:val="28"/>
                <w:szCs w:val="28"/>
                <w:vertAlign w:val="subscript"/>
              </w:rPr>
              <w:t>к</w:t>
            </w:r>
            <w:r w:rsidRPr="00DD063E">
              <w:rPr>
                <w:rFonts w:ascii="Times New Roman" w:hAnsi="Times New Roman"/>
                <w:sz w:val="28"/>
                <w:szCs w:val="28"/>
              </w:rPr>
              <w:t xml:space="preserve"> в правой части уравнения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E4" w:rsidRPr="00DD063E" w:rsidRDefault="007A64E4" w:rsidP="0089766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63E">
              <w:rPr>
                <w:rFonts w:ascii="Times New Roman" w:hAnsi="Times New Roman"/>
                <w:sz w:val="28"/>
                <w:szCs w:val="28"/>
              </w:rPr>
              <w:t>19,89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E4" w:rsidRPr="00DD063E" w:rsidRDefault="007A64E4" w:rsidP="0089766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63E">
              <w:rPr>
                <w:rFonts w:ascii="Times New Roman" w:hAnsi="Times New Roman"/>
                <w:sz w:val="28"/>
                <w:szCs w:val="28"/>
              </w:rPr>
              <w:t>20,03</w:t>
            </w:r>
          </w:p>
        </w:tc>
      </w:tr>
    </w:tbl>
    <w:p w:rsidR="007A64E4" w:rsidRPr="00897664" w:rsidRDefault="007A64E4" w:rsidP="00897664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7A64E4" w:rsidRPr="00897664" w:rsidRDefault="007A64E4" w:rsidP="00897664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97664">
        <w:rPr>
          <w:rFonts w:ascii="Times New Roman" w:hAnsi="Times New Roman"/>
          <w:sz w:val="28"/>
          <w:szCs w:val="28"/>
        </w:rPr>
        <w:t xml:space="preserve">Принимаем величину критического переходного сопротивления </w:t>
      </w:r>
      <w:r w:rsidRPr="00897664">
        <w:rPr>
          <w:rFonts w:ascii="Times New Roman" w:hAnsi="Times New Roman"/>
          <w:i/>
          <w:sz w:val="28"/>
          <w:szCs w:val="28"/>
          <w:lang w:val="en-US"/>
        </w:rPr>
        <w:t>R</w:t>
      </w:r>
      <w:r w:rsidRPr="00897664">
        <w:rPr>
          <w:rFonts w:ascii="Times New Roman" w:hAnsi="Times New Roman"/>
          <w:sz w:val="28"/>
          <w:szCs w:val="28"/>
          <w:vertAlign w:val="subscript"/>
        </w:rPr>
        <w:t>к</w:t>
      </w:r>
      <w:r w:rsidRPr="00897664">
        <w:rPr>
          <w:rFonts w:ascii="Times New Roman" w:hAnsi="Times New Roman"/>
          <w:sz w:val="28"/>
          <w:szCs w:val="28"/>
        </w:rPr>
        <w:t xml:space="preserve"> =20,0 Ом</w:t>
      </w:r>
      <w:r w:rsidRPr="00897664">
        <w:rPr>
          <w:rFonts w:ascii="Times New Roman" w:hAnsi="Times New Roman"/>
          <w:sz w:val="28"/>
          <w:szCs w:val="28"/>
        </w:rPr>
        <w:sym w:font="Symbol" w:char="F0D7"/>
      </w:r>
      <w:r w:rsidRPr="00897664">
        <w:rPr>
          <w:rFonts w:ascii="Times New Roman" w:hAnsi="Times New Roman"/>
          <w:sz w:val="28"/>
          <w:szCs w:val="28"/>
        </w:rPr>
        <w:t>м</w:t>
      </w:r>
      <w:r w:rsidRPr="00897664">
        <w:rPr>
          <w:rFonts w:ascii="Times New Roman" w:hAnsi="Times New Roman"/>
          <w:sz w:val="28"/>
          <w:szCs w:val="28"/>
          <w:vertAlign w:val="superscript"/>
        </w:rPr>
        <w:t>2</w:t>
      </w:r>
      <w:r w:rsidRPr="00897664">
        <w:rPr>
          <w:rFonts w:ascii="Times New Roman" w:hAnsi="Times New Roman"/>
          <w:sz w:val="28"/>
          <w:szCs w:val="28"/>
        </w:rPr>
        <w:t>.</w:t>
      </w:r>
    </w:p>
    <w:p w:rsidR="007A64E4" w:rsidRPr="00897664" w:rsidRDefault="007A64E4" w:rsidP="00897664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97664">
        <w:rPr>
          <w:rFonts w:ascii="Times New Roman" w:hAnsi="Times New Roman"/>
          <w:sz w:val="28"/>
          <w:szCs w:val="28"/>
        </w:rPr>
        <w:t>Проверяем выполнение условия 2</w:t>
      </w:r>
      <w:r w:rsidRPr="00897664">
        <w:rPr>
          <w:rFonts w:ascii="Times New Roman" w:hAnsi="Times New Roman"/>
          <w:i/>
          <w:sz w:val="28"/>
          <w:szCs w:val="28"/>
          <w:lang w:val="en-US"/>
        </w:rPr>
        <w:t>R</w:t>
      </w:r>
      <w:r w:rsidRPr="00897664">
        <w:rPr>
          <w:rFonts w:ascii="Times New Roman" w:hAnsi="Times New Roman"/>
          <w:sz w:val="28"/>
          <w:szCs w:val="28"/>
          <w:vertAlign w:val="subscript"/>
        </w:rPr>
        <w:t>к</w:t>
      </w:r>
      <w:r w:rsidRPr="00897664">
        <w:rPr>
          <w:rFonts w:ascii="Times New Roman" w:hAnsi="Times New Roman"/>
          <w:sz w:val="28"/>
          <w:szCs w:val="28"/>
        </w:rPr>
        <w:t xml:space="preserve"> &lt; </w:t>
      </w:r>
      <w:r w:rsidRPr="00897664">
        <w:rPr>
          <w:rFonts w:ascii="Times New Roman" w:hAnsi="Times New Roman"/>
          <w:i/>
          <w:sz w:val="28"/>
          <w:szCs w:val="28"/>
          <w:lang w:val="en-US"/>
        </w:rPr>
        <w:t>R</w:t>
      </w:r>
      <w:r w:rsidRPr="00897664">
        <w:rPr>
          <w:rFonts w:ascii="Times New Roman" w:hAnsi="Times New Roman"/>
          <w:sz w:val="28"/>
          <w:szCs w:val="28"/>
          <w:vertAlign w:val="subscript"/>
        </w:rPr>
        <w:t>ф</w:t>
      </w:r>
      <w:r w:rsidRPr="00897664">
        <w:rPr>
          <w:rFonts w:ascii="Times New Roman" w:hAnsi="Times New Roman"/>
          <w:sz w:val="28"/>
          <w:szCs w:val="28"/>
        </w:rPr>
        <w:t>:2</w:t>
      </w:r>
      <w:r w:rsidRPr="00897664">
        <w:rPr>
          <w:rFonts w:ascii="Times New Roman" w:hAnsi="Times New Roman"/>
          <w:sz w:val="28"/>
          <w:szCs w:val="28"/>
        </w:rPr>
        <w:sym w:font="Symbol" w:char="F0B4"/>
      </w:r>
      <w:r w:rsidRPr="00897664">
        <w:rPr>
          <w:rFonts w:ascii="Times New Roman" w:hAnsi="Times New Roman"/>
          <w:sz w:val="28"/>
          <w:szCs w:val="28"/>
        </w:rPr>
        <w:t>20,0 &lt; 100, условие выполняется.</w:t>
      </w:r>
    </w:p>
    <w:p w:rsidR="007A64E4" w:rsidRPr="00897664" w:rsidRDefault="007A64E4" w:rsidP="00897664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97664">
        <w:rPr>
          <w:rFonts w:ascii="Times New Roman" w:hAnsi="Times New Roman"/>
          <w:sz w:val="28"/>
          <w:szCs w:val="28"/>
        </w:rPr>
        <w:t>По формулам (3) и (2) проводим расчет остаточного срока службы изоляционного покрытия:</w:t>
      </w:r>
    </w:p>
    <w:p w:rsidR="007A64E4" w:rsidRPr="00897664" w:rsidRDefault="007A64E4" w:rsidP="00897664">
      <w:pPr>
        <w:spacing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  <w:r w:rsidRPr="00897664">
        <w:rPr>
          <w:rFonts w:ascii="Times New Roman" w:hAnsi="Times New Roman"/>
          <w:position w:val="-30"/>
          <w:sz w:val="28"/>
          <w:szCs w:val="28"/>
        </w:rPr>
        <w:object w:dxaOrig="3080" w:dyaOrig="700">
          <v:shape id="_x0000_i1029" type="#_x0000_t75" style="width:152.25pt;height:35.25pt" o:ole="">
            <v:imagedata r:id="rId12" o:title=""/>
          </v:shape>
          <o:OLEObject Type="Embed" ProgID="Equation.3" ShapeID="_x0000_i1029" DrawAspect="Content" ObjectID="_1570861974" r:id="rId13"/>
        </w:object>
      </w:r>
      <w:r w:rsidRPr="00897664">
        <w:rPr>
          <w:rFonts w:ascii="Times New Roman" w:hAnsi="Times New Roman"/>
          <w:sz w:val="28"/>
          <w:szCs w:val="28"/>
        </w:rPr>
        <w:t>;</w:t>
      </w:r>
    </w:p>
    <w:p w:rsidR="007A64E4" w:rsidRPr="00897664" w:rsidRDefault="007A64E4" w:rsidP="00897664">
      <w:pPr>
        <w:spacing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  <w:r w:rsidRPr="00897664">
        <w:rPr>
          <w:rFonts w:ascii="Times New Roman" w:hAnsi="Times New Roman"/>
          <w:position w:val="-26"/>
          <w:sz w:val="28"/>
          <w:szCs w:val="28"/>
        </w:rPr>
        <w:object w:dxaOrig="3080" w:dyaOrig="620">
          <v:shape id="_x0000_i1030" type="#_x0000_t75" style="width:152.25pt;height:30.75pt" o:ole="">
            <v:imagedata r:id="rId14" o:title=""/>
          </v:shape>
          <o:OLEObject Type="Embed" ProgID="Equation.3" ShapeID="_x0000_i1030" DrawAspect="Content" ObjectID="_1570861975" r:id="rId15"/>
        </w:object>
      </w:r>
      <w:r w:rsidRPr="00897664">
        <w:rPr>
          <w:rFonts w:ascii="Times New Roman" w:hAnsi="Times New Roman"/>
          <w:sz w:val="28"/>
          <w:szCs w:val="28"/>
        </w:rPr>
        <w:t>.</w:t>
      </w:r>
    </w:p>
    <w:p w:rsidR="007A64E4" w:rsidRPr="00897664" w:rsidRDefault="007A64E4" w:rsidP="00897664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97664">
        <w:rPr>
          <w:rFonts w:ascii="Times New Roman" w:hAnsi="Times New Roman"/>
          <w:sz w:val="28"/>
          <w:szCs w:val="28"/>
        </w:rPr>
        <w:t>Таким образом, по результатам расчета, по истечении семи лет на продиагностированном участке газопровода ожидается снижение переходного сопротивления изоляционного покрытия за допустимые пределы и должно быть принято решение о дальнейших противокоррозионных мероприятиях, в том числе с применением пассивной и активной электрохимической защиты.</w:t>
      </w:r>
    </w:p>
    <w:p w:rsidR="007A64E4" w:rsidRPr="00897664" w:rsidRDefault="007A64E4" w:rsidP="00897664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7A64E4" w:rsidRPr="00897664" w:rsidRDefault="007A64E4" w:rsidP="00897664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7A64E4" w:rsidRPr="001F37D7" w:rsidRDefault="007A64E4" w:rsidP="001F37D7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F37D7">
        <w:rPr>
          <w:rFonts w:ascii="Times New Roman" w:hAnsi="Times New Roman"/>
          <w:sz w:val="28"/>
          <w:szCs w:val="28"/>
        </w:rPr>
        <w:t>Задание 2</w:t>
      </w:r>
    </w:p>
    <w:p w:rsidR="007A64E4" w:rsidRPr="001F37D7" w:rsidRDefault="007A64E4" w:rsidP="001F37D7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F37D7">
        <w:rPr>
          <w:rFonts w:ascii="Times New Roman" w:hAnsi="Times New Roman"/>
          <w:sz w:val="28"/>
          <w:szCs w:val="28"/>
        </w:rPr>
        <w:t xml:space="preserve"> Расчет остаточного срока службы газопровода по изменению пластичности металла.</w:t>
      </w:r>
    </w:p>
    <w:p w:rsidR="007A64E4" w:rsidRPr="001F37D7" w:rsidRDefault="007A64E4" w:rsidP="001F37D7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F37D7">
        <w:rPr>
          <w:rFonts w:ascii="Times New Roman" w:hAnsi="Times New Roman"/>
          <w:sz w:val="28"/>
          <w:szCs w:val="28"/>
        </w:rPr>
        <w:t>Снижение пластичности металла труб в результате старения, т. е. зависимость основных механических характеристик (</w:t>
      </w:r>
      <w:r w:rsidRPr="001F37D7">
        <w:rPr>
          <w:rFonts w:ascii="Times New Roman" w:hAnsi="Times New Roman"/>
          <w:sz w:val="28"/>
          <w:szCs w:val="28"/>
        </w:rPr>
        <w:sym w:font="Symbol" w:char="F073"/>
      </w:r>
      <w:r w:rsidRPr="001F37D7">
        <w:rPr>
          <w:rFonts w:ascii="Times New Roman" w:hAnsi="Times New Roman"/>
          <w:sz w:val="28"/>
          <w:szCs w:val="28"/>
          <w:vertAlign w:val="subscript"/>
        </w:rPr>
        <w:t>в</w:t>
      </w:r>
      <w:r w:rsidRPr="001F37D7">
        <w:rPr>
          <w:rFonts w:ascii="Times New Roman" w:hAnsi="Times New Roman"/>
          <w:sz w:val="28"/>
          <w:szCs w:val="28"/>
        </w:rPr>
        <w:t xml:space="preserve">, </w:t>
      </w:r>
      <w:r w:rsidRPr="001F37D7">
        <w:rPr>
          <w:rFonts w:ascii="Times New Roman" w:hAnsi="Times New Roman"/>
          <w:sz w:val="28"/>
          <w:szCs w:val="28"/>
        </w:rPr>
        <w:sym w:font="Symbol" w:char="F073"/>
      </w:r>
      <w:r w:rsidRPr="001F37D7">
        <w:rPr>
          <w:rFonts w:ascii="Times New Roman" w:hAnsi="Times New Roman"/>
          <w:sz w:val="28"/>
          <w:szCs w:val="28"/>
          <w:vertAlign w:val="subscript"/>
        </w:rPr>
        <w:t>т</w:t>
      </w:r>
      <w:r w:rsidRPr="001F37D7">
        <w:rPr>
          <w:rFonts w:ascii="Times New Roman" w:hAnsi="Times New Roman"/>
          <w:sz w:val="28"/>
          <w:szCs w:val="28"/>
        </w:rPr>
        <w:t>) от времени эксплуатации газопровода, можно представить в виде функции, значения которой определяются по формуле</w:t>
      </w:r>
    </w:p>
    <w:p w:rsidR="007A64E4" w:rsidRPr="001F37D7" w:rsidRDefault="007A64E4" w:rsidP="00897664">
      <w:pPr>
        <w:spacing w:line="240" w:lineRule="auto"/>
        <w:ind w:firstLine="284"/>
        <w:jc w:val="right"/>
        <w:rPr>
          <w:rFonts w:ascii="Times New Roman" w:hAnsi="Times New Roman"/>
          <w:sz w:val="28"/>
          <w:szCs w:val="28"/>
        </w:rPr>
      </w:pPr>
      <w:r w:rsidRPr="001F37D7">
        <w:rPr>
          <w:rFonts w:ascii="Times New Roman" w:hAnsi="Times New Roman"/>
          <w:position w:val="-30"/>
          <w:sz w:val="28"/>
          <w:szCs w:val="28"/>
        </w:rPr>
        <w:object w:dxaOrig="2840" w:dyaOrig="700">
          <v:shape id="_x0000_i1031" type="#_x0000_t75" style="width:140.25pt;height:35.25pt" o:ole="">
            <v:imagedata r:id="rId16" o:title=""/>
          </v:shape>
          <o:OLEObject Type="Embed" ProgID="Equation.3" ShapeID="_x0000_i1031" DrawAspect="Content" ObjectID="_1570861976" r:id="rId17"/>
        </w:object>
      </w:r>
      <w:r w:rsidRPr="001F37D7">
        <w:rPr>
          <w:rFonts w:ascii="Times New Roman" w:hAnsi="Times New Roman"/>
          <w:sz w:val="28"/>
          <w:szCs w:val="28"/>
        </w:rPr>
        <w:t>,                                       (</w:t>
      </w:r>
      <w:r>
        <w:rPr>
          <w:rFonts w:ascii="Times New Roman" w:hAnsi="Times New Roman"/>
          <w:sz w:val="28"/>
          <w:szCs w:val="28"/>
        </w:rPr>
        <w:t>3</w:t>
      </w:r>
      <w:r w:rsidRPr="001F37D7">
        <w:rPr>
          <w:rFonts w:ascii="Times New Roman" w:hAnsi="Times New Roman"/>
          <w:sz w:val="28"/>
          <w:szCs w:val="28"/>
        </w:rPr>
        <w:t>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00"/>
        <w:gridCol w:w="6653"/>
      </w:tblGrid>
      <w:tr w:rsidR="007A64E4" w:rsidRPr="00DD063E" w:rsidTr="004F7517">
        <w:tc>
          <w:tcPr>
            <w:tcW w:w="1700" w:type="dxa"/>
          </w:tcPr>
          <w:p w:rsidR="007A64E4" w:rsidRPr="00DD063E" w:rsidRDefault="007A64E4" w:rsidP="001F37D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63E">
              <w:rPr>
                <w:rFonts w:ascii="Times New Roman" w:hAnsi="Times New Roman"/>
                <w:sz w:val="28"/>
                <w:szCs w:val="28"/>
              </w:rPr>
              <w:t>где</w:t>
            </w:r>
            <w:r w:rsidRPr="00DD063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DD063E">
              <w:rPr>
                <w:rFonts w:ascii="Times New Roman" w:hAnsi="Times New Roman"/>
                <w:sz w:val="28"/>
                <w:szCs w:val="28"/>
                <w:lang w:val="en-US"/>
              </w:rPr>
              <w:sym w:font="Symbol" w:char="F061"/>
            </w:r>
            <w:r w:rsidRPr="00DD063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r w:rsidRPr="00DD063E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b</w:t>
            </w:r>
            <w:r w:rsidRPr="00DD063E">
              <w:rPr>
                <w:rFonts w:ascii="Times New Roman" w:hAnsi="Times New Roman"/>
                <w:sz w:val="28"/>
                <w:szCs w:val="28"/>
                <w:lang w:val="en-US"/>
              </w:rPr>
              <w:t>,</w:t>
            </w:r>
            <w:r w:rsidRPr="00DD06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063E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c</w:t>
            </w:r>
            <w:r w:rsidRPr="00DD063E">
              <w:rPr>
                <w:rFonts w:ascii="Times New Roman" w:hAnsi="Times New Roman"/>
                <w:sz w:val="28"/>
                <w:szCs w:val="28"/>
                <w:lang w:val="en-US"/>
              </w:rPr>
              <w:t>,</w:t>
            </w:r>
            <w:r w:rsidRPr="00DD06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063E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e</w:t>
            </w:r>
            <w:r w:rsidRPr="00DD063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DD063E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—</w:t>
            </w:r>
            <w:r w:rsidRPr="00DD063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6653" w:type="dxa"/>
          </w:tcPr>
          <w:p w:rsidR="007A64E4" w:rsidRPr="00DD063E" w:rsidRDefault="007A64E4" w:rsidP="001F37D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63E">
              <w:rPr>
                <w:rFonts w:ascii="Times New Roman" w:hAnsi="Times New Roman"/>
                <w:sz w:val="28"/>
                <w:szCs w:val="28"/>
              </w:rPr>
              <w:t>параметры, отражающие процесс старения, значения которых приведены в табл. 3;</w:t>
            </w:r>
          </w:p>
        </w:tc>
      </w:tr>
      <w:tr w:rsidR="007A64E4" w:rsidRPr="00DD063E" w:rsidTr="004F7517">
        <w:tc>
          <w:tcPr>
            <w:tcW w:w="1700" w:type="dxa"/>
          </w:tcPr>
          <w:p w:rsidR="007A64E4" w:rsidRPr="00DD063E" w:rsidRDefault="007A64E4" w:rsidP="001F37D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63E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k</w:t>
            </w:r>
            <w:r w:rsidRPr="00DD063E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1</w:t>
            </w:r>
            <w:r w:rsidRPr="00DD063E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 w:rsidRPr="00DD063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DD063E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k</w:t>
            </w:r>
            <w:r w:rsidRPr="00DD063E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DD063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DD063E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—</w:t>
            </w:r>
            <w:r w:rsidRPr="00DD063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6653" w:type="dxa"/>
          </w:tcPr>
          <w:p w:rsidR="007A64E4" w:rsidRPr="00DD063E" w:rsidRDefault="007A64E4" w:rsidP="001F37D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63E">
              <w:rPr>
                <w:rFonts w:ascii="Times New Roman" w:hAnsi="Times New Roman"/>
                <w:sz w:val="28"/>
                <w:szCs w:val="28"/>
              </w:rPr>
              <w:t>поправочные коэффициенты условий эксплуатации.</w:t>
            </w:r>
          </w:p>
        </w:tc>
      </w:tr>
    </w:tbl>
    <w:p w:rsidR="007A64E4" w:rsidRPr="001F37D7" w:rsidRDefault="007A64E4" w:rsidP="001F37D7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F37D7">
        <w:rPr>
          <w:rFonts w:ascii="Times New Roman" w:hAnsi="Times New Roman"/>
          <w:sz w:val="28"/>
          <w:szCs w:val="28"/>
        </w:rPr>
        <w:t xml:space="preserve">Значения коэффициентов </w:t>
      </w:r>
      <w:r w:rsidRPr="001F37D7">
        <w:rPr>
          <w:rFonts w:ascii="Times New Roman" w:hAnsi="Times New Roman"/>
          <w:i/>
          <w:sz w:val="28"/>
          <w:szCs w:val="28"/>
          <w:lang w:val="en-US"/>
        </w:rPr>
        <w:t>k</w:t>
      </w:r>
      <w:r w:rsidRPr="001F37D7">
        <w:rPr>
          <w:rFonts w:ascii="Times New Roman" w:hAnsi="Times New Roman"/>
          <w:sz w:val="28"/>
          <w:szCs w:val="28"/>
          <w:vertAlign w:val="subscript"/>
        </w:rPr>
        <w:t>1</w:t>
      </w:r>
      <w:r w:rsidRPr="001F37D7">
        <w:rPr>
          <w:rFonts w:ascii="Times New Roman" w:hAnsi="Times New Roman"/>
          <w:sz w:val="28"/>
          <w:szCs w:val="28"/>
        </w:rPr>
        <w:t xml:space="preserve"> и </w:t>
      </w:r>
      <w:r w:rsidRPr="001F37D7">
        <w:rPr>
          <w:rFonts w:ascii="Times New Roman" w:hAnsi="Times New Roman"/>
          <w:i/>
          <w:sz w:val="28"/>
          <w:szCs w:val="28"/>
          <w:lang w:val="en-US"/>
        </w:rPr>
        <w:t>k</w:t>
      </w:r>
      <w:r w:rsidRPr="001F37D7">
        <w:rPr>
          <w:rFonts w:ascii="Times New Roman" w:hAnsi="Times New Roman"/>
          <w:sz w:val="28"/>
          <w:szCs w:val="28"/>
          <w:vertAlign w:val="subscript"/>
        </w:rPr>
        <w:t>2</w:t>
      </w:r>
      <w:r w:rsidRPr="001F37D7">
        <w:rPr>
          <w:rFonts w:ascii="Times New Roman" w:hAnsi="Times New Roman"/>
          <w:sz w:val="28"/>
          <w:szCs w:val="28"/>
        </w:rPr>
        <w:t xml:space="preserve"> для расчета пластичности при эксплуатации газопровода в условиях, отличных от базовых, вычисляются по формулам:</w:t>
      </w:r>
    </w:p>
    <w:p w:rsidR="007A64E4" w:rsidRPr="001F37D7" w:rsidRDefault="007A64E4" w:rsidP="001F37D7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F37D7">
        <w:rPr>
          <w:rFonts w:ascii="Times New Roman" w:hAnsi="Times New Roman"/>
          <w:sz w:val="28"/>
          <w:szCs w:val="28"/>
        </w:rPr>
        <w:t>при изменении данных по температуре</w:t>
      </w:r>
    </w:p>
    <w:p w:rsidR="007A64E4" w:rsidRPr="001F37D7" w:rsidRDefault="007A64E4" w:rsidP="00897664">
      <w:pPr>
        <w:spacing w:line="240" w:lineRule="auto"/>
        <w:ind w:firstLine="284"/>
        <w:jc w:val="right"/>
        <w:rPr>
          <w:rFonts w:ascii="Times New Roman" w:hAnsi="Times New Roman"/>
          <w:sz w:val="28"/>
          <w:szCs w:val="28"/>
        </w:rPr>
      </w:pPr>
      <w:r w:rsidRPr="001F37D7">
        <w:rPr>
          <w:rFonts w:ascii="Times New Roman" w:hAnsi="Times New Roman"/>
          <w:position w:val="-14"/>
          <w:sz w:val="28"/>
          <w:szCs w:val="28"/>
        </w:rPr>
        <w:object w:dxaOrig="2200" w:dyaOrig="340">
          <v:shape id="_x0000_i1032" type="#_x0000_t75" style="width:110.25pt;height:17.25pt" o:ole="">
            <v:imagedata r:id="rId18" o:title=""/>
          </v:shape>
          <o:OLEObject Type="Embed" ProgID="Equation.3" ShapeID="_x0000_i1032" DrawAspect="Content" ObjectID="_1570861977" r:id="rId19"/>
        </w:object>
      </w:r>
      <w:r w:rsidRPr="001F37D7">
        <w:rPr>
          <w:rFonts w:ascii="Times New Roman" w:hAnsi="Times New Roman"/>
          <w:sz w:val="28"/>
          <w:szCs w:val="28"/>
        </w:rPr>
        <w:t>,                                         (</w:t>
      </w:r>
      <w:r>
        <w:rPr>
          <w:rFonts w:ascii="Times New Roman" w:hAnsi="Times New Roman"/>
          <w:sz w:val="28"/>
          <w:szCs w:val="28"/>
        </w:rPr>
        <w:t>4</w:t>
      </w:r>
      <w:r w:rsidRPr="001F37D7">
        <w:rPr>
          <w:rFonts w:ascii="Times New Roman" w:hAnsi="Times New Roman"/>
          <w:sz w:val="28"/>
          <w:szCs w:val="28"/>
        </w:rPr>
        <w:t>)</w:t>
      </w:r>
    </w:p>
    <w:p w:rsidR="007A64E4" w:rsidRPr="001F37D7" w:rsidRDefault="007A64E4" w:rsidP="001F37D7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F37D7">
        <w:rPr>
          <w:rFonts w:ascii="Times New Roman" w:hAnsi="Times New Roman"/>
          <w:sz w:val="28"/>
          <w:szCs w:val="28"/>
        </w:rPr>
        <w:t>при изменении данных по давлению</w:t>
      </w:r>
    </w:p>
    <w:p w:rsidR="007A64E4" w:rsidRPr="001F37D7" w:rsidRDefault="007A64E4" w:rsidP="00897664">
      <w:pPr>
        <w:spacing w:line="240" w:lineRule="auto"/>
        <w:ind w:firstLine="284"/>
        <w:jc w:val="right"/>
        <w:rPr>
          <w:rFonts w:ascii="Times New Roman" w:hAnsi="Times New Roman"/>
          <w:sz w:val="28"/>
          <w:szCs w:val="28"/>
        </w:rPr>
      </w:pPr>
      <w:r w:rsidRPr="001F37D7">
        <w:rPr>
          <w:rFonts w:ascii="Times New Roman" w:hAnsi="Times New Roman"/>
          <w:position w:val="-10"/>
          <w:sz w:val="28"/>
          <w:szCs w:val="28"/>
        </w:rPr>
        <w:object w:dxaOrig="1520" w:dyaOrig="300">
          <v:shape id="_x0000_i1033" type="#_x0000_t75" style="width:75pt;height:15pt" o:ole="">
            <v:imagedata r:id="rId20" o:title=""/>
          </v:shape>
          <o:OLEObject Type="Embed" ProgID="Equation.3" ShapeID="_x0000_i1033" DrawAspect="Content" ObjectID="_1570861978" r:id="rId21"/>
        </w:object>
      </w:r>
      <w:r w:rsidRPr="001F37D7">
        <w:rPr>
          <w:rFonts w:ascii="Times New Roman" w:hAnsi="Times New Roman"/>
          <w:sz w:val="28"/>
          <w:szCs w:val="28"/>
        </w:rPr>
        <w:t>,                                               (</w:t>
      </w:r>
      <w:r>
        <w:rPr>
          <w:rFonts w:ascii="Times New Roman" w:hAnsi="Times New Roman"/>
          <w:sz w:val="28"/>
          <w:szCs w:val="28"/>
        </w:rPr>
        <w:t>5</w:t>
      </w:r>
      <w:r w:rsidRPr="001F37D7">
        <w:rPr>
          <w:rFonts w:ascii="Times New Roman" w:hAnsi="Times New Roman"/>
          <w:sz w:val="28"/>
          <w:szCs w:val="28"/>
        </w:rPr>
        <w:t>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27"/>
        <w:gridCol w:w="6226"/>
      </w:tblGrid>
      <w:tr w:rsidR="007A64E4" w:rsidRPr="00DD063E" w:rsidTr="004F7517">
        <w:tc>
          <w:tcPr>
            <w:tcW w:w="2127" w:type="dxa"/>
          </w:tcPr>
          <w:p w:rsidR="007A64E4" w:rsidRPr="00DD063E" w:rsidRDefault="007A64E4" w:rsidP="001F37D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63E">
              <w:rPr>
                <w:rFonts w:ascii="Times New Roman" w:hAnsi="Times New Roman"/>
                <w:sz w:val="28"/>
                <w:szCs w:val="28"/>
              </w:rPr>
              <w:t xml:space="preserve">где </w:t>
            </w:r>
            <w:r w:rsidRPr="00DD063E">
              <w:rPr>
                <w:rFonts w:ascii="Times New Roman" w:hAnsi="Times New Roman"/>
                <w:sz w:val="28"/>
                <w:szCs w:val="28"/>
              </w:rPr>
              <w:sym w:font="Symbol" w:char="F044"/>
            </w:r>
            <w:r w:rsidRPr="00DD063E">
              <w:rPr>
                <w:rFonts w:ascii="Times New Roman" w:hAnsi="Times New Roman"/>
                <w:i/>
                <w:sz w:val="28"/>
                <w:szCs w:val="28"/>
              </w:rPr>
              <w:t>Т</w:t>
            </w:r>
            <w:r w:rsidRPr="00DD063E">
              <w:rPr>
                <w:rFonts w:ascii="Times New Roman" w:hAnsi="Times New Roman"/>
                <w:sz w:val="28"/>
                <w:szCs w:val="28"/>
              </w:rPr>
              <w:t xml:space="preserve">, °С и </w:t>
            </w:r>
            <w:r w:rsidRPr="00DD063E">
              <w:rPr>
                <w:rFonts w:ascii="Times New Roman" w:hAnsi="Times New Roman"/>
                <w:sz w:val="28"/>
                <w:szCs w:val="28"/>
              </w:rPr>
              <w:sym w:font="Symbol" w:char="F044"/>
            </w:r>
            <w:r w:rsidRPr="00DD063E">
              <w:rPr>
                <w:rFonts w:ascii="Times New Roman" w:hAnsi="Times New Roman"/>
                <w:i/>
                <w:sz w:val="28"/>
                <w:szCs w:val="28"/>
              </w:rPr>
              <w:t>Р</w:t>
            </w:r>
            <w:r w:rsidRPr="00DD063E">
              <w:rPr>
                <w:rFonts w:ascii="Times New Roman" w:hAnsi="Times New Roman"/>
                <w:sz w:val="28"/>
                <w:szCs w:val="28"/>
              </w:rPr>
              <w:t>, МПа</w:t>
            </w:r>
          </w:p>
        </w:tc>
        <w:tc>
          <w:tcPr>
            <w:tcW w:w="6226" w:type="dxa"/>
          </w:tcPr>
          <w:p w:rsidR="007A64E4" w:rsidRPr="00DD063E" w:rsidRDefault="007A64E4" w:rsidP="001F37D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63E">
              <w:rPr>
                <w:rFonts w:ascii="Times New Roman" w:hAnsi="Times New Roman"/>
                <w:sz w:val="28"/>
                <w:szCs w:val="28"/>
              </w:rPr>
              <w:t xml:space="preserve">— разность среднегодовой температуры грунта </w:t>
            </w:r>
            <w:r w:rsidRPr="00DD063E">
              <w:rPr>
                <w:rFonts w:ascii="Times New Roman" w:hAnsi="Times New Roman"/>
                <w:i/>
                <w:sz w:val="28"/>
                <w:szCs w:val="28"/>
              </w:rPr>
              <w:t>Т</w:t>
            </w:r>
            <w:r w:rsidRPr="00DD063E">
              <w:rPr>
                <w:rFonts w:ascii="Times New Roman" w:hAnsi="Times New Roman"/>
                <w:sz w:val="28"/>
                <w:szCs w:val="28"/>
                <w:vertAlign w:val="subscript"/>
              </w:rPr>
              <w:t>ф</w:t>
            </w:r>
            <w:r w:rsidRPr="00DD063E">
              <w:rPr>
                <w:rFonts w:ascii="Times New Roman" w:hAnsi="Times New Roman"/>
                <w:sz w:val="28"/>
                <w:szCs w:val="28"/>
              </w:rPr>
              <w:t xml:space="preserve"> на уровне заложения газопровода и действующего давления </w:t>
            </w:r>
            <w:r w:rsidRPr="00DD063E">
              <w:rPr>
                <w:rFonts w:ascii="Times New Roman" w:hAnsi="Times New Roman"/>
                <w:i/>
                <w:sz w:val="28"/>
                <w:szCs w:val="28"/>
              </w:rPr>
              <w:t>Р</w:t>
            </w:r>
            <w:r w:rsidRPr="00DD063E">
              <w:rPr>
                <w:rFonts w:ascii="Times New Roman" w:hAnsi="Times New Roman"/>
                <w:sz w:val="28"/>
                <w:szCs w:val="28"/>
                <w:vertAlign w:val="subscript"/>
              </w:rPr>
              <w:t>ф</w:t>
            </w:r>
            <w:r w:rsidRPr="00DD063E">
              <w:rPr>
                <w:rFonts w:ascii="Times New Roman" w:hAnsi="Times New Roman"/>
                <w:sz w:val="28"/>
                <w:szCs w:val="28"/>
              </w:rPr>
              <w:t xml:space="preserve"> от базовых значений (20 °С и 1,2 МПа): </w:t>
            </w:r>
            <w:r w:rsidRPr="00DD063E">
              <w:rPr>
                <w:rFonts w:ascii="Times New Roman" w:hAnsi="Times New Roman"/>
                <w:sz w:val="28"/>
                <w:szCs w:val="28"/>
              </w:rPr>
              <w:sym w:font="Symbol" w:char="F044"/>
            </w:r>
            <w:r w:rsidRPr="00DD063E">
              <w:rPr>
                <w:rFonts w:ascii="Times New Roman" w:hAnsi="Times New Roman"/>
                <w:i/>
                <w:sz w:val="28"/>
                <w:szCs w:val="28"/>
              </w:rPr>
              <w:t>Т</w:t>
            </w:r>
            <w:r w:rsidRPr="00DD063E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r w:rsidRPr="00DD063E">
              <w:rPr>
                <w:rFonts w:ascii="Times New Roman" w:hAnsi="Times New Roman"/>
                <w:i/>
                <w:sz w:val="28"/>
                <w:szCs w:val="28"/>
              </w:rPr>
              <w:t>Т</w:t>
            </w:r>
            <w:r w:rsidRPr="00DD063E">
              <w:rPr>
                <w:rFonts w:ascii="Times New Roman" w:hAnsi="Times New Roman"/>
                <w:sz w:val="28"/>
                <w:szCs w:val="28"/>
                <w:vertAlign w:val="subscript"/>
              </w:rPr>
              <w:t>ф</w:t>
            </w:r>
            <w:r w:rsidRPr="00DD063E">
              <w:rPr>
                <w:rFonts w:ascii="Times New Roman" w:hAnsi="Times New Roman"/>
                <w:sz w:val="28"/>
                <w:szCs w:val="28"/>
              </w:rPr>
              <w:t xml:space="preserve">-20°С; </w:t>
            </w:r>
            <w:r w:rsidRPr="00DD063E">
              <w:rPr>
                <w:rFonts w:ascii="Times New Roman" w:hAnsi="Times New Roman"/>
                <w:sz w:val="28"/>
                <w:szCs w:val="28"/>
              </w:rPr>
              <w:sym w:font="Symbol" w:char="F044"/>
            </w:r>
            <w:r w:rsidRPr="00DD063E">
              <w:rPr>
                <w:rFonts w:ascii="Times New Roman" w:hAnsi="Times New Roman"/>
                <w:i/>
                <w:sz w:val="28"/>
                <w:szCs w:val="28"/>
              </w:rPr>
              <w:t>Р</w:t>
            </w:r>
            <w:r w:rsidRPr="00DD063E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r w:rsidRPr="00DD063E">
              <w:rPr>
                <w:rFonts w:ascii="Times New Roman" w:hAnsi="Times New Roman"/>
                <w:i/>
                <w:sz w:val="28"/>
                <w:szCs w:val="28"/>
              </w:rPr>
              <w:t>Р</w:t>
            </w:r>
            <w:r w:rsidRPr="00DD063E">
              <w:rPr>
                <w:rFonts w:ascii="Times New Roman" w:hAnsi="Times New Roman"/>
                <w:sz w:val="28"/>
                <w:szCs w:val="28"/>
                <w:vertAlign w:val="subscript"/>
              </w:rPr>
              <w:t>ф</w:t>
            </w:r>
            <w:r w:rsidRPr="00DD063E">
              <w:rPr>
                <w:rFonts w:ascii="Times New Roman" w:hAnsi="Times New Roman"/>
                <w:sz w:val="28"/>
                <w:szCs w:val="28"/>
              </w:rPr>
              <w:t>-1,2;</w:t>
            </w:r>
          </w:p>
        </w:tc>
      </w:tr>
      <w:tr w:rsidR="007A64E4" w:rsidRPr="00DD063E" w:rsidTr="004F7517">
        <w:tc>
          <w:tcPr>
            <w:tcW w:w="2127" w:type="dxa"/>
          </w:tcPr>
          <w:p w:rsidR="007A64E4" w:rsidRPr="00DD063E" w:rsidRDefault="007A64E4" w:rsidP="001F37D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63E">
              <w:rPr>
                <w:rFonts w:ascii="Times New Roman" w:hAnsi="Times New Roman"/>
                <w:sz w:val="28"/>
                <w:szCs w:val="28"/>
              </w:rPr>
              <w:sym w:font="Symbol" w:char="F061"/>
            </w:r>
            <w:r w:rsidRPr="00DD063E">
              <w:rPr>
                <w:rFonts w:ascii="Times New Roman" w:hAnsi="Times New Roman"/>
                <w:sz w:val="28"/>
                <w:szCs w:val="28"/>
                <w:vertAlign w:val="subscript"/>
              </w:rPr>
              <w:t>т</w:t>
            </w:r>
            <w:r w:rsidRPr="00DD063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D063E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b</w:t>
            </w:r>
            <w:r w:rsidRPr="00DD063E">
              <w:rPr>
                <w:rFonts w:ascii="Times New Roman" w:hAnsi="Times New Roman"/>
                <w:sz w:val="28"/>
                <w:szCs w:val="28"/>
                <w:vertAlign w:val="subscript"/>
              </w:rPr>
              <w:t>т</w:t>
            </w:r>
            <w:r w:rsidRPr="00DD063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D063E">
              <w:rPr>
                <w:rFonts w:ascii="Times New Roman" w:hAnsi="Times New Roman"/>
                <w:i/>
                <w:sz w:val="28"/>
                <w:szCs w:val="28"/>
              </w:rPr>
              <w:t>с</w:t>
            </w:r>
            <w:r w:rsidRPr="00DD063E">
              <w:rPr>
                <w:rFonts w:ascii="Times New Roman" w:hAnsi="Times New Roman"/>
                <w:sz w:val="28"/>
                <w:szCs w:val="28"/>
                <w:vertAlign w:val="subscript"/>
              </w:rPr>
              <w:t>т</w:t>
            </w:r>
            <w:r w:rsidRPr="00DD063E">
              <w:rPr>
                <w:rFonts w:ascii="Times New Roman" w:hAnsi="Times New Roman"/>
                <w:sz w:val="28"/>
                <w:szCs w:val="28"/>
              </w:rPr>
              <w:t xml:space="preserve"> -</w:t>
            </w:r>
          </w:p>
        </w:tc>
        <w:tc>
          <w:tcPr>
            <w:tcW w:w="6226" w:type="dxa"/>
          </w:tcPr>
          <w:p w:rsidR="007A64E4" w:rsidRPr="00DD063E" w:rsidRDefault="007A64E4" w:rsidP="001F37D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63E">
              <w:rPr>
                <w:rFonts w:ascii="Times New Roman" w:hAnsi="Times New Roman"/>
                <w:sz w:val="28"/>
                <w:szCs w:val="28"/>
              </w:rPr>
              <w:t>параметры, учитывающие влияние изменения температуры на пластичность, принимаются по табл. 3.</w:t>
            </w:r>
          </w:p>
        </w:tc>
      </w:tr>
    </w:tbl>
    <w:p w:rsidR="007A64E4" w:rsidRPr="001F37D7" w:rsidRDefault="007A64E4" w:rsidP="001F37D7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7A64E4" w:rsidRPr="001F37D7" w:rsidRDefault="007A64E4" w:rsidP="001F37D7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F37D7">
        <w:rPr>
          <w:rFonts w:ascii="Times New Roman" w:hAnsi="Times New Roman"/>
          <w:sz w:val="28"/>
          <w:szCs w:val="28"/>
        </w:rPr>
        <w:t>Таблица 3</w:t>
      </w:r>
    </w:p>
    <w:p w:rsidR="007A64E4" w:rsidRPr="001F37D7" w:rsidRDefault="007A64E4" w:rsidP="001F37D7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7A64E4" w:rsidRPr="001F37D7" w:rsidRDefault="007A64E4" w:rsidP="001F37D7">
      <w:pPr>
        <w:spacing w:line="240" w:lineRule="auto"/>
        <w:ind w:firstLine="284"/>
        <w:jc w:val="both"/>
        <w:rPr>
          <w:rFonts w:ascii="Times New Roman" w:hAnsi="Times New Roman"/>
          <w:b/>
          <w:sz w:val="28"/>
          <w:szCs w:val="28"/>
        </w:rPr>
      </w:pPr>
      <w:r w:rsidRPr="001F37D7">
        <w:rPr>
          <w:rFonts w:ascii="Times New Roman" w:hAnsi="Times New Roman"/>
          <w:b/>
          <w:sz w:val="28"/>
          <w:szCs w:val="28"/>
        </w:rPr>
        <w:t>Параметры для расчета фактических механических</w:t>
      </w:r>
    </w:p>
    <w:p w:rsidR="007A64E4" w:rsidRPr="001F37D7" w:rsidRDefault="007A64E4" w:rsidP="001F37D7">
      <w:pPr>
        <w:spacing w:line="240" w:lineRule="auto"/>
        <w:ind w:firstLine="284"/>
        <w:jc w:val="both"/>
        <w:rPr>
          <w:rFonts w:ascii="Times New Roman" w:hAnsi="Times New Roman"/>
          <w:b/>
          <w:sz w:val="28"/>
          <w:szCs w:val="28"/>
        </w:rPr>
      </w:pPr>
      <w:r w:rsidRPr="001F37D7">
        <w:rPr>
          <w:rFonts w:ascii="Times New Roman" w:hAnsi="Times New Roman"/>
          <w:b/>
          <w:sz w:val="28"/>
          <w:szCs w:val="28"/>
        </w:rPr>
        <w:t>свойств металла по пластичности</w:t>
      </w:r>
    </w:p>
    <w:p w:rsidR="007A64E4" w:rsidRPr="001F37D7" w:rsidRDefault="007A64E4" w:rsidP="001F37D7">
      <w:pPr>
        <w:spacing w:line="240" w:lineRule="auto"/>
        <w:ind w:firstLine="284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835"/>
        <w:gridCol w:w="2841"/>
        <w:gridCol w:w="2688"/>
      </w:tblGrid>
      <w:tr w:rsidR="007A64E4" w:rsidRPr="00DD063E" w:rsidTr="004F7517"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A64E4" w:rsidRPr="00DD063E" w:rsidRDefault="007A64E4" w:rsidP="001F37D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63E">
              <w:rPr>
                <w:rFonts w:ascii="Times New Roman" w:hAnsi="Times New Roman"/>
                <w:sz w:val="28"/>
                <w:szCs w:val="28"/>
              </w:rPr>
              <w:t>Параметры</w:t>
            </w:r>
          </w:p>
        </w:tc>
        <w:tc>
          <w:tcPr>
            <w:tcW w:w="5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E4" w:rsidRPr="00DD063E" w:rsidRDefault="007A64E4" w:rsidP="001F37D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63E">
              <w:rPr>
                <w:rFonts w:ascii="Times New Roman" w:hAnsi="Times New Roman"/>
                <w:sz w:val="28"/>
                <w:szCs w:val="28"/>
              </w:rPr>
              <w:t>Величина для стали</w:t>
            </w:r>
          </w:p>
        </w:tc>
      </w:tr>
      <w:tr w:rsidR="007A64E4" w:rsidRPr="00DD063E" w:rsidTr="004F7517">
        <w:tc>
          <w:tcPr>
            <w:tcW w:w="2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E4" w:rsidRPr="00DD063E" w:rsidRDefault="007A64E4" w:rsidP="001F37D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E4" w:rsidRPr="00DD063E" w:rsidRDefault="007A64E4" w:rsidP="001F37D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63E">
              <w:rPr>
                <w:rFonts w:ascii="Times New Roman" w:hAnsi="Times New Roman"/>
                <w:sz w:val="28"/>
                <w:szCs w:val="28"/>
              </w:rPr>
              <w:t>Группа А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E4" w:rsidRPr="00DD063E" w:rsidRDefault="007A64E4" w:rsidP="001F37D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63E">
              <w:rPr>
                <w:rFonts w:ascii="Times New Roman" w:hAnsi="Times New Roman"/>
                <w:sz w:val="28"/>
                <w:szCs w:val="28"/>
              </w:rPr>
              <w:t>Группа Б</w:t>
            </w:r>
          </w:p>
        </w:tc>
      </w:tr>
      <w:tr w:rsidR="007A64E4" w:rsidRPr="00DD063E" w:rsidTr="004F7517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E4" w:rsidRPr="00DD063E" w:rsidRDefault="007A64E4" w:rsidP="001F37D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63E">
              <w:rPr>
                <w:rFonts w:ascii="Times New Roman" w:hAnsi="Times New Roman"/>
                <w:sz w:val="28"/>
                <w:szCs w:val="28"/>
              </w:rPr>
              <w:sym w:font="Symbol" w:char="F061"/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E4" w:rsidRPr="00DD063E" w:rsidRDefault="007A64E4" w:rsidP="001F37D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63E">
              <w:rPr>
                <w:rFonts w:ascii="Times New Roman" w:hAnsi="Times New Roman"/>
                <w:sz w:val="28"/>
                <w:szCs w:val="28"/>
              </w:rPr>
              <w:t>0,4779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E4" w:rsidRPr="00DD063E" w:rsidRDefault="007A64E4" w:rsidP="001F37D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63E">
              <w:rPr>
                <w:rFonts w:ascii="Times New Roman" w:hAnsi="Times New Roman"/>
                <w:sz w:val="28"/>
                <w:szCs w:val="28"/>
              </w:rPr>
              <w:t>0,56251</w:t>
            </w:r>
          </w:p>
        </w:tc>
      </w:tr>
      <w:tr w:rsidR="007A64E4" w:rsidRPr="00DD063E" w:rsidTr="004F7517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E4" w:rsidRPr="00DD063E" w:rsidRDefault="007A64E4" w:rsidP="001F37D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63E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b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E4" w:rsidRPr="00DD063E" w:rsidRDefault="007A64E4" w:rsidP="001F37D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63E">
              <w:rPr>
                <w:rFonts w:ascii="Times New Roman" w:hAnsi="Times New Roman"/>
                <w:sz w:val="28"/>
                <w:szCs w:val="28"/>
              </w:rPr>
              <w:t>0,0046703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E4" w:rsidRPr="00DD063E" w:rsidRDefault="007A64E4" w:rsidP="001F37D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63E">
              <w:rPr>
                <w:rFonts w:ascii="Times New Roman" w:hAnsi="Times New Roman"/>
                <w:sz w:val="28"/>
                <w:szCs w:val="28"/>
              </w:rPr>
              <w:t>0,005922</w:t>
            </w:r>
          </w:p>
        </w:tc>
      </w:tr>
      <w:tr w:rsidR="007A64E4" w:rsidRPr="00DD063E" w:rsidTr="004F7517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E4" w:rsidRPr="00DD063E" w:rsidRDefault="007A64E4" w:rsidP="001F37D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63E">
              <w:rPr>
                <w:rFonts w:ascii="Times New Roman" w:hAnsi="Times New Roman"/>
                <w:i/>
                <w:sz w:val="28"/>
                <w:szCs w:val="28"/>
              </w:rPr>
              <w:t>с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E4" w:rsidRPr="00DD063E" w:rsidRDefault="007A64E4" w:rsidP="001F37D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63E">
              <w:rPr>
                <w:rFonts w:ascii="Times New Roman" w:hAnsi="Times New Roman"/>
                <w:sz w:val="28"/>
                <w:szCs w:val="28"/>
              </w:rPr>
              <w:t>0,222073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E4" w:rsidRPr="00DD063E" w:rsidRDefault="007A64E4" w:rsidP="001F37D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63E">
              <w:rPr>
                <w:rFonts w:ascii="Times New Roman" w:hAnsi="Times New Roman"/>
                <w:sz w:val="28"/>
                <w:szCs w:val="28"/>
              </w:rPr>
              <w:t>0,237626</w:t>
            </w:r>
          </w:p>
        </w:tc>
      </w:tr>
      <w:tr w:rsidR="007A64E4" w:rsidRPr="00DD063E" w:rsidTr="004F7517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E4" w:rsidRPr="00DD063E" w:rsidRDefault="007A64E4" w:rsidP="001F37D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63E">
              <w:rPr>
                <w:rFonts w:ascii="Times New Roman" w:hAnsi="Times New Roman"/>
                <w:i/>
                <w:sz w:val="28"/>
                <w:szCs w:val="28"/>
              </w:rPr>
              <w:t>е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E4" w:rsidRPr="00DD063E" w:rsidRDefault="007A64E4" w:rsidP="001F37D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63E">
              <w:rPr>
                <w:rFonts w:ascii="Times New Roman" w:hAnsi="Times New Roman"/>
                <w:sz w:val="28"/>
                <w:szCs w:val="28"/>
              </w:rPr>
              <w:t>0,019853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E4" w:rsidRPr="00DD063E" w:rsidRDefault="007A64E4" w:rsidP="001F37D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63E">
              <w:rPr>
                <w:rFonts w:ascii="Times New Roman" w:hAnsi="Times New Roman"/>
                <w:sz w:val="28"/>
                <w:szCs w:val="28"/>
              </w:rPr>
              <w:t>0,019036</w:t>
            </w:r>
          </w:p>
        </w:tc>
      </w:tr>
      <w:tr w:rsidR="007A64E4" w:rsidRPr="00DD063E" w:rsidTr="004F7517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E4" w:rsidRPr="00DD063E" w:rsidRDefault="007A64E4" w:rsidP="001F37D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63E">
              <w:rPr>
                <w:rFonts w:ascii="Times New Roman" w:hAnsi="Times New Roman"/>
                <w:sz w:val="28"/>
                <w:szCs w:val="28"/>
              </w:rPr>
              <w:sym w:font="Symbol" w:char="F061"/>
            </w:r>
            <w:r w:rsidRPr="00DD063E">
              <w:rPr>
                <w:rFonts w:ascii="Times New Roman" w:hAnsi="Times New Roman"/>
                <w:sz w:val="28"/>
                <w:szCs w:val="28"/>
                <w:vertAlign w:val="subscript"/>
              </w:rPr>
              <w:t>т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E4" w:rsidRPr="00DD063E" w:rsidRDefault="007A64E4" w:rsidP="001F37D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63E">
              <w:rPr>
                <w:rFonts w:ascii="Times New Roman" w:hAnsi="Times New Roman"/>
                <w:sz w:val="28"/>
                <w:szCs w:val="28"/>
              </w:rPr>
              <w:t>0,00000783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E4" w:rsidRPr="00DD063E" w:rsidRDefault="007A64E4" w:rsidP="001F37D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63E">
              <w:rPr>
                <w:rFonts w:ascii="Times New Roman" w:hAnsi="Times New Roman"/>
                <w:sz w:val="28"/>
                <w:szCs w:val="28"/>
              </w:rPr>
              <w:t>-0,00000787</w:t>
            </w:r>
          </w:p>
        </w:tc>
      </w:tr>
      <w:tr w:rsidR="007A64E4" w:rsidRPr="00DD063E" w:rsidTr="004F7517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E4" w:rsidRPr="00DD063E" w:rsidRDefault="007A64E4" w:rsidP="001F37D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63E">
              <w:rPr>
                <w:rFonts w:ascii="Times New Roman" w:hAnsi="Times New Roman"/>
                <w:i/>
                <w:sz w:val="28"/>
                <w:szCs w:val="28"/>
              </w:rPr>
              <w:t>b</w:t>
            </w:r>
            <w:r w:rsidRPr="00DD063E">
              <w:rPr>
                <w:rFonts w:ascii="Times New Roman" w:hAnsi="Times New Roman"/>
                <w:sz w:val="28"/>
                <w:szCs w:val="28"/>
                <w:vertAlign w:val="subscript"/>
              </w:rPr>
              <w:t>т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E4" w:rsidRPr="00DD063E" w:rsidRDefault="007A64E4" w:rsidP="001F37D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63E">
              <w:rPr>
                <w:rFonts w:ascii="Times New Roman" w:hAnsi="Times New Roman"/>
                <w:sz w:val="28"/>
                <w:szCs w:val="28"/>
              </w:rPr>
              <w:t>0,000325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E4" w:rsidRPr="00DD063E" w:rsidRDefault="007A64E4" w:rsidP="001F37D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63E">
              <w:rPr>
                <w:rFonts w:ascii="Times New Roman" w:hAnsi="Times New Roman"/>
                <w:sz w:val="28"/>
                <w:szCs w:val="28"/>
              </w:rPr>
              <w:t>0,000365</w:t>
            </w:r>
          </w:p>
        </w:tc>
      </w:tr>
      <w:tr w:rsidR="007A64E4" w:rsidRPr="00DD063E" w:rsidTr="004F7517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E4" w:rsidRPr="00DD063E" w:rsidRDefault="007A64E4" w:rsidP="001F37D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63E">
              <w:rPr>
                <w:rFonts w:ascii="Times New Roman" w:hAnsi="Times New Roman"/>
                <w:i/>
                <w:sz w:val="28"/>
                <w:szCs w:val="28"/>
              </w:rPr>
              <w:t>с</w:t>
            </w:r>
            <w:r w:rsidRPr="00DD063E">
              <w:rPr>
                <w:rFonts w:ascii="Times New Roman" w:hAnsi="Times New Roman"/>
                <w:sz w:val="28"/>
                <w:szCs w:val="28"/>
                <w:vertAlign w:val="subscript"/>
              </w:rPr>
              <w:t>т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E4" w:rsidRPr="00DD063E" w:rsidRDefault="007A64E4" w:rsidP="001F37D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63E">
              <w:rPr>
                <w:rFonts w:ascii="Times New Roman" w:hAnsi="Times New Roman"/>
                <w:sz w:val="28"/>
                <w:szCs w:val="28"/>
              </w:rPr>
              <w:t>-0,0000105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E4" w:rsidRPr="00DD063E" w:rsidRDefault="007A64E4" w:rsidP="001F37D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63E">
              <w:rPr>
                <w:rFonts w:ascii="Times New Roman" w:hAnsi="Times New Roman"/>
                <w:sz w:val="28"/>
                <w:szCs w:val="28"/>
              </w:rPr>
              <w:t>-0,0000121</w:t>
            </w:r>
          </w:p>
        </w:tc>
      </w:tr>
    </w:tbl>
    <w:p w:rsidR="007A64E4" w:rsidRPr="001F37D7" w:rsidRDefault="007A64E4" w:rsidP="001F37D7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7A64E4" w:rsidRPr="001F37D7" w:rsidRDefault="007A64E4" w:rsidP="001F37D7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F37D7">
        <w:rPr>
          <w:rFonts w:ascii="Times New Roman" w:hAnsi="Times New Roman"/>
          <w:b/>
          <w:i/>
          <w:sz w:val="28"/>
          <w:szCs w:val="28"/>
        </w:rPr>
        <w:t>Примечание.</w:t>
      </w:r>
      <w:r w:rsidRPr="001F37D7">
        <w:rPr>
          <w:rFonts w:ascii="Times New Roman" w:hAnsi="Times New Roman"/>
          <w:sz w:val="28"/>
          <w:szCs w:val="28"/>
        </w:rPr>
        <w:t xml:space="preserve"> Параметры таблицы определяются на основе имеющихся экспериментальных данных путем их аппроксимации и в соответствии с критерием подобия процессов деформирования и разрушения металлов одной группы и постоянно уточняются при получении новых данных.</w:t>
      </w:r>
    </w:p>
    <w:p w:rsidR="007A64E4" w:rsidRPr="001F37D7" w:rsidRDefault="007A64E4" w:rsidP="001F37D7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7A64E4" w:rsidRPr="00897664" w:rsidRDefault="007A64E4" w:rsidP="001F37D7">
      <w:pPr>
        <w:spacing w:line="240" w:lineRule="auto"/>
        <w:ind w:firstLine="284"/>
        <w:jc w:val="both"/>
        <w:rPr>
          <w:rFonts w:ascii="Times New Roman" w:hAnsi="Times New Roman"/>
          <w:color w:val="FF0000"/>
          <w:sz w:val="28"/>
          <w:szCs w:val="28"/>
        </w:rPr>
      </w:pPr>
      <w:r w:rsidRPr="00897664">
        <w:rPr>
          <w:rFonts w:ascii="Times New Roman" w:hAnsi="Times New Roman"/>
          <w:color w:val="FF0000"/>
          <w:sz w:val="28"/>
          <w:szCs w:val="28"/>
        </w:rPr>
        <w:t xml:space="preserve">Определение остаточного срока службы, представленное на рис. Е.1 и Е.2 приложения Е, производится путем построения при помощи ПЭВМ графика функции </w:t>
      </w:r>
      <w:r w:rsidRPr="00897664">
        <w:rPr>
          <w:rFonts w:ascii="Times New Roman" w:hAnsi="Times New Roman"/>
          <w:color w:val="FF0000"/>
          <w:sz w:val="28"/>
          <w:szCs w:val="28"/>
        </w:rPr>
        <w:sym w:font="Symbol" w:char="F079"/>
      </w:r>
      <w:r w:rsidRPr="00897664">
        <w:rPr>
          <w:rFonts w:ascii="Times New Roman" w:hAnsi="Times New Roman"/>
          <w:color w:val="FF0000"/>
          <w:sz w:val="28"/>
          <w:szCs w:val="28"/>
        </w:rPr>
        <w:t xml:space="preserve">, формула (4), с интервалом точности (+10 %) в виде двух кривых: </w:t>
      </w:r>
      <w:r w:rsidRPr="00897664">
        <w:rPr>
          <w:rFonts w:ascii="Times New Roman" w:hAnsi="Times New Roman"/>
          <w:color w:val="FF0000"/>
          <w:sz w:val="28"/>
          <w:szCs w:val="28"/>
        </w:rPr>
        <w:sym w:font="Symbol" w:char="F079"/>
      </w:r>
      <w:r w:rsidRPr="00897664">
        <w:rPr>
          <w:rFonts w:ascii="Times New Roman" w:hAnsi="Times New Roman"/>
          <w:color w:val="FF0000"/>
          <w:sz w:val="28"/>
          <w:szCs w:val="28"/>
        </w:rPr>
        <w:t xml:space="preserve"> и </w:t>
      </w:r>
      <w:r w:rsidRPr="00897664">
        <w:rPr>
          <w:rFonts w:ascii="Times New Roman" w:hAnsi="Times New Roman"/>
          <w:color w:val="FF0000"/>
          <w:sz w:val="28"/>
          <w:szCs w:val="28"/>
        </w:rPr>
        <w:sym w:font="Symbol" w:char="F079"/>
      </w:r>
      <w:r w:rsidRPr="00897664">
        <w:rPr>
          <w:rFonts w:ascii="Times New Roman" w:hAnsi="Times New Roman"/>
          <w:color w:val="FF0000"/>
          <w:sz w:val="28"/>
          <w:szCs w:val="28"/>
          <w:vertAlign w:val="subscript"/>
        </w:rPr>
        <w:t>1</w:t>
      </w:r>
      <w:r w:rsidRPr="00897664">
        <w:rPr>
          <w:rFonts w:ascii="Times New Roman" w:hAnsi="Times New Roman"/>
          <w:color w:val="FF0000"/>
          <w:sz w:val="28"/>
          <w:szCs w:val="28"/>
        </w:rPr>
        <w:t xml:space="preserve"> — верхней границы 10%-ного интервала точности кривой </w:t>
      </w:r>
      <w:r w:rsidRPr="00897664">
        <w:rPr>
          <w:rFonts w:ascii="Times New Roman" w:hAnsi="Times New Roman"/>
          <w:color w:val="FF0000"/>
          <w:sz w:val="28"/>
          <w:szCs w:val="28"/>
        </w:rPr>
        <w:sym w:font="Symbol" w:char="F079"/>
      </w:r>
      <w:r w:rsidRPr="00897664">
        <w:rPr>
          <w:rFonts w:ascii="Times New Roman" w:hAnsi="Times New Roman"/>
          <w:color w:val="FF0000"/>
          <w:sz w:val="28"/>
          <w:szCs w:val="28"/>
        </w:rPr>
        <w:t xml:space="preserve"> в координатах «</w:t>
      </w:r>
      <w:r w:rsidRPr="00897664">
        <w:rPr>
          <w:rFonts w:ascii="Times New Roman" w:hAnsi="Times New Roman"/>
          <w:color w:val="FF0000"/>
          <w:sz w:val="28"/>
          <w:szCs w:val="28"/>
          <w:lang w:val="en-US"/>
        </w:rPr>
        <w:sym w:font="Symbol" w:char="F073"/>
      </w:r>
      <w:r w:rsidRPr="00897664">
        <w:rPr>
          <w:rFonts w:ascii="Times New Roman" w:hAnsi="Times New Roman"/>
          <w:color w:val="FF0000"/>
          <w:sz w:val="28"/>
          <w:szCs w:val="28"/>
          <w:vertAlign w:val="subscript"/>
        </w:rPr>
        <w:t>т</w:t>
      </w:r>
      <w:r w:rsidRPr="00897664">
        <w:rPr>
          <w:rFonts w:ascii="Times New Roman" w:hAnsi="Times New Roman"/>
          <w:color w:val="FF0000"/>
          <w:sz w:val="28"/>
          <w:szCs w:val="28"/>
        </w:rPr>
        <w:t>/</w:t>
      </w:r>
      <w:r w:rsidRPr="00897664">
        <w:rPr>
          <w:rFonts w:ascii="Times New Roman" w:hAnsi="Times New Roman"/>
          <w:color w:val="FF0000"/>
          <w:sz w:val="28"/>
          <w:szCs w:val="28"/>
          <w:lang w:val="en-US"/>
        </w:rPr>
        <w:sym w:font="Symbol" w:char="F073"/>
      </w:r>
      <w:r w:rsidRPr="00897664">
        <w:rPr>
          <w:rFonts w:ascii="Times New Roman" w:hAnsi="Times New Roman"/>
          <w:color w:val="FF0000"/>
          <w:sz w:val="28"/>
          <w:szCs w:val="28"/>
          <w:vertAlign w:val="subscript"/>
        </w:rPr>
        <w:t>в</w:t>
      </w:r>
      <w:r w:rsidRPr="00897664">
        <w:rPr>
          <w:rFonts w:ascii="Times New Roman" w:hAnsi="Times New Roman"/>
          <w:color w:val="FF0000"/>
          <w:sz w:val="28"/>
          <w:szCs w:val="28"/>
        </w:rPr>
        <w:t xml:space="preserve"> — время» и двух прямых, построенных в тех же координатах, параллельных оси абсцисс: </w:t>
      </w:r>
      <w:r w:rsidRPr="00897664">
        <w:rPr>
          <w:rFonts w:ascii="Times New Roman" w:hAnsi="Times New Roman"/>
          <w:color w:val="FF0000"/>
          <w:sz w:val="28"/>
          <w:szCs w:val="28"/>
          <w:lang w:val="en-US"/>
        </w:rPr>
        <w:sym w:font="Symbol" w:char="F073"/>
      </w:r>
      <w:r w:rsidRPr="00897664">
        <w:rPr>
          <w:rFonts w:ascii="Times New Roman" w:hAnsi="Times New Roman"/>
          <w:color w:val="FF0000"/>
          <w:sz w:val="28"/>
          <w:szCs w:val="28"/>
          <w:vertAlign w:val="subscript"/>
        </w:rPr>
        <w:t>т</w:t>
      </w:r>
      <w:r w:rsidRPr="00897664">
        <w:rPr>
          <w:rFonts w:ascii="Times New Roman" w:hAnsi="Times New Roman"/>
          <w:color w:val="FF0000"/>
          <w:sz w:val="28"/>
          <w:szCs w:val="28"/>
        </w:rPr>
        <w:t>/</w:t>
      </w:r>
      <w:r w:rsidRPr="00897664">
        <w:rPr>
          <w:rFonts w:ascii="Times New Roman" w:hAnsi="Times New Roman"/>
          <w:color w:val="FF0000"/>
          <w:sz w:val="28"/>
          <w:szCs w:val="28"/>
          <w:lang w:val="en-US"/>
        </w:rPr>
        <w:sym w:font="Symbol" w:char="F073"/>
      </w:r>
      <w:r w:rsidRPr="00897664">
        <w:rPr>
          <w:rFonts w:ascii="Times New Roman" w:hAnsi="Times New Roman"/>
          <w:color w:val="FF0000"/>
          <w:sz w:val="28"/>
          <w:szCs w:val="28"/>
          <w:vertAlign w:val="subscript"/>
        </w:rPr>
        <w:t>в</w:t>
      </w:r>
      <w:r w:rsidRPr="00897664">
        <w:rPr>
          <w:rFonts w:ascii="Times New Roman" w:hAnsi="Times New Roman"/>
          <w:color w:val="FF0000"/>
          <w:sz w:val="28"/>
          <w:szCs w:val="28"/>
        </w:rPr>
        <w:t xml:space="preserve"> = 0,9 и </w:t>
      </w:r>
      <w:r w:rsidRPr="00897664">
        <w:rPr>
          <w:rFonts w:ascii="Times New Roman" w:hAnsi="Times New Roman"/>
          <w:color w:val="FF0000"/>
          <w:sz w:val="28"/>
          <w:szCs w:val="28"/>
          <w:lang w:val="en-US"/>
        </w:rPr>
        <w:sym w:font="Symbol" w:char="F073"/>
      </w:r>
      <w:r w:rsidRPr="00897664">
        <w:rPr>
          <w:rFonts w:ascii="Times New Roman" w:hAnsi="Times New Roman"/>
          <w:color w:val="FF0000"/>
          <w:sz w:val="28"/>
          <w:szCs w:val="28"/>
          <w:vertAlign w:val="subscript"/>
        </w:rPr>
        <w:t>т</w:t>
      </w:r>
      <w:r w:rsidRPr="00897664">
        <w:rPr>
          <w:rFonts w:ascii="Times New Roman" w:hAnsi="Times New Roman"/>
          <w:color w:val="FF0000"/>
          <w:sz w:val="28"/>
          <w:szCs w:val="28"/>
        </w:rPr>
        <w:t>/</w:t>
      </w:r>
      <w:r w:rsidRPr="00897664">
        <w:rPr>
          <w:rFonts w:ascii="Times New Roman" w:hAnsi="Times New Roman"/>
          <w:color w:val="FF0000"/>
          <w:sz w:val="28"/>
          <w:szCs w:val="28"/>
          <w:lang w:val="en-US"/>
        </w:rPr>
        <w:sym w:font="Symbol" w:char="F073"/>
      </w:r>
      <w:r w:rsidRPr="00897664">
        <w:rPr>
          <w:rFonts w:ascii="Times New Roman" w:hAnsi="Times New Roman"/>
          <w:color w:val="FF0000"/>
          <w:sz w:val="28"/>
          <w:szCs w:val="28"/>
          <w:vertAlign w:val="subscript"/>
        </w:rPr>
        <w:t>в</w:t>
      </w:r>
      <w:r w:rsidRPr="00897664">
        <w:rPr>
          <w:rFonts w:ascii="Times New Roman" w:hAnsi="Times New Roman"/>
          <w:color w:val="FF0000"/>
          <w:sz w:val="28"/>
          <w:szCs w:val="28"/>
        </w:rPr>
        <w:t xml:space="preserve"> = </w:t>
      </w:r>
      <w:r w:rsidRPr="00897664">
        <w:rPr>
          <w:rFonts w:ascii="Times New Roman" w:hAnsi="Times New Roman"/>
          <w:color w:val="FF0000"/>
          <w:sz w:val="28"/>
          <w:szCs w:val="28"/>
          <w:lang w:val="en-US"/>
        </w:rPr>
        <w:sym w:font="Symbol" w:char="F073"/>
      </w:r>
      <w:r w:rsidRPr="00897664">
        <w:rPr>
          <w:rFonts w:ascii="Times New Roman" w:hAnsi="Times New Roman"/>
          <w:color w:val="FF0000"/>
          <w:sz w:val="28"/>
          <w:szCs w:val="28"/>
          <w:vertAlign w:val="subscript"/>
        </w:rPr>
        <w:t>тф</w:t>
      </w:r>
      <w:r w:rsidRPr="00897664">
        <w:rPr>
          <w:rFonts w:ascii="Times New Roman" w:hAnsi="Times New Roman"/>
          <w:color w:val="FF0000"/>
          <w:sz w:val="28"/>
          <w:szCs w:val="28"/>
        </w:rPr>
        <w:t>/</w:t>
      </w:r>
      <w:r w:rsidRPr="00897664">
        <w:rPr>
          <w:rFonts w:ascii="Times New Roman" w:hAnsi="Times New Roman"/>
          <w:color w:val="FF0000"/>
          <w:sz w:val="28"/>
          <w:szCs w:val="28"/>
          <w:lang w:val="en-US"/>
        </w:rPr>
        <w:sym w:font="Symbol" w:char="F073"/>
      </w:r>
      <w:r w:rsidRPr="00897664">
        <w:rPr>
          <w:rFonts w:ascii="Times New Roman" w:hAnsi="Times New Roman"/>
          <w:color w:val="FF0000"/>
          <w:sz w:val="28"/>
          <w:szCs w:val="28"/>
          <w:vertAlign w:val="subscript"/>
        </w:rPr>
        <w:t>вф</w:t>
      </w:r>
      <w:r w:rsidRPr="00897664">
        <w:rPr>
          <w:rFonts w:ascii="Times New Roman" w:hAnsi="Times New Roman"/>
          <w:color w:val="FF0000"/>
          <w:sz w:val="28"/>
          <w:szCs w:val="28"/>
        </w:rPr>
        <w:t xml:space="preserve">. Значения </w:t>
      </w:r>
      <w:r w:rsidRPr="00897664">
        <w:rPr>
          <w:rFonts w:ascii="Times New Roman" w:hAnsi="Times New Roman"/>
          <w:color w:val="FF0000"/>
          <w:sz w:val="28"/>
          <w:szCs w:val="28"/>
          <w:lang w:val="en-US"/>
        </w:rPr>
        <w:sym w:font="Symbol" w:char="F073"/>
      </w:r>
      <w:r w:rsidRPr="00897664">
        <w:rPr>
          <w:rFonts w:ascii="Times New Roman" w:hAnsi="Times New Roman"/>
          <w:color w:val="FF0000"/>
          <w:sz w:val="28"/>
          <w:szCs w:val="28"/>
          <w:vertAlign w:val="subscript"/>
        </w:rPr>
        <w:t>тф</w:t>
      </w:r>
      <w:r w:rsidRPr="00897664">
        <w:rPr>
          <w:rFonts w:ascii="Times New Roman" w:hAnsi="Times New Roman"/>
          <w:color w:val="FF0000"/>
          <w:sz w:val="28"/>
          <w:szCs w:val="28"/>
        </w:rPr>
        <w:t xml:space="preserve"> и </w:t>
      </w:r>
      <w:r w:rsidRPr="00897664">
        <w:rPr>
          <w:rFonts w:ascii="Times New Roman" w:hAnsi="Times New Roman"/>
          <w:color w:val="FF0000"/>
          <w:sz w:val="28"/>
          <w:szCs w:val="28"/>
          <w:lang w:val="en-US"/>
        </w:rPr>
        <w:sym w:font="Symbol" w:char="F073"/>
      </w:r>
      <w:r w:rsidRPr="00897664">
        <w:rPr>
          <w:rFonts w:ascii="Times New Roman" w:hAnsi="Times New Roman"/>
          <w:color w:val="FF0000"/>
          <w:sz w:val="28"/>
          <w:szCs w:val="28"/>
          <w:vertAlign w:val="subscript"/>
        </w:rPr>
        <w:t>вф</w:t>
      </w:r>
      <w:r w:rsidRPr="00897664">
        <w:rPr>
          <w:rFonts w:ascii="Times New Roman" w:hAnsi="Times New Roman"/>
          <w:color w:val="FF0000"/>
          <w:sz w:val="28"/>
          <w:szCs w:val="28"/>
        </w:rPr>
        <w:t xml:space="preserve"> получены по данным шурфового контроля согласно п. 5.5 в ходе диагностирования.</w:t>
      </w:r>
    </w:p>
    <w:p w:rsidR="007A64E4" w:rsidRDefault="007A64E4" w:rsidP="001F37D7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F37D7">
        <w:rPr>
          <w:rFonts w:ascii="Times New Roman" w:hAnsi="Times New Roman"/>
          <w:b/>
          <w:sz w:val="28"/>
          <w:szCs w:val="28"/>
        </w:rPr>
        <w:t>Пример 1</w:t>
      </w:r>
      <w:r w:rsidRPr="001F37D7">
        <w:rPr>
          <w:rFonts w:ascii="Times New Roman" w:hAnsi="Times New Roman"/>
          <w:sz w:val="28"/>
          <w:szCs w:val="28"/>
        </w:rPr>
        <w:t xml:space="preserve"> </w:t>
      </w:r>
    </w:p>
    <w:p w:rsidR="007A64E4" w:rsidRPr="001F37D7" w:rsidRDefault="007A64E4" w:rsidP="001F37D7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F37D7">
        <w:rPr>
          <w:rFonts w:ascii="Times New Roman" w:hAnsi="Times New Roman"/>
          <w:sz w:val="28"/>
          <w:szCs w:val="28"/>
        </w:rPr>
        <w:t xml:space="preserve">При обследовании технического состояния участка трубопровода диаметром </w:t>
      </w:r>
      <w:smartTag w:uri="urn:schemas-microsoft-com:office:smarttags" w:element="metricconverter">
        <w:smartTagPr>
          <w:attr w:name="ProductID" w:val="273 мм"/>
        </w:smartTagPr>
        <w:r w:rsidRPr="001F37D7">
          <w:rPr>
            <w:rFonts w:ascii="Times New Roman" w:hAnsi="Times New Roman"/>
            <w:sz w:val="28"/>
            <w:szCs w:val="28"/>
          </w:rPr>
          <w:t>273 мм</w:t>
        </w:r>
      </w:smartTag>
      <w:r w:rsidRPr="001F37D7">
        <w:rPr>
          <w:rFonts w:ascii="Times New Roman" w:hAnsi="Times New Roman"/>
          <w:sz w:val="28"/>
          <w:szCs w:val="28"/>
        </w:rPr>
        <w:t xml:space="preserve"> установлено: материал — Ст 4 (группа А), </w:t>
      </w:r>
      <w:r w:rsidRPr="001F37D7">
        <w:rPr>
          <w:rFonts w:ascii="Times New Roman" w:hAnsi="Times New Roman"/>
          <w:i/>
          <w:sz w:val="28"/>
          <w:szCs w:val="28"/>
        </w:rPr>
        <w:t>а</w:t>
      </w:r>
      <w:r w:rsidRPr="001F37D7">
        <w:rPr>
          <w:rFonts w:ascii="Times New Roman" w:hAnsi="Times New Roman"/>
          <w:sz w:val="28"/>
          <w:szCs w:val="28"/>
          <w:vertAlign w:val="subscript"/>
        </w:rPr>
        <w:t>но</w:t>
      </w:r>
      <w:r w:rsidRPr="001F37D7">
        <w:rPr>
          <w:rFonts w:ascii="Times New Roman" w:hAnsi="Times New Roman"/>
          <w:sz w:val="28"/>
          <w:szCs w:val="28"/>
        </w:rPr>
        <w:t xml:space="preserve"> </w:t>
      </w:r>
      <w:r w:rsidRPr="001F37D7">
        <w:rPr>
          <w:rFonts w:ascii="Times New Roman" w:hAnsi="Times New Roman"/>
          <w:i/>
          <w:sz w:val="28"/>
          <w:szCs w:val="28"/>
        </w:rPr>
        <w:t>=</w:t>
      </w:r>
      <w:r w:rsidRPr="001F37D7">
        <w:rPr>
          <w:rFonts w:ascii="Times New Roman" w:hAnsi="Times New Roman"/>
          <w:sz w:val="28"/>
          <w:szCs w:val="28"/>
        </w:rPr>
        <w:t xml:space="preserve"> 78,4 Дж/см</w:t>
      </w:r>
      <w:r w:rsidRPr="001F37D7">
        <w:rPr>
          <w:rFonts w:ascii="Times New Roman" w:hAnsi="Times New Roman"/>
          <w:sz w:val="28"/>
          <w:szCs w:val="28"/>
          <w:vertAlign w:val="superscript"/>
        </w:rPr>
        <w:t>2</w:t>
      </w:r>
      <w:r w:rsidRPr="001F37D7">
        <w:rPr>
          <w:rFonts w:ascii="Times New Roman" w:hAnsi="Times New Roman"/>
          <w:sz w:val="28"/>
          <w:szCs w:val="28"/>
        </w:rPr>
        <w:t xml:space="preserve">, </w:t>
      </w:r>
      <w:r w:rsidRPr="001F37D7">
        <w:rPr>
          <w:rFonts w:ascii="Times New Roman" w:hAnsi="Times New Roman"/>
          <w:i/>
          <w:sz w:val="28"/>
          <w:szCs w:val="28"/>
        </w:rPr>
        <w:t>а</w:t>
      </w:r>
      <w:r w:rsidRPr="001F37D7">
        <w:rPr>
          <w:rFonts w:ascii="Times New Roman" w:hAnsi="Times New Roman"/>
          <w:sz w:val="28"/>
          <w:szCs w:val="28"/>
          <w:vertAlign w:val="subscript"/>
        </w:rPr>
        <w:t>нф</w:t>
      </w:r>
      <w:r w:rsidRPr="001F37D7">
        <w:rPr>
          <w:rFonts w:ascii="Times New Roman" w:hAnsi="Times New Roman"/>
          <w:sz w:val="28"/>
          <w:szCs w:val="28"/>
        </w:rPr>
        <w:t xml:space="preserve"> = 39 Дж/см</w:t>
      </w:r>
      <w:r w:rsidRPr="001F37D7">
        <w:rPr>
          <w:rFonts w:ascii="Times New Roman" w:hAnsi="Times New Roman"/>
          <w:sz w:val="28"/>
          <w:szCs w:val="28"/>
          <w:vertAlign w:val="superscript"/>
        </w:rPr>
        <w:t>2</w:t>
      </w:r>
      <w:r w:rsidRPr="001F37D7">
        <w:rPr>
          <w:rFonts w:ascii="Times New Roman" w:hAnsi="Times New Roman"/>
          <w:sz w:val="28"/>
          <w:szCs w:val="28"/>
        </w:rPr>
        <w:t xml:space="preserve">, </w:t>
      </w:r>
      <w:r w:rsidRPr="001F37D7">
        <w:rPr>
          <w:rFonts w:ascii="Times New Roman" w:hAnsi="Times New Roman"/>
          <w:i/>
          <w:sz w:val="28"/>
          <w:szCs w:val="28"/>
          <w:lang w:val="en-US"/>
        </w:rPr>
        <w:t>h</w:t>
      </w:r>
      <w:r w:rsidRPr="001F37D7">
        <w:rPr>
          <w:rFonts w:ascii="Times New Roman" w:hAnsi="Times New Roman"/>
          <w:sz w:val="28"/>
          <w:szCs w:val="28"/>
          <w:vertAlign w:val="subscript"/>
        </w:rPr>
        <w:t>0</w:t>
      </w:r>
      <w:r w:rsidRPr="001F37D7">
        <w:rPr>
          <w:rFonts w:ascii="Times New Roman" w:hAnsi="Times New Roman"/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9 мм"/>
        </w:smartTagPr>
        <w:r w:rsidRPr="001F37D7">
          <w:rPr>
            <w:rFonts w:ascii="Times New Roman" w:hAnsi="Times New Roman"/>
            <w:sz w:val="28"/>
            <w:szCs w:val="28"/>
          </w:rPr>
          <w:t>9 мм</w:t>
        </w:r>
      </w:smartTag>
      <w:r w:rsidRPr="001F37D7">
        <w:rPr>
          <w:rFonts w:ascii="Times New Roman" w:hAnsi="Times New Roman"/>
          <w:sz w:val="28"/>
          <w:szCs w:val="28"/>
        </w:rPr>
        <w:t xml:space="preserve">, внутреннее давление 0,005 МПа, температура в шурфе трубопровода 10 °С, время эксплуатации </w:t>
      </w:r>
      <w:r w:rsidRPr="001F37D7">
        <w:rPr>
          <w:rFonts w:ascii="Times New Roman" w:hAnsi="Times New Roman"/>
          <w:i/>
          <w:sz w:val="28"/>
          <w:szCs w:val="28"/>
          <w:lang w:val="en-US"/>
        </w:rPr>
        <w:t>t</w:t>
      </w:r>
      <w:r w:rsidRPr="001F37D7">
        <w:rPr>
          <w:rFonts w:ascii="Times New Roman" w:hAnsi="Times New Roman"/>
          <w:sz w:val="28"/>
          <w:szCs w:val="28"/>
          <w:vertAlign w:val="subscript"/>
        </w:rPr>
        <w:t>ф</w:t>
      </w:r>
      <w:r w:rsidRPr="001F37D7">
        <w:rPr>
          <w:rFonts w:ascii="Times New Roman" w:hAnsi="Times New Roman"/>
          <w:sz w:val="28"/>
          <w:szCs w:val="28"/>
        </w:rPr>
        <w:t xml:space="preserve"> = 46 лет.</w:t>
      </w:r>
    </w:p>
    <w:p w:rsidR="007A64E4" w:rsidRPr="001F37D7" w:rsidRDefault="007A64E4" w:rsidP="001F37D7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F37D7">
        <w:rPr>
          <w:rFonts w:ascii="Times New Roman" w:hAnsi="Times New Roman"/>
          <w:sz w:val="28"/>
          <w:szCs w:val="28"/>
        </w:rPr>
        <w:t xml:space="preserve">Строим график функции </w:t>
      </w:r>
      <w:r w:rsidRPr="001F37D7">
        <w:rPr>
          <w:rFonts w:ascii="Times New Roman" w:hAnsi="Times New Roman"/>
          <w:i/>
          <w:sz w:val="28"/>
          <w:szCs w:val="28"/>
        </w:rPr>
        <w:t>а</w:t>
      </w:r>
      <w:r w:rsidRPr="001F37D7">
        <w:rPr>
          <w:rFonts w:ascii="Times New Roman" w:hAnsi="Times New Roman"/>
          <w:sz w:val="28"/>
          <w:szCs w:val="28"/>
          <w:vertAlign w:val="subscript"/>
        </w:rPr>
        <w:t>н</w:t>
      </w:r>
      <w:r w:rsidRPr="001F37D7">
        <w:rPr>
          <w:rFonts w:ascii="Times New Roman" w:hAnsi="Times New Roman"/>
          <w:sz w:val="28"/>
          <w:szCs w:val="28"/>
        </w:rPr>
        <w:t xml:space="preserve"> по формуле (7) с интервалом точности (-10 %) в виде двух кривых: </w:t>
      </w:r>
      <w:r w:rsidRPr="001F37D7">
        <w:rPr>
          <w:rFonts w:ascii="Times New Roman" w:hAnsi="Times New Roman"/>
          <w:i/>
          <w:sz w:val="28"/>
          <w:szCs w:val="28"/>
        </w:rPr>
        <w:t>а</w:t>
      </w:r>
      <w:r w:rsidRPr="001F37D7">
        <w:rPr>
          <w:rFonts w:ascii="Times New Roman" w:hAnsi="Times New Roman"/>
          <w:sz w:val="28"/>
          <w:szCs w:val="28"/>
          <w:vertAlign w:val="subscript"/>
        </w:rPr>
        <w:t>н</w:t>
      </w:r>
      <w:r w:rsidRPr="001F37D7">
        <w:rPr>
          <w:rFonts w:ascii="Times New Roman" w:hAnsi="Times New Roman"/>
          <w:sz w:val="28"/>
          <w:szCs w:val="28"/>
        </w:rPr>
        <w:t xml:space="preserve"> и </w:t>
      </w:r>
      <w:r w:rsidRPr="001F37D7">
        <w:rPr>
          <w:rFonts w:ascii="Times New Roman" w:hAnsi="Times New Roman"/>
          <w:i/>
          <w:sz w:val="28"/>
          <w:szCs w:val="28"/>
        </w:rPr>
        <w:t>а</w:t>
      </w:r>
      <w:r w:rsidRPr="001F37D7">
        <w:rPr>
          <w:rFonts w:ascii="Times New Roman" w:hAnsi="Times New Roman"/>
          <w:sz w:val="28"/>
          <w:szCs w:val="28"/>
          <w:vertAlign w:val="subscript"/>
        </w:rPr>
        <w:t>1</w:t>
      </w:r>
      <w:r w:rsidRPr="001F37D7">
        <w:rPr>
          <w:rFonts w:ascii="Times New Roman" w:hAnsi="Times New Roman"/>
          <w:sz w:val="28"/>
          <w:szCs w:val="28"/>
        </w:rPr>
        <w:t xml:space="preserve"> = </w:t>
      </w:r>
      <w:r w:rsidRPr="001F37D7">
        <w:rPr>
          <w:rFonts w:ascii="Times New Roman" w:hAnsi="Times New Roman"/>
          <w:i/>
          <w:sz w:val="28"/>
          <w:szCs w:val="28"/>
        </w:rPr>
        <w:t>а</w:t>
      </w:r>
      <w:r w:rsidRPr="001F37D7">
        <w:rPr>
          <w:rFonts w:ascii="Times New Roman" w:hAnsi="Times New Roman"/>
          <w:sz w:val="28"/>
          <w:szCs w:val="28"/>
          <w:vertAlign w:val="subscript"/>
        </w:rPr>
        <w:t>н</w:t>
      </w:r>
      <w:r w:rsidRPr="001F37D7">
        <w:rPr>
          <w:rFonts w:ascii="Times New Roman" w:hAnsi="Times New Roman"/>
          <w:sz w:val="28"/>
          <w:szCs w:val="28"/>
        </w:rPr>
        <w:t xml:space="preserve"> - 0,1</w:t>
      </w:r>
      <w:r w:rsidRPr="001F37D7">
        <w:rPr>
          <w:rFonts w:ascii="Times New Roman" w:hAnsi="Times New Roman"/>
          <w:i/>
          <w:sz w:val="28"/>
          <w:szCs w:val="28"/>
        </w:rPr>
        <w:t>а</w:t>
      </w:r>
      <w:r w:rsidRPr="001F37D7">
        <w:rPr>
          <w:rFonts w:ascii="Times New Roman" w:hAnsi="Times New Roman"/>
          <w:sz w:val="28"/>
          <w:szCs w:val="28"/>
          <w:vertAlign w:val="subscript"/>
        </w:rPr>
        <w:t>н</w:t>
      </w:r>
      <w:r w:rsidRPr="001F37D7">
        <w:rPr>
          <w:rFonts w:ascii="Times New Roman" w:hAnsi="Times New Roman"/>
          <w:sz w:val="28"/>
          <w:szCs w:val="28"/>
        </w:rPr>
        <w:t xml:space="preserve"> и три прямые: </w:t>
      </w:r>
      <w:r w:rsidRPr="001F37D7">
        <w:rPr>
          <w:rFonts w:ascii="Times New Roman" w:hAnsi="Times New Roman"/>
          <w:i/>
          <w:sz w:val="28"/>
          <w:szCs w:val="28"/>
        </w:rPr>
        <w:t>а</w:t>
      </w:r>
      <w:r w:rsidRPr="001F37D7">
        <w:rPr>
          <w:rFonts w:ascii="Times New Roman" w:hAnsi="Times New Roman"/>
          <w:sz w:val="28"/>
          <w:szCs w:val="28"/>
          <w:vertAlign w:val="subscript"/>
        </w:rPr>
        <w:t>н</w:t>
      </w:r>
      <w:r w:rsidRPr="001F37D7">
        <w:rPr>
          <w:rFonts w:ascii="Times New Roman" w:hAnsi="Times New Roman"/>
          <w:sz w:val="28"/>
          <w:szCs w:val="28"/>
        </w:rPr>
        <w:t xml:space="preserve"> = 30 Дж/см</w:t>
      </w:r>
      <w:r w:rsidRPr="001F37D7">
        <w:rPr>
          <w:rFonts w:ascii="Times New Roman" w:hAnsi="Times New Roman"/>
          <w:sz w:val="28"/>
          <w:szCs w:val="28"/>
          <w:vertAlign w:val="superscript"/>
        </w:rPr>
        <w:t>2</w:t>
      </w:r>
      <w:r w:rsidRPr="001F37D7">
        <w:rPr>
          <w:rFonts w:ascii="Times New Roman" w:hAnsi="Times New Roman"/>
          <w:sz w:val="28"/>
          <w:szCs w:val="28"/>
        </w:rPr>
        <w:t xml:space="preserve">, </w:t>
      </w:r>
      <w:r w:rsidRPr="001F37D7">
        <w:rPr>
          <w:rFonts w:ascii="Times New Roman" w:hAnsi="Times New Roman"/>
          <w:i/>
          <w:sz w:val="28"/>
          <w:szCs w:val="28"/>
        </w:rPr>
        <w:t>а</w:t>
      </w:r>
      <w:r w:rsidRPr="001F37D7">
        <w:rPr>
          <w:rFonts w:ascii="Times New Roman" w:hAnsi="Times New Roman"/>
          <w:sz w:val="28"/>
          <w:szCs w:val="28"/>
          <w:vertAlign w:val="subscript"/>
        </w:rPr>
        <w:t>н</w:t>
      </w:r>
      <w:r w:rsidRPr="001F37D7">
        <w:rPr>
          <w:rFonts w:ascii="Times New Roman" w:hAnsi="Times New Roman"/>
          <w:sz w:val="28"/>
          <w:szCs w:val="28"/>
        </w:rPr>
        <w:t xml:space="preserve"> = </w:t>
      </w:r>
      <w:r w:rsidRPr="001F37D7">
        <w:rPr>
          <w:rFonts w:ascii="Times New Roman" w:hAnsi="Times New Roman"/>
          <w:i/>
          <w:sz w:val="28"/>
          <w:szCs w:val="28"/>
        </w:rPr>
        <w:t>а</w:t>
      </w:r>
      <w:r w:rsidRPr="001F37D7">
        <w:rPr>
          <w:rFonts w:ascii="Times New Roman" w:hAnsi="Times New Roman"/>
          <w:sz w:val="28"/>
          <w:szCs w:val="28"/>
          <w:vertAlign w:val="subscript"/>
        </w:rPr>
        <w:t>нф</w:t>
      </w:r>
      <w:r w:rsidRPr="001F37D7">
        <w:rPr>
          <w:rFonts w:ascii="Times New Roman" w:hAnsi="Times New Roman"/>
          <w:sz w:val="28"/>
          <w:szCs w:val="28"/>
        </w:rPr>
        <w:t xml:space="preserve"> = 38 Дж/см</w:t>
      </w:r>
      <w:r w:rsidRPr="001F37D7">
        <w:rPr>
          <w:rFonts w:ascii="Times New Roman" w:hAnsi="Times New Roman"/>
          <w:sz w:val="28"/>
          <w:szCs w:val="28"/>
          <w:vertAlign w:val="superscript"/>
        </w:rPr>
        <w:t>2</w:t>
      </w:r>
      <w:r w:rsidRPr="001F37D7">
        <w:rPr>
          <w:rFonts w:ascii="Times New Roman" w:hAnsi="Times New Roman"/>
          <w:sz w:val="28"/>
          <w:szCs w:val="28"/>
        </w:rPr>
        <w:t xml:space="preserve"> и </w:t>
      </w:r>
      <w:r w:rsidRPr="001F37D7">
        <w:rPr>
          <w:rFonts w:ascii="Times New Roman" w:hAnsi="Times New Roman"/>
          <w:i/>
          <w:sz w:val="28"/>
          <w:szCs w:val="28"/>
          <w:lang w:val="en-US"/>
        </w:rPr>
        <w:t>t</w:t>
      </w:r>
      <w:r w:rsidRPr="001F37D7">
        <w:rPr>
          <w:rFonts w:ascii="Times New Roman" w:hAnsi="Times New Roman"/>
          <w:sz w:val="28"/>
          <w:szCs w:val="28"/>
        </w:rPr>
        <w:t xml:space="preserve"> = </w:t>
      </w:r>
      <w:r w:rsidRPr="001F37D7">
        <w:rPr>
          <w:rFonts w:ascii="Times New Roman" w:hAnsi="Times New Roman"/>
          <w:i/>
          <w:sz w:val="28"/>
          <w:szCs w:val="28"/>
          <w:lang w:val="en-US"/>
        </w:rPr>
        <w:t>t</w:t>
      </w:r>
      <w:r w:rsidRPr="001F37D7">
        <w:rPr>
          <w:rFonts w:ascii="Times New Roman" w:hAnsi="Times New Roman"/>
          <w:sz w:val="28"/>
          <w:szCs w:val="28"/>
          <w:vertAlign w:val="subscript"/>
        </w:rPr>
        <w:t>ф</w:t>
      </w:r>
      <w:r w:rsidRPr="001F37D7">
        <w:rPr>
          <w:rFonts w:ascii="Times New Roman" w:hAnsi="Times New Roman"/>
          <w:sz w:val="28"/>
          <w:szCs w:val="28"/>
        </w:rPr>
        <w:t xml:space="preserve"> = 46 лет (рис.Е.2).</w:t>
      </w:r>
    </w:p>
    <w:p w:rsidR="007A64E4" w:rsidRPr="001F37D7" w:rsidRDefault="007A64E4" w:rsidP="001F37D7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F37D7">
        <w:rPr>
          <w:rFonts w:ascii="Times New Roman" w:hAnsi="Times New Roman"/>
          <w:sz w:val="28"/>
          <w:szCs w:val="28"/>
        </w:rPr>
        <w:t xml:space="preserve">Находим абсциссу точки пересечения кривой </w:t>
      </w:r>
      <w:r w:rsidRPr="001F37D7">
        <w:rPr>
          <w:rFonts w:ascii="Times New Roman" w:hAnsi="Times New Roman"/>
          <w:i/>
          <w:sz w:val="28"/>
          <w:szCs w:val="28"/>
        </w:rPr>
        <w:t>а</w:t>
      </w:r>
      <w:r w:rsidRPr="001F37D7">
        <w:rPr>
          <w:rFonts w:ascii="Times New Roman" w:hAnsi="Times New Roman"/>
          <w:sz w:val="28"/>
          <w:szCs w:val="28"/>
          <w:vertAlign w:val="subscript"/>
        </w:rPr>
        <w:t>1</w:t>
      </w:r>
      <w:r w:rsidRPr="001F37D7">
        <w:rPr>
          <w:rFonts w:ascii="Times New Roman" w:hAnsi="Times New Roman"/>
          <w:sz w:val="28"/>
          <w:szCs w:val="28"/>
        </w:rPr>
        <w:t xml:space="preserve"> с прямой </w:t>
      </w:r>
      <w:r w:rsidRPr="001F37D7">
        <w:rPr>
          <w:rFonts w:ascii="Times New Roman" w:hAnsi="Times New Roman"/>
          <w:i/>
          <w:sz w:val="28"/>
          <w:szCs w:val="28"/>
        </w:rPr>
        <w:t>а</w:t>
      </w:r>
      <w:r w:rsidRPr="001F37D7">
        <w:rPr>
          <w:rFonts w:ascii="Times New Roman" w:hAnsi="Times New Roman"/>
          <w:sz w:val="28"/>
          <w:szCs w:val="28"/>
          <w:vertAlign w:val="subscript"/>
        </w:rPr>
        <w:t>н</w:t>
      </w:r>
      <w:r w:rsidRPr="001F37D7">
        <w:rPr>
          <w:rFonts w:ascii="Times New Roman" w:hAnsi="Times New Roman"/>
          <w:sz w:val="28"/>
          <w:szCs w:val="28"/>
        </w:rPr>
        <w:t xml:space="preserve"> = 30 Дж/см</w:t>
      </w:r>
      <w:r w:rsidRPr="001F37D7">
        <w:rPr>
          <w:rFonts w:ascii="Times New Roman" w:hAnsi="Times New Roman"/>
          <w:sz w:val="28"/>
          <w:szCs w:val="28"/>
          <w:vertAlign w:val="superscript"/>
        </w:rPr>
        <w:t>2</w:t>
      </w:r>
      <w:r w:rsidRPr="001F37D7">
        <w:rPr>
          <w:rFonts w:ascii="Times New Roman" w:hAnsi="Times New Roman"/>
          <w:sz w:val="28"/>
          <w:szCs w:val="28"/>
        </w:rPr>
        <w:t xml:space="preserve">, </w:t>
      </w:r>
      <w:r w:rsidRPr="001F37D7">
        <w:rPr>
          <w:rFonts w:ascii="Times New Roman" w:hAnsi="Times New Roman"/>
          <w:i/>
          <w:sz w:val="28"/>
          <w:szCs w:val="28"/>
          <w:lang w:val="en-US"/>
        </w:rPr>
        <w:t>t</w:t>
      </w:r>
      <w:r w:rsidRPr="001F37D7">
        <w:rPr>
          <w:rFonts w:ascii="Times New Roman" w:hAnsi="Times New Roman"/>
          <w:sz w:val="28"/>
          <w:szCs w:val="28"/>
          <w:vertAlign w:val="subscript"/>
        </w:rPr>
        <w:t>кр</w:t>
      </w:r>
      <w:r w:rsidRPr="001F37D7">
        <w:rPr>
          <w:rFonts w:ascii="Times New Roman" w:hAnsi="Times New Roman"/>
          <w:sz w:val="28"/>
          <w:szCs w:val="28"/>
        </w:rPr>
        <w:t xml:space="preserve"> = 61 год. Определяем точку пересечения прямой </w:t>
      </w:r>
      <w:r w:rsidRPr="001F37D7">
        <w:rPr>
          <w:rFonts w:ascii="Times New Roman" w:hAnsi="Times New Roman"/>
          <w:i/>
          <w:sz w:val="28"/>
          <w:szCs w:val="28"/>
          <w:lang w:val="en-US"/>
        </w:rPr>
        <w:t>t</w:t>
      </w:r>
      <w:r w:rsidRPr="001F37D7">
        <w:rPr>
          <w:rFonts w:ascii="Times New Roman" w:hAnsi="Times New Roman"/>
          <w:sz w:val="28"/>
          <w:szCs w:val="28"/>
        </w:rPr>
        <w:t xml:space="preserve"> = </w:t>
      </w:r>
      <w:r w:rsidRPr="001F37D7">
        <w:rPr>
          <w:rFonts w:ascii="Times New Roman" w:hAnsi="Times New Roman"/>
          <w:i/>
          <w:sz w:val="28"/>
          <w:szCs w:val="28"/>
          <w:lang w:val="en-US"/>
        </w:rPr>
        <w:t>t</w:t>
      </w:r>
      <w:r w:rsidRPr="001F37D7">
        <w:rPr>
          <w:rFonts w:ascii="Times New Roman" w:hAnsi="Times New Roman"/>
          <w:sz w:val="28"/>
          <w:szCs w:val="28"/>
          <w:vertAlign w:val="subscript"/>
        </w:rPr>
        <w:t>ф</w:t>
      </w:r>
      <w:r w:rsidRPr="001F37D7">
        <w:rPr>
          <w:rFonts w:ascii="Times New Roman" w:hAnsi="Times New Roman"/>
          <w:sz w:val="28"/>
          <w:szCs w:val="28"/>
        </w:rPr>
        <w:t xml:space="preserve"> и </w:t>
      </w:r>
      <w:r w:rsidRPr="001F37D7">
        <w:rPr>
          <w:rFonts w:ascii="Times New Roman" w:hAnsi="Times New Roman"/>
          <w:i/>
          <w:sz w:val="28"/>
          <w:szCs w:val="28"/>
        </w:rPr>
        <w:t>а</w:t>
      </w:r>
      <w:r w:rsidRPr="001F37D7">
        <w:rPr>
          <w:rFonts w:ascii="Times New Roman" w:hAnsi="Times New Roman"/>
          <w:sz w:val="28"/>
          <w:szCs w:val="28"/>
          <w:vertAlign w:val="subscript"/>
        </w:rPr>
        <w:t xml:space="preserve">н </w:t>
      </w:r>
      <w:r w:rsidRPr="001F37D7">
        <w:rPr>
          <w:rFonts w:ascii="Times New Roman" w:hAnsi="Times New Roman"/>
          <w:i/>
          <w:sz w:val="28"/>
          <w:szCs w:val="28"/>
        </w:rPr>
        <w:t>= а</w:t>
      </w:r>
      <w:r w:rsidRPr="001F37D7">
        <w:rPr>
          <w:rFonts w:ascii="Times New Roman" w:hAnsi="Times New Roman"/>
          <w:sz w:val="28"/>
          <w:szCs w:val="28"/>
          <w:vertAlign w:val="subscript"/>
        </w:rPr>
        <w:t>нф</w:t>
      </w:r>
      <w:r w:rsidRPr="001F37D7">
        <w:rPr>
          <w:rFonts w:ascii="Times New Roman" w:hAnsi="Times New Roman"/>
          <w:sz w:val="28"/>
          <w:szCs w:val="28"/>
        </w:rPr>
        <w:t>,</w:t>
      </w:r>
      <w:r w:rsidRPr="001F37D7">
        <w:rPr>
          <w:rFonts w:ascii="Times New Roman" w:hAnsi="Times New Roman"/>
          <w:i/>
          <w:sz w:val="28"/>
          <w:szCs w:val="28"/>
        </w:rPr>
        <w:t xml:space="preserve"> </w:t>
      </w:r>
      <w:r w:rsidRPr="001F37D7">
        <w:rPr>
          <w:rFonts w:ascii="Times New Roman" w:hAnsi="Times New Roman"/>
          <w:i/>
          <w:sz w:val="28"/>
          <w:szCs w:val="28"/>
          <w:lang w:val="en-US"/>
        </w:rPr>
        <w:t>Z</w:t>
      </w:r>
      <w:r w:rsidRPr="001F37D7">
        <w:rPr>
          <w:rFonts w:ascii="Times New Roman" w:hAnsi="Times New Roman"/>
          <w:sz w:val="28"/>
          <w:szCs w:val="28"/>
          <w:vertAlign w:val="subscript"/>
        </w:rPr>
        <w:t>ф</w:t>
      </w:r>
      <w:r w:rsidRPr="001F37D7">
        <w:rPr>
          <w:rFonts w:ascii="Times New Roman" w:hAnsi="Times New Roman"/>
          <w:i/>
          <w:sz w:val="28"/>
          <w:szCs w:val="28"/>
        </w:rPr>
        <w:t>.</w:t>
      </w:r>
      <w:r w:rsidRPr="001F37D7">
        <w:rPr>
          <w:rFonts w:ascii="Times New Roman" w:hAnsi="Times New Roman"/>
          <w:sz w:val="28"/>
          <w:szCs w:val="28"/>
        </w:rPr>
        <w:t xml:space="preserve"> Точка </w:t>
      </w:r>
      <w:r w:rsidRPr="001F37D7">
        <w:rPr>
          <w:rFonts w:ascii="Times New Roman" w:hAnsi="Times New Roman"/>
          <w:sz w:val="28"/>
          <w:szCs w:val="28"/>
          <w:lang w:val="en-US"/>
        </w:rPr>
        <w:t>Z</w:t>
      </w:r>
      <w:r w:rsidRPr="001F37D7">
        <w:rPr>
          <w:rFonts w:ascii="Times New Roman" w:hAnsi="Times New Roman"/>
          <w:sz w:val="28"/>
          <w:szCs w:val="28"/>
          <w:vertAlign w:val="subscript"/>
        </w:rPr>
        <w:t>ф</w:t>
      </w:r>
      <w:r w:rsidRPr="001F37D7">
        <w:rPr>
          <w:rFonts w:ascii="Times New Roman" w:hAnsi="Times New Roman"/>
          <w:sz w:val="28"/>
          <w:szCs w:val="28"/>
        </w:rPr>
        <w:t xml:space="preserve"> попадает в интервал точности функции </w:t>
      </w:r>
      <w:r w:rsidRPr="001F37D7">
        <w:rPr>
          <w:rFonts w:ascii="Times New Roman" w:hAnsi="Times New Roman"/>
          <w:i/>
          <w:sz w:val="28"/>
          <w:szCs w:val="28"/>
        </w:rPr>
        <w:t>а</w:t>
      </w:r>
      <w:r w:rsidRPr="001F37D7">
        <w:rPr>
          <w:rFonts w:ascii="Times New Roman" w:hAnsi="Times New Roman"/>
          <w:sz w:val="28"/>
          <w:szCs w:val="28"/>
          <w:vertAlign w:val="subscript"/>
        </w:rPr>
        <w:t>н</w:t>
      </w:r>
      <w:r w:rsidRPr="001F37D7">
        <w:rPr>
          <w:rFonts w:ascii="Times New Roman" w:hAnsi="Times New Roman"/>
          <w:sz w:val="28"/>
          <w:szCs w:val="28"/>
        </w:rPr>
        <w:t xml:space="preserve">, уточнения параметров функции </w:t>
      </w:r>
      <w:r w:rsidRPr="001F37D7">
        <w:rPr>
          <w:rFonts w:ascii="Times New Roman" w:hAnsi="Times New Roman"/>
          <w:i/>
          <w:sz w:val="28"/>
          <w:szCs w:val="28"/>
        </w:rPr>
        <w:t>а</w:t>
      </w:r>
      <w:r w:rsidRPr="001F37D7">
        <w:rPr>
          <w:rFonts w:ascii="Times New Roman" w:hAnsi="Times New Roman"/>
          <w:sz w:val="28"/>
          <w:szCs w:val="28"/>
          <w:vertAlign w:val="subscript"/>
        </w:rPr>
        <w:t>н</w:t>
      </w:r>
      <w:r w:rsidRPr="001F37D7">
        <w:rPr>
          <w:rFonts w:ascii="Times New Roman" w:hAnsi="Times New Roman"/>
          <w:sz w:val="28"/>
          <w:szCs w:val="28"/>
        </w:rPr>
        <w:t xml:space="preserve"> не требуется, следовательно:                       </w:t>
      </w:r>
      <w:r w:rsidRPr="001F37D7">
        <w:rPr>
          <w:rFonts w:ascii="Times New Roman" w:hAnsi="Times New Roman"/>
          <w:i/>
          <w:sz w:val="28"/>
          <w:szCs w:val="28"/>
          <w:lang w:val="en-US"/>
        </w:rPr>
        <w:t>t</w:t>
      </w:r>
      <w:r w:rsidRPr="001F37D7">
        <w:rPr>
          <w:rFonts w:ascii="Times New Roman" w:hAnsi="Times New Roman"/>
          <w:sz w:val="28"/>
          <w:szCs w:val="28"/>
          <w:vertAlign w:val="subscript"/>
        </w:rPr>
        <w:t>ост</w:t>
      </w:r>
      <w:r w:rsidRPr="001F37D7">
        <w:rPr>
          <w:rFonts w:ascii="Times New Roman" w:hAnsi="Times New Roman"/>
          <w:sz w:val="28"/>
          <w:szCs w:val="28"/>
        </w:rPr>
        <w:t xml:space="preserve"> = </w:t>
      </w:r>
      <w:r w:rsidRPr="001F37D7">
        <w:rPr>
          <w:rFonts w:ascii="Times New Roman" w:hAnsi="Times New Roman"/>
          <w:i/>
          <w:sz w:val="28"/>
          <w:szCs w:val="28"/>
          <w:lang w:val="en-US"/>
        </w:rPr>
        <w:t>t</w:t>
      </w:r>
      <w:r w:rsidRPr="001F37D7">
        <w:rPr>
          <w:rFonts w:ascii="Times New Roman" w:hAnsi="Times New Roman"/>
          <w:sz w:val="28"/>
          <w:szCs w:val="28"/>
          <w:vertAlign w:val="subscript"/>
        </w:rPr>
        <w:t>кр</w:t>
      </w:r>
      <w:r w:rsidRPr="001F37D7">
        <w:rPr>
          <w:rFonts w:ascii="Times New Roman" w:hAnsi="Times New Roman"/>
          <w:sz w:val="28"/>
          <w:szCs w:val="28"/>
        </w:rPr>
        <w:t xml:space="preserve"> - </w:t>
      </w:r>
      <w:r w:rsidRPr="001F37D7">
        <w:rPr>
          <w:rFonts w:ascii="Times New Roman" w:hAnsi="Times New Roman"/>
          <w:i/>
          <w:sz w:val="28"/>
          <w:szCs w:val="28"/>
          <w:lang w:val="en-US"/>
        </w:rPr>
        <w:t>t</w:t>
      </w:r>
      <w:r w:rsidRPr="001F37D7">
        <w:rPr>
          <w:rFonts w:ascii="Times New Roman" w:hAnsi="Times New Roman"/>
          <w:sz w:val="28"/>
          <w:szCs w:val="28"/>
          <w:vertAlign w:val="subscript"/>
        </w:rPr>
        <w:t>ф</w:t>
      </w:r>
      <w:r w:rsidRPr="001F37D7">
        <w:rPr>
          <w:rFonts w:ascii="Times New Roman" w:hAnsi="Times New Roman"/>
          <w:sz w:val="28"/>
          <w:szCs w:val="28"/>
        </w:rPr>
        <w:t xml:space="preserve"> = 61 — 46 = 15 лет — остаточный срок службы по ударной вязкости.</w:t>
      </w:r>
    </w:p>
    <w:p w:rsidR="007A64E4" w:rsidRPr="001F37D7" w:rsidRDefault="007A64E4" w:rsidP="001F37D7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7A64E4" w:rsidRPr="001F37D7" w:rsidRDefault="007A64E4" w:rsidP="001F37D7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D063E"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1" o:spid="_x0000_i1034" type="#_x0000_t75" style="width:341.25pt;height:189pt;visibility:visible">
            <v:imagedata r:id="rId22" o:title=""/>
          </v:shape>
        </w:pict>
      </w:r>
    </w:p>
    <w:p w:rsidR="007A64E4" w:rsidRPr="001F37D7" w:rsidRDefault="007A64E4" w:rsidP="001F37D7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F37D7">
        <w:rPr>
          <w:rFonts w:ascii="Times New Roman" w:hAnsi="Times New Roman"/>
          <w:sz w:val="28"/>
          <w:szCs w:val="28"/>
        </w:rPr>
        <w:t xml:space="preserve">Время эксплуатации газопровода </w:t>
      </w:r>
      <w:r w:rsidRPr="001F37D7">
        <w:rPr>
          <w:rFonts w:ascii="Times New Roman" w:hAnsi="Times New Roman"/>
          <w:i/>
          <w:sz w:val="28"/>
          <w:szCs w:val="28"/>
          <w:lang w:val="en-US"/>
        </w:rPr>
        <w:t>t</w:t>
      </w:r>
      <w:r w:rsidRPr="001F37D7">
        <w:rPr>
          <w:rFonts w:ascii="Times New Roman" w:hAnsi="Times New Roman"/>
          <w:sz w:val="28"/>
          <w:szCs w:val="28"/>
        </w:rPr>
        <w:t>, лет</w:t>
      </w:r>
    </w:p>
    <w:p w:rsidR="007A64E4" w:rsidRPr="001F37D7" w:rsidRDefault="007A64E4" w:rsidP="001F37D7">
      <w:pPr>
        <w:spacing w:line="240" w:lineRule="auto"/>
        <w:ind w:firstLine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Рис.</w:t>
      </w:r>
    </w:p>
    <w:p w:rsidR="007A64E4" w:rsidRPr="001F37D7" w:rsidRDefault="007A64E4" w:rsidP="001F37D7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7A64E4" w:rsidRPr="001F37D7" w:rsidRDefault="007A64E4" w:rsidP="001F37D7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F37D7">
        <w:rPr>
          <w:rFonts w:ascii="Times New Roman" w:hAnsi="Times New Roman"/>
          <w:sz w:val="28"/>
          <w:szCs w:val="28"/>
        </w:rPr>
        <w:t>Задание 3</w:t>
      </w:r>
    </w:p>
    <w:p w:rsidR="007A64E4" w:rsidRPr="001F37D7" w:rsidRDefault="007A64E4" w:rsidP="001F37D7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F37D7">
        <w:rPr>
          <w:rFonts w:ascii="Times New Roman" w:hAnsi="Times New Roman"/>
          <w:sz w:val="28"/>
          <w:szCs w:val="28"/>
        </w:rPr>
        <w:t>Расчет остаточного срока службы газопровода по величине НДС при действии фронтальной (общей) коррозии металла.</w:t>
      </w:r>
    </w:p>
    <w:p w:rsidR="007A64E4" w:rsidRPr="001F37D7" w:rsidRDefault="007A64E4" w:rsidP="001F37D7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F37D7">
        <w:rPr>
          <w:rFonts w:ascii="Times New Roman" w:hAnsi="Times New Roman"/>
          <w:sz w:val="28"/>
          <w:szCs w:val="28"/>
        </w:rPr>
        <w:t xml:space="preserve">Остаточный срок службы </w:t>
      </w:r>
      <w:r w:rsidRPr="001F37D7">
        <w:rPr>
          <w:rFonts w:ascii="Times New Roman" w:hAnsi="Times New Roman"/>
          <w:i/>
          <w:sz w:val="28"/>
          <w:szCs w:val="28"/>
          <w:lang w:val="en-US"/>
        </w:rPr>
        <w:t>t</w:t>
      </w:r>
      <w:r w:rsidRPr="001F37D7">
        <w:rPr>
          <w:rFonts w:ascii="Times New Roman" w:hAnsi="Times New Roman"/>
          <w:i/>
          <w:sz w:val="28"/>
          <w:szCs w:val="28"/>
          <w:vertAlign w:val="subscript"/>
        </w:rPr>
        <w:t>ост</w:t>
      </w:r>
      <w:r w:rsidRPr="001F37D7">
        <w:rPr>
          <w:rFonts w:ascii="Times New Roman" w:hAnsi="Times New Roman"/>
          <w:sz w:val="28"/>
          <w:szCs w:val="28"/>
        </w:rPr>
        <w:t xml:space="preserve"> с учетом сплошной коррозии и действующих напряжений имеет вид</w:t>
      </w:r>
    </w:p>
    <w:p w:rsidR="007A64E4" w:rsidRPr="001F37D7" w:rsidRDefault="007A64E4" w:rsidP="00743836">
      <w:pPr>
        <w:spacing w:line="240" w:lineRule="auto"/>
        <w:ind w:firstLine="284"/>
        <w:jc w:val="right"/>
        <w:rPr>
          <w:rFonts w:ascii="Times New Roman" w:hAnsi="Times New Roman"/>
          <w:sz w:val="28"/>
          <w:szCs w:val="28"/>
        </w:rPr>
      </w:pPr>
      <w:r w:rsidRPr="001F37D7">
        <w:rPr>
          <w:rFonts w:ascii="Times New Roman" w:hAnsi="Times New Roman"/>
          <w:position w:val="-40"/>
          <w:sz w:val="28"/>
          <w:szCs w:val="28"/>
        </w:rPr>
        <w:object w:dxaOrig="3600" w:dyaOrig="900">
          <v:shape id="_x0000_i1035" type="#_x0000_t75" style="width:180pt;height:45pt" o:ole="">
            <v:imagedata r:id="rId23" o:title=""/>
          </v:shape>
          <o:OLEObject Type="Embed" ProgID="Equation.3" ShapeID="_x0000_i1035" DrawAspect="Content" ObjectID="_1570861979" r:id="rId24"/>
        </w:object>
      </w:r>
      <w:r w:rsidRPr="001F37D7">
        <w:rPr>
          <w:rFonts w:ascii="Times New Roman" w:hAnsi="Times New Roman"/>
          <w:sz w:val="28"/>
          <w:szCs w:val="28"/>
        </w:rPr>
        <w:t xml:space="preserve">,    </w:t>
      </w:r>
      <w:r>
        <w:rPr>
          <w:rFonts w:ascii="Times New Roman" w:hAnsi="Times New Roman"/>
          <w:sz w:val="28"/>
          <w:szCs w:val="28"/>
        </w:rPr>
        <w:t xml:space="preserve">                              (6</w:t>
      </w:r>
      <w:r w:rsidRPr="001F37D7">
        <w:rPr>
          <w:rFonts w:ascii="Times New Roman" w:hAnsi="Times New Roman"/>
          <w:sz w:val="28"/>
          <w:szCs w:val="28"/>
        </w:rPr>
        <w:t>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76"/>
        <w:gridCol w:w="7077"/>
      </w:tblGrid>
      <w:tr w:rsidR="007A64E4" w:rsidRPr="00DD063E" w:rsidTr="004F7517">
        <w:tc>
          <w:tcPr>
            <w:tcW w:w="1276" w:type="dxa"/>
          </w:tcPr>
          <w:p w:rsidR="007A64E4" w:rsidRPr="00DD063E" w:rsidRDefault="007A64E4" w:rsidP="001F37D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63E">
              <w:rPr>
                <w:rFonts w:ascii="Times New Roman" w:hAnsi="Times New Roman"/>
                <w:sz w:val="28"/>
                <w:szCs w:val="28"/>
              </w:rPr>
              <w:t>где</w:t>
            </w:r>
            <w:r w:rsidRPr="00DD063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DD063E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t</w:t>
            </w:r>
            <w:r w:rsidRPr="00DD063E">
              <w:rPr>
                <w:rFonts w:ascii="Times New Roman" w:hAnsi="Times New Roman"/>
                <w:sz w:val="28"/>
                <w:szCs w:val="28"/>
                <w:vertAlign w:val="subscript"/>
              </w:rPr>
              <w:t>0</w:t>
            </w:r>
            <w:r w:rsidRPr="00DD063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DD063E">
              <w:rPr>
                <w:rFonts w:ascii="Times New Roman" w:hAnsi="Times New Roman"/>
                <w:i/>
                <w:sz w:val="28"/>
                <w:szCs w:val="28"/>
              </w:rPr>
              <w:t>—</w:t>
            </w:r>
          </w:p>
        </w:tc>
        <w:tc>
          <w:tcPr>
            <w:tcW w:w="7077" w:type="dxa"/>
          </w:tcPr>
          <w:p w:rsidR="007A64E4" w:rsidRPr="00DD063E" w:rsidRDefault="007A64E4" w:rsidP="001F37D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63E">
              <w:rPr>
                <w:rFonts w:ascii="Times New Roman" w:hAnsi="Times New Roman"/>
                <w:sz w:val="28"/>
                <w:szCs w:val="28"/>
              </w:rPr>
              <w:t>максимальное время до разрушения ненапряженного элемента конструкции (газопровода) в годах, определяемое по формуле</w:t>
            </w:r>
          </w:p>
        </w:tc>
      </w:tr>
    </w:tbl>
    <w:p w:rsidR="007A64E4" w:rsidRPr="001F37D7" w:rsidRDefault="007A64E4" w:rsidP="00743836">
      <w:pPr>
        <w:spacing w:line="240" w:lineRule="auto"/>
        <w:ind w:firstLine="284"/>
        <w:jc w:val="right"/>
        <w:rPr>
          <w:rFonts w:ascii="Times New Roman" w:hAnsi="Times New Roman"/>
          <w:sz w:val="28"/>
          <w:szCs w:val="28"/>
        </w:rPr>
      </w:pPr>
      <w:r w:rsidRPr="001F37D7">
        <w:rPr>
          <w:rFonts w:ascii="Times New Roman" w:hAnsi="Times New Roman"/>
          <w:position w:val="-32"/>
          <w:sz w:val="28"/>
          <w:szCs w:val="28"/>
        </w:rPr>
        <w:object w:dxaOrig="1620" w:dyaOrig="740">
          <v:shape id="_x0000_i1036" type="#_x0000_t75" style="width:81pt;height:36.75pt" o:ole="">
            <v:imagedata r:id="rId25" o:title=""/>
          </v:shape>
          <o:OLEObject Type="Embed" ProgID="Equation.3" ShapeID="_x0000_i1036" DrawAspect="Content" ObjectID="_1570861980" r:id="rId26"/>
        </w:object>
      </w:r>
      <w:r w:rsidRPr="001F37D7">
        <w:rPr>
          <w:rFonts w:ascii="Times New Roman" w:hAnsi="Times New Roman"/>
          <w:sz w:val="28"/>
          <w:szCs w:val="28"/>
        </w:rPr>
        <w:t xml:space="preserve">,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(7</w:t>
      </w:r>
      <w:r w:rsidRPr="001F37D7">
        <w:rPr>
          <w:rFonts w:ascii="Times New Roman" w:hAnsi="Times New Roman"/>
          <w:sz w:val="28"/>
          <w:szCs w:val="28"/>
        </w:rPr>
        <w:t>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76"/>
        <w:gridCol w:w="7077"/>
      </w:tblGrid>
      <w:tr w:rsidR="007A64E4" w:rsidRPr="00DD063E" w:rsidTr="004F7517">
        <w:tc>
          <w:tcPr>
            <w:tcW w:w="1276" w:type="dxa"/>
          </w:tcPr>
          <w:p w:rsidR="007A64E4" w:rsidRPr="00DD063E" w:rsidRDefault="007A64E4" w:rsidP="001F37D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63E">
              <w:rPr>
                <w:rFonts w:ascii="Times New Roman" w:hAnsi="Times New Roman"/>
                <w:sz w:val="28"/>
                <w:szCs w:val="28"/>
              </w:rPr>
              <w:sym w:font="Symbol" w:char="F073"/>
            </w:r>
            <w:r w:rsidRPr="00DD063E">
              <w:rPr>
                <w:rFonts w:ascii="Times New Roman" w:hAnsi="Times New Roman"/>
                <w:sz w:val="28"/>
                <w:szCs w:val="28"/>
                <w:vertAlign w:val="subscript"/>
              </w:rPr>
              <w:t>кцф</w:t>
            </w:r>
            <w:r w:rsidRPr="00DD06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063E">
              <w:rPr>
                <w:rFonts w:ascii="Times New Roman" w:hAnsi="Times New Roman"/>
                <w:i/>
                <w:sz w:val="28"/>
                <w:szCs w:val="28"/>
              </w:rPr>
              <w:t>—</w:t>
            </w:r>
          </w:p>
        </w:tc>
        <w:tc>
          <w:tcPr>
            <w:tcW w:w="7077" w:type="dxa"/>
          </w:tcPr>
          <w:p w:rsidR="007A64E4" w:rsidRPr="00DD063E" w:rsidRDefault="007A64E4" w:rsidP="001F37D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63E">
              <w:rPr>
                <w:rFonts w:ascii="Times New Roman" w:hAnsi="Times New Roman"/>
                <w:sz w:val="28"/>
                <w:szCs w:val="28"/>
              </w:rPr>
              <w:t>фактически действующие кольцевые напряжения, МПа, с учетом утонения стенки трубы при сплошной коррозии вычисляются по формуле</w:t>
            </w:r>
          </w:p>
        </w:tc>
      </w:tr>
    </w:tbl>
    <w:p w:rsidR="007A64E4" w:rsidRPr="001F37D7" w:rsidRDefault="007A64E4" w:rsidP="00743836">
      <w:pPr>
        <w:spacing w:line="240" w:lineRule="auto"/>
        <w:ind w:firstLine="284"/>
        <w:jc w:val="right"/>
        <w:rPr>
          <w:rFonts w:ascii="Times New Roman" w:hAnsi="Times New Roman"/>
          <w:sz w:val="28"/>
          <w:szCs w:val="28"/>
        </w:rPr>
      </w:pPr>
      <w:r w:rsidRPr="001F37D7">
        <w:rPr>
          <w:rFonts w:ascii="Times New Roman" w:hAnsi="Times New Roman"/>
          <w:position w:val="-26"/>
          <w:sz w:val="28"/>
          <w:szCs w:val="28"/>
        </w:rPr>
        <w:object w:dxaOrig="1700" w:dyaOrig="600">
          <v:shape id="_x0000_i1037" type="#_x0000_t75" style="width:84pt;height:30pt" o:ole="">
            <v:imagedata r:id="rId27" o:title=""/>
          </v:shape>
          <o:OLEObject Type="Embed" ProgID="Equation.3" ShapeID="_x0000_i1037" DrawAspect="Content" ObjectID="_1570861981" r:id="rId28"/>
        </w:object>
      </w:r>
      <w:r w:rsidRPr="001F37D7">
        <w:rPr>
          <w:rFonts w:ascii="Times New Roman" w:hAnsi="Times New Roman"/>
          <w:sz w:val="28"/>
          <w:szCs w:val="28"/>
        </w:rPr>
        <w:t xml:space="preserve">                                                     (</w:t>
      </w:r>
      <w:r>
        <w:rPr>
          <w:rFonts w:ascii="Times New Roman" w:hAnsi="Times New Roman"/>
          <w:sz w:val="28"/>
          <w:szCs w:val="28"/>
        </w:rPr>
        <w:t>8</w:t>
      </w:r>
      <w:r w:rsidRPr="001F37D7">
        <w:rPr>
          <w:rFonts w:ascii="Times New Roman" w:hAnsi="Times New Roman"/>
          <w:sz w:val="28"/>
          <w:szCs w:val="28"/>
        </w:rPr>
        <w:t>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76"/>
        <w:gridCol w:w="6237"/>
      </w:tblGrid>
      <w:tr w:rsidR="007A64E4" w:rsidRPr="00DD063E" w:rsidTr="004F7517">
        <w:tc>
          <w:tcPr>
            <w:tcW w:w="1276" w:type="dxa"/>
          </w:tcPr>
          <w:p w:rsidR="007A64E4" w:rsidRPr="00DD063E" w:rsidRDefault="007A64E4" w:rsidP="001F37D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63E">
              <w:rPr>
                <w:rFonts w:ascii="Times New Roman" w:hAnsi="Times New Roman"/>
                <w:sz w:val="28"/>
                <w:szCs w:val="28"/>
              </w:rPr>
              <w:t>(здесь</w:t>
            </w:r>
            <w:r w:rsidRPr="00DD063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DD063E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D</w:t>
            </w:r>
            <w:r w:rsidRPr="00DD063E">
              <w:rPr>
                <w:rFonts w:ascii="Times New Roman" w:hAnsi="Times New Roman"/>
                <w:i/>
                <w:sz w:val="28"/>
                <w:szCs w:val="28"/>
              </w:rPr>
              <w:t xml:space="preserve"> —</w:t>
            </w:r>
          </w:p>
        </w:tc>
        <w:tc>
          <w:tcPr>
            <w:tcW w:w="6237" w:type="dxa"/>
          </w:tcPr>
          <w:p w:rsidR="007A64E4" w:rsidRPr="00DD063E" w:rsidRDefault="007A64E4" w:rsidP="001F37D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63E">
              <w:rPr>
                <w:rFonts w:ascii="Times New Roman" w:hAnsi="Times New Roman"/>
                <w:sz w:val="28"/>
                <w:szCs w:val="28"/>
              </w:rPr>
              <w:t>наружный диаметр газопровода, мм);</w:t>
            </w:r>
          </w:p>
        </w:tc>
      </w:tr>
      <w:tr w:rsidR="007A64E4" w:rsidRPr="00DD063E" w:rsidTr="004F7517">
        <w:tc>
          <w:tcPr>
            <w:tcW w:w="1276" w:type="dxa"/>
          </w:tcPr>
          <w:p w:rsidR="007A64E4" w:rsidRPr="00DD063E" w:rsidRDefault="007A64E4" w:rsidP="001F37D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63E">
              <w:rPr>
                <w:rFonts w:ascii="Times New Roman" w:hAnsi="Times New Roman"/>
                <w:sz w:val="28"/>
                <w:szCs w:val="28"/>
              </w:rPr>
              <w:sym w:font="Symbol" w:char="F073"/>
            </w:r>
            <w:r w:rsidRPr="00DD063E">
              <w:rPr>
                <w:rFonts w:ascii="Times New Roman" w:hAnsi="Times New Roman"/>
                <w:sz w:val="28"/>
                <w:szCs w:val="28"/>
                <w:vertAlign w:val="subscript"/>
              </w:rPr>
              <w:t>кц0</w:t>
            </w:r>
            <w:r w:rsidRPr="00DD06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063E">
              <w:rPr>
                <w:rFonts w:ascii="Times New Roman" w:hAnsi="Times New Roman"/>
                <w:i/>
                <w:sz w:val="28"/>
                <w:szCs w:val="28"/>
              </w:rPr>
              <w:t>—</w:t>
            </w:r>
          </w:p>
        </w:tc>
        <w:tc>
          <w:tcPr>
            <w:tcW w:w="6237" w:type="dxa"/>
          </w:tcPr>
          <w:p w:rsidR="007A64E4" w:rsidRPr="00DD063E" w:rsidRDefault="007A64E4" w:rsidP="001F37D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63E">
              <w:rPr>
                <w:rFonts w:ascii="Times New Roman" w:hAnsi="Times New Roman"/>
                <w:sz w:val="28"/>
                <w:szCs w:val="28"/>
              </w:rPr>
              <w:t>начальное кольцевое напряжение, МПа, определяемое по формуле</w:t>
            </w:r>
          </w:p>
        </w:tc>
      </w:tr>
    </w:tbl>
    <w:p w:rsidR="007A64E4" w:rsidRPr="001F37D7" w:rsidRDefault="007A64E4" w:rsidP="00743836">
      <w:pPr>
        <w:spacing w:line="240" w:lineRule="auto"/>
        <w:ind w:firstLine="284"/>
        <w:jc w:val="right"/>
        <w:rPr>
          <w:rFonts w:ascii="Times New Roman" w:hAnsi="Times New Roman"/>
          <w:sz w:val="28"/>
          <w:szCs w:val="28"/>
        </w:rPr>
      </w:pPr>
      <w:r w:rsidRPr="001F37D7">
        <w:rPr>
          <w:rFonts w:ascii="Times New Roman" w:hAnsi="Times New Roman"/>
          <w:position w:val="-26"/>
          <w:sz w:val="28"/>
          <w:szCs w:val="28"/>
        </w:rPr>
        <w:object w:dxaOrig="1700" w:dyaOrig="600">
          <v:shape id="_x0000_i1038" type="#_x0000_t75" style="width:84pt;height:30pt" o:ole="">
            <v:imagedata r:id="rId29" o:title=""/>
          </v:shape>
          <o:OLEObject Type="Embed" ProgID="Equation.3" ShapeID="_x0000_i1038" DrawAspect="Content" ObjectID="_1570861982" r:id="rId30"/>
        </w:object>
      </w:r>
      <w:r w:rsidRPr="001F37D7">
        <w:rPr>
          <w:rFonts w:ascii="Times New Roman" w:hAnsi="Times New Roman"/>
          <w:sz w:val="28"/>
          <w:szCs w:val="28"/>
        </w:rPr>
        <w:t xml:space="preserve">                                                    (</w:t>
      </w:r>
      <w:r>
        <w:rPr>
          <w:rFonts w:ascii="Times New Roman" w:hAnsi="Times New Roman"/>
          <w:sz w:val="28"/>
          <w:szCs w:val="28"/>
        </w:rPr>
        <w:t>9</w:t>
      </w:r>
      <w:r w:rsidRPr="001F37D7">
        <w:rPr>
          <w:rFonts w:ascii="Times New Roman" w:hAnsi="Times New Roman"/>
          <w:sz w:val="28"/>
          <w:szCs w:val="28"/>
        </w:rPr>
        <w:t>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18"/>
        <w:gridCol w:w="6095"/>
      </w:tblGrid>
      <w:tr w:rsidR="007A64E4" w:rsidRPr="00DD063E" w:rsidTr="004F7517">
        <w:tc>
          <w:tcPr>
            <w:tcW w:w="1418" w:type="dxa"/>
          </w:tcPr>
          <w:p w:rsidR="007A64E4" w:rsidRPr="00DD063E" w:rsidRDefault="007A64E4" w:rsidP="001F37D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63E">
              <w:rPr>
                <w:rFonts w:ascii="Times New Roman" w:hAnsi="Times New Roman"/>
                <w:sz w:val="28"/>
                <w:szCs w:val="28"/>
              </w:rPr>
              <w:t xml:space="preserve">(здесь </w:t>
            </w:r>
            <w:r w:rsidRPr="00DD063E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h</w:t>
            </w:r>
            <w:r w:rsidRPr="00DD063E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0</w:t>
            </w:r>
            <w:r w:rsidRPr="00DD063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DD063E">
              <w:rPr>
                <w:rFonts w:ascii="Times New Roman" w:hAnsi="Times New Roman"/>
                <w:sz w:val="28"/>
                <w:szCs w:val="28"/>
              </w:rPr>
              <w:t>—</w:t>
            </w:r>
          </w:p>
        </w:tc>
        <w:tc>
          <w:tcPr>
            <w:tcW w:w="6095" w:type="dxa"/>
          </w:tcPr>
          <w:p w:rsidR="007A64E4" w:rsidRPr="00DD063E" w:rsidRDefault="007A64E4" w:rsidP="001F37D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63E">
              <w:rPr>
                <w:rFonts w:ascii="Times New Roman" w:hAnsi="Times New Roman"/>
                <w:sz w:val="28"/>
                <w:szCs w:val="28"/>
              </w:rPr>
              <w:t>толщина стенки трубы в начале эксплуатации, мм);</w:t>
            </w:r>
          </w:p>
        </w:tc>
      </w:tr>
      <w:tr w:rsidR="007A64E4" w:rsidRPr="00DD063E" w:rsidTr="004F7517">
        <w:tc>
          <w:tcPr>
            <w:tcW w:w="1418" w:type="dxa"/>
          </w:tcPr>
          <w:p w:rsidR="007A64E4" w:rsidRPr="00DD063E" w:rsidRDefault="007A64E4" w:rsidP="001F37D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63E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V</w:t>
            </w:r>
            <w:r w:rsidRPr="00DD063E">
              <w:rPr>
                <w:rFonts w:ascii="Times New Roman" w:hAnsi="Times New Roman"/>
                <w:sz w:val="28"/>
                <w:szCs w:val="28"/>
                <w:vertAlign w:val="subscript"/>
              </w:rPr>
              <w:t>к</w:t>
            </w:r>
            <w:r w:rsidRPr="00DD063E">
              <w:rPr>
                <w:rFonts w:ascii="Times New Roman" w:hAnsi="Times New Roman"/>
                <w:sz w:val="28"/>
                <w:szCs w:val="28"/>
              </w:rPr>
              <w:t xml:space="preserve"> —</w:t>
            </w:r>
          </w:p>
        </w:tc>
        <w:tc>
          <w:tcPr>
            <w:tcW w:w="6095" w:type="dxa"/>
          </w:tcPr>
          <w:p w:rsidR="007A64E4" w:rsidRPr="00DD063E" w:rsidRDefault="007A64E4" w:rsidP="001F37D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63E">
              <w:rPr>
                <w:rFonts w:ascii="Times New Roman" w:hAnsi="Times New Roman"/>
                <w:sz w:val="28"/>
                <w:szCs w:val="28"/>
              </w:rPr>
              <w:t>средняя скорость коррозии, мм/год, определяемая по формуле</w:t>
            </w:r>
          </w:p>
        </w:tc>
      </w:tr>
    </w:tbl>
    <w:p w:rsidR="007A64E4" w:rsidRPr="001F37D7" w:rsidRDefault="007A64E4" w:rsidP="00743836">
      <w:pPr>
        <w:spacing w:line="240" w:lineRule="auto"/>
        <w:ind w:firstLine="284"/>
        <w:jc w:val="right"/>
        <w:rPr>
          <w:rFonts w:ascii="Times New Roman" w:hAnsi="Times New Roman"/>
          <w:sz w:val="28"/>
          <w:szCs w:val="28"/>
        </w:rPr>
      </w:pPr>
      <w:r w:rsidRPr="001F37D7">
        <w:rPr>
          <w:rFonts w:ascii="Times New Roman" w:hAnsi="Times New Roman"/>
          <w:position w:val="-30"/>
          <w:sz w:val="28"/>
          <w:szCs w:val="28"/>
        </w:rPr>
        <w:object w:dxaOrig="1140" w:dyaOrig="639">
          <v:shape id="_x0000_i1039" type="#_x0000_t75" style="width:57pt;height:32.25pt" o:ole="">
            <v:imagedata r:id="rId31" o:title=""/>
          </v:shape>
          <o:OLEObject Type="Embed" ProgID="Equation.3" ShapeID="_x0000_i1039" DrawAspect="Content" ObjectID="_1570861983" r:id="rId32"/>
        </w:object>
      </w:r>
      <w:r w:rsidRPr="001F37D7">
        <w:rPr>
          <w:rFonts w:ascii="Times New Roman" w:hAnsi="Times New Roman"/>
          <w:sz w:val="28"/>
          <w:szCs w:val="28"/>
        </w:rPr>
        <w:t xml:space="preserve">                                                         (1</w:t>
      </w:r>
      <w:r>
        <w:rPr>
          <w:rFonts w:ascii="Times New Roman" w:hAnsi="Times New Roman"/>
          <w:sz w:val="28"/>
          <w:szCs w:val="28"/>
        </w:rPr>
        <w:t>0</w:t>
      </w:r>
      <w:r w:rsidRPr="001F37D7">
        <w:rPr>
          <w:rFonts w:ascii="Times New Roman" w:hAnsi="Times New Roman"/>
          <w:sz w:val="28"/>
          <w:szCs w:val="28"/>
        </w:rPr>
        <w:t>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18"/>
        <w:gridCol w:w="6329"/>
      </w:tblGrid>
      <w:tr w:rsidR="007A64E4" w:rsidRPr="00DD063E" w:rsidTr="004F7517">
        <w:tc>
          <w:tcPr>
            <w:tcW w:w="1418" w:type="dxa"/>
          </w:tcPr>
          <w:p w:rsidR="007A64E4" w:rsidRPr="00DD063E" w:rsidRDefault="007A64E4" w:rsidP="001F37D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63E">
              <w:rPr>
                <w:rFonts w:ascii="Times New Roman" w:hAnsi="Times New Roman"/>
                <w:sz w:val="28"/>
                <w:szCs w:val="28"/>
              </w:rPr>
              <w:t xml:space="preserve">(здесь </w:t>
            </w:r>
            <w:r w:rsidRPr="00DD063E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h</w:t>
            </w:r>
            <w:r w:rsidRPr="00DD063E">
              <w:rPr>
                <w:rFonts w:ascii="Times New Roman" w:hAnsi="Times New Roman"/>
                <w:sz w:val="28"/>
                <w:szCs w:val="28"/>
                <w:vertAlign w:val="subscript"/>
              </w:rPr>
              <w:t>т</w:t>
            </w:r>
            <w:r w:rsidRPr="00DD06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063E">
              <w:rPr>
                <w:rFonts w:ascii="Times New Roman" w:hAnsi="Times New Roman"/>
                <w:i/>
                <w:sz w:val="28"/>
                <w:szCs w:val="28"/>
              </w:rPr>
              <w:t>—</w:t>
            </w:r>
          </w:p>
        </w:tc>
        <w:tc>
          <w:tcPr>
            <w:tcW w:w="6329" w:type="dxa"/>
          </w:tcPr>
          <w:p w:rsidR="007A64E4" w:rsidRPr="00DD063E" w:rsidRDefault="007A64E4" w:rsidP="001F37D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63E">
              <w:rPr>
                <w:rFonts w:ascii="Times New Roman" w:hAnsi="Times New Roman"/>
                <w:sz w:val="28"/>
                <w:szCs w:val="28"/>
              </w:rPr>
              <w:t>толщина стенки трубы в зоне наибольших повреждений (дефекта), мм);</w:t>
            </w:r>
          </w:p>
        </w:tc>
      </w:tr>
      <w:tr w:rsidR="007A64E4" w:rsidRPr="00DD063E" w:rsidTr="004F7517">
        <w:tc>
          <w:tcPr>
            <w:tcW w:w="1418" w:type="dxa"/>
          </w:tcPr>
          <w:p w:rsidR="007A64E4" w:rsidRPr="00DD063E" w:rsidRDefault="007A64E4" w:rsidP="001F37D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63E">
              <w:rPr>
                <w:rFonts w:ascii="Times New Roman" w:hAnsi="Times New Roman"/>
                <w:sz w:val="28"/>
                <w:szCs w:val="28"/>
              </w:rPr>
              <w:sym w:font="Symbol" w:char="F073"/>
            </w:r>
            <w:r w:rsidRPr="00DD063E">
              <w:rPr>
                <w:rFonts w:ascii="Times New Roman" w:hAnsi="Times New Roman"/>
                <w:sz w:val="28"/>
                <w:szCs w:val="28"/>
                <w:vertAlign w:val="subscript"/>
              </w:rPr>
              <w:t>кцр</w:t>
            </w:r>
            <w:r w:rsidRPr="00DD06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063E">
              <w:rPr>
                <w:rFonts w:ascii="Times New Roman" w:hAnsi="Times New Roman"/>
                <w:i/>
                <w:sz w:val="28"/>
                <w:szCs w:val="28"/>
              </w:rPr>
              <w:t>—</w:t>
            </w:r>
          </w:p>
        </w:tc>
        <w:tc>
          <w:tcPr>
            <w:tcW w:w="6329" w:type="dxa"/>
          </w:tcPr>
          <w:p w:rsidR="007A64E4" w:rsidRPr="00DD063E" w:rsidRDefault="007A64E4" w:rsidP="001F37D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63E">
              <w:rPr>
                <w:rFonts w:ascii="Times New Roman" w:hAnsi="Times New Roman"/>
                <w:sz w:val="28"/>
                <w:szCs w:val="28"/>
              </w:rPr>
              <w:t>допускаемое рабочее кольцевое напряжение, МПа;</w:t>
            </w:r>
          </w:p>
        </w:tc>
      </w:tr>
      <w:tr w:rsidR="007A64E4" w:rsidRPr="00DD063E" w:rsidTr="004F7517">
        <w:tc>
          <w:tcPr>
            <w:tcW w:w="1418" w:type="dxa"/>
          </w:tcPr>
          <w:p w:rsidR="007A64E4" w:rsidRPr="00DD063E" w:rsidRDefault="007A64E4" w:rsidP="001F37D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63E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K</w:t>
            </w:r>
            <w:r w:rsidRPr="00DD063E">
              <w:rPr>
                <w:rFonts w:ascii="Times New Roman" w:hAnsi="Times New Roman"/>
                <w:i/>
                <w:sz w:val="28"/>
                <w:szCs w:val="28"/>
                <w:vertAlign w:val="subscript"/>
                <w:lang w:val="en-US"/>
              </w:rPr>
              <w:t>n</w:t>
            </w:r>
            <w:r w:rsidRPr="00DD063E">
              <w:rPr>
                <w:rFonts w:ascii="Times New Roman" w:hAnsi="Times New Roman"/>
                <w:sz w:val="28"/>
                <w:szCs w:val="28"/>
              </w:rPr>
              <w:t xml:space="preserve"> —</w:t>
            </w:r>
          </w:p>
        </w:tc>
        <w:tc>
          <w:tcPr>
            <w:tcW w:w="6329" w:type="dxa"/>
          </w:tcPr>
          <w:p w:rsidR="007A64E4" w:rsidRPr="00DD063E" w:rsidRDefault="007A64E4" w:rsidP="001F37D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63E">
              <w:rPr>
                <w:rFonts w:ascii="Times New Roman" w:hAnsi="Times New Roman"/>
                <w:sz w:val="28"/>
                <w:szCs w:val="28"/>
              </w:rPr>
              <w:t>константа рабочей среды, Мпа</w:t>
            </w:r>
            <w:r w:rsidRPr="00DD063E">
              <w:rPr>
                <w:rFonts w:ascii="Times New Roman" w:hAnsi="Times New Roman"/>
                <w:sz w:val="28"/>
                <w:szCs w:val="28"/>
                <w:vertAlign w:val="superscript"/>
              </w:rPr>
              <w:sym w:font="Symbol" w:char="F02D"/>
            </w:r>
            <w:r w:rsidRPr="00DD063E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  <w:r w:rsidRPr="00DD063E">
              <w:rPr>
                <w:rFonts w:ascii="Times New Roman" w:hAnsi="Times New Roman"/>
                <w:sz w:val="28"/>
                <w:szCs w:val="28"/>
              </w:rPr>
              <w:t>, определяемая по формуле</w:t>
            </w:r>
          </w:p>
        </w:tc>
      </w:tr>
    </w:tbl>
    <w:p w:rsidR="007A64E4" w:rsidRPr="001F37D7" w:rsidRDefault="007A64E4" w:rsidP="00743836">
      <w:pPr>
        <w:spacing w:line="240" w:lineRule="auto"/>
        <w:ind w:firstLine="284"/>
        <w:jc w:val="right"/>
        <w:rPr>
          <w:rFonts w:ascii="Times New Roman" w:hAnsi="Times New Roman"/>
          <w:sz w:val="28"/>
          <w:szCs w:val="28"/>
        </w:rPr>
      </w:pPr>
      <w:r w:rsidRPr="001F37D7">
        <w:rPr>
          <w:rFonts w:ascii="Times New Roman" w:hAnsi="Times New Roman"/>
          <w:position w:val="-20"/>
          <w:sz w:val="28"/>
          <w:szCs w:val="28"/>
        </w:rPr>
        <w:object w:dxaOrig="859" w:dyaOrig="520">
          <v:shape id="_x0000_i1040" type="#_x0000_t75" style="width:42.75pt;height:26.25pt" o:ole="">
            <v:imagedata r:id="rId33" o:title=""/>
          </v:shape>
          <o:OLEObject Type="Embed" ProgID="Equation.3" ShapeID="_x0000_i1040" DrawAspect="Content" ObjectID="_1570861984" r:id="rId34"/>
        </w:object>
      </w:r>
      <w:r w:rsidRPr="001F37D7">
        <w:rPr>
          <w:rFonts w:ascii="Times New Roman" w:hAnsi="Times New Roman"/>
          <w:sz w:val="28"/>
          <w:szCs w:val="28"/>
          <w:lang w:val="en-US"/>
        </w:rPr>
        <w:t xml:space="preserve">                                                               </w:t>
      </w:r>
      <w:r w:rsidRPr="001F37D7">
        <w:rPr>
          <w:rFonts w:ascii="Times New Roman" w:hAnsi="Times New Roman"/>
          <w:sz w:val="28"/>
          <w:szCs w:val="28"/>
        </w:rPr>
        <w:t>(1</w:t>
      </w:r>
      <w:r>
        <w:rPr>
          <w:rFonts w:ascii="Times New Roman" w:hAnsi="Times New Roman"/>
          <w:sz w:val="28"/>
          <w:szCs w:val="28"/>
        </w:rPr>
        <w:t>1</w:t>
      </w:r>
      <w:r w:rsidRPr="001F37D7">
        <w:rPr>
          <w:rFonts w:ascii="Times New Roman" w:hAnsi="Times New Roman"/>
          <w:sz w:val="28"/>
          <w:szCs w:val="28"/>
        </w:rPr>
        <w:t>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18"/>
        <w:gridCol w:w="5342"/>
      </w:tblGrid>
      <w:tr w:rsidR="007A64E4" w:rsidRPr="00DD063E" w:rsidTr="004F7517">
        <w:tc>
          <w:tcPr>
            <w:tcW w:w="1418" w:type="dxa"/>
          </w:tcPr>
          <w:p w:rsidR="007A64E4" w:rsidRPr="00DD063E" w:rsidRDefault="007A64E4" w:rsidP="001F37D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63E">
              <w:rPr>
                <w:rFonts w:ascii="Times New Roman" w:hAnsi="Times New Roman"/>
                <w:sz w:val="28"/>
                <w:szCs w:val="28"/>
              </w:rPr>
              <w:t xml:space="preserve">(здесь </w:t>
            </w:r>
            <w:r w:rsidRPr="00DD063E">
              <w:rPr>
                <w:rFonts w:ascii="Times New Roman" w:hAnsi="Times New Roman"/>
                <w:i/>
                <w:sz w:val="28"/>
                <w:szCs w:val="28"/>
              </w:rPr>
              <w:t>V —</w:t>
            </w:r>
          </w:p>
        </w:tc>
        <w:tc>
          <w:tcPr>
            <w:tcW w:w="5342" w:type="dxa"/>
          </w:tcPr>
          <w:p w:rsidR="007A64E4" w:rsidRPr="00DD063E" w:rsidRDefault="007A64E4" w:rsidP="001F37D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63E">
              <w:rPr>
                <w:rFonts w:ascii="Times New Roman" w:hAnsi="Times New Roman"/>
                <w:sz w:val="28"/>
                <w:szCs w:val="28"/>
              </w:rPr>
              <w:t>мольный объем стали, равный 7,0 см</w:t>
            </w:r>
            <w:r w:rsidRPr="00DD063E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 w:rsidRPr="00DD063E">
              <w:rPr>
                <w:rFonts w:ascii="Times New Roman" w:hAnsi="Times New Roman"/>
                <w:sz w:val="28"/>
                <w:szCs w:val="28"/>
              </w:rPr>
              <w:t>/моль;</w:t>
            </w:r>
          </w:p>
        </w:tc>
      </w:tr>
      <w:tr w:rsidR="007A64E4" w:rsidRPr="00DD063E" w:rsidTr="004F7517">
        <w:tc>
          <w:tcPr>
            <w:tcW w:w="1418" w:type="dxa"/>
          </w:tcPr>
          <w:p w:rsidR="007A64E4" w:rsidRPr="00DD063E" w:rsidRDefault="007A64E4" w:rsidP="001F37D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63E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R</w:t>
            </w:r>
            <w:r w:rsidRPr="00DD063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DD063E">
              <w:rPr>
                <w:rFonts w:ascii="Times New Roman" w:hAnsi="Times New Roman"/>
                <w:sz w:val="28"/>
                <w:szCs w:val="28"/>
              </w:rPr>
              <w:t>—</w:t>
            </w:r>
          </w:p>
        </w:tc>
        <w:tc>
          <w:tcPr>
            <w:tcW w:w="5342" w:type="dxa"/>
          </w:tcPr>
          <w:p w:rsidR="007A64E4" w:rsidRPr="00DD063E" w:rsidRDefault="007A64E4" w:rsidP="001F37D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63E">
              <w:rPr>
                <w:rFonts w:ascii="Times New Roman" w:hAnsi="Times New Roman"/>
                <w:sz w:val="28"/>
                <w:szCs w:val="28"/>
              </w:rPr>
              <w:t>универсальная газовая постоянная, равная 8,31 Дж/(моль</w:t>
            </w:r>
            <w:r w:rsidRPr="00DD063E">
              <w:rPr>
                <w:rFonts w:ascii="Times New Roman" w:hAnsi="Times New Roman"/>
                <w:sz w:val="28"/>
                <w:szCs w:val="28"/>
              </w:rPr>
              <w:sym w:font="Symbol" w:char="F0D7"/>
            </w:r>
            <w:r w:rsidRPr="00DD063E">
              <w:rPr>
                <w:rFonts w:ascii="Times New Roman" w:hAnsi="Times New Roman"/>
                <w:sz w:val="28"/>
                <w:szCs w:val="28"/>
              </w:rPr>
              <w:t>К);</w:t>
            </w:r>
          </w:p>
        </w:tc>
      </w:tr>
      <w:tr w:rsidR="007A64E4" w:rsidRPr="00DD063E" w:rsidTr="004F7517">
        <w:tc>
          <w:tcPr>
            <w:tcW w:w="1418" w:type="dxa"/>
          </w:tcPr>
          <w:p w:rsidR="007A64E4" w:rsidRPr="00DD063E" w:rsidRDefault="007A64E4" w:rsidP="001F37D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63E">
              <w:rPr>
                <w:rFonts w:ascii="Times New Roman" w:hAnsi="Times New Roman"/>
                <w:i/>
                <w:sz w:val="28"/>
                <w:szCs w:val="28"/>
              </w:rPr>
              <w:t xml:space="preserve">Т </w:t>
            </w:r>
            <w:r w:rsidRPr="00DD063E">
              <w:rPr>
                <w:rFonts w:ascii="Times New Roman" w:hAnsi="Times New Roman"/>
                <w:sz w:val="28"/>
                <w:szCs w:val="28"/>
              </w:rPr>
              <w:t>—</w:t>
            </w:r>
          </w:p>
        </w:tc>
        <w:tc>
          <w:tcPr>
            <w:tcW w:w="5342" w:type="dxa"/>
          </w:tcPr>
          <w:p w:rsidR="007A64E4" w:rsidRPr="00DD063E" w:rsidRDefault="007A64E4" w:rsidP="001F37D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63E">
              <w:rPr>
                <w:rFonts w:ascii="Times New Roman" w:hAnsi="Times New Roman"/>
                <w:sz w:val="28"/>
                <w:szCs w:val="28"/>
              </w:rPr>
              <w:t xml:space="preserve">температура </w:t>
            </w:r>
            <w:r w:rsidRPr="00DD063E">
              <w:rPr>
                <w:rFonts w:ascii="Times New Roman" w:hAnsi="Times New Roman"/>
                <w:i/>
                <w:sz w:val="28"/>
                <w:szCs w:val="28"/>
              </w:rPr>
              <w:t>Т</w:t>
            </w:r>
            <w:r w:rsidRPr="00DD063E">
              <w:rPr>
                <w:rFonts w:ascii="Times New Roman" w:hAnsi="Times New Roman"/>
                <w:sz w:val="28"/>
                <w:szCs w:val="28"/>
                <w:vertAlign w:val="subscript"/>
              </w:rPr>
              <w:t>ф</w:t>
            </w:r>
            <w:r w:rsidRPr="00DD063E">
              <w:rPr>
                <w:rFonts w:ascii="Times New Roman" w:hAnsi="Times New Roman"/>
                <w:sz w:val="28"/>
                <w:szCs w:val="28"/>
              </w:rPr>
              <w:t xml:space="preserve"> (К), при 20 </w:t>
            </w:r>
            <w:r w:rsidRPr="00DD063E">
              <w:rPr>
                <w:rFonts w:ascii="Times New Roman" w:hAnsi="Times New Roman"/>
                <w:sz w:val="28"/>
                <w:szCs w:val="28"/>
              </w:rPr>
              <w:sym w:font="Symbol" w:char="F0B0"/>
            </w:r>
            <w:r w:rsidRPr="00DD063E">
              <w:rPr>
                <w:rFonts w:ascii="Times New Roman" w:hAnsi="Times New Roman"/>
                <w:sz w:val="28"/>
                <w:szCs w:val="28"/>
              </w:rPr>
              <w:t>С = 293 К).</w:t>
            </w:r>
          </w:p>
        </w:tc>
      </w:tr>
    </w:tbl>
    <w:p w:rsidR="007A64E4" w:rsidRPr="001F37D7" w:rsidRDefault="007A64E4" w:rsidP="001F37D7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F37D7">
        <w:rPr>
          <w:rFonts w:ascii="Times New Roman" w:hAnsi="Times New Roman"/>
          <w:sz w:val="28"/>
          <w:szCs w:val="28"/>
        </w:rPr>
        <w:t>Пример расчета остаточного срока службы при действии фронтальной коррозии приведен в приложении Е.</w:t>
      </w:r>
    </w:p>
    <w:p w:rsidR="007A64E4" w:rsidRPr="00743836" w:rsidRDefault="007A64E4" w:rsidP="00743836">
      <w:pPr>
        <w:spacing w:line="240" w:lineRule="auto"/>
        <w:ind w:firstLine="284"/>
        <w:jc w:val="both"/>
        <w:rPr>
          <w:rFonts w:ascii="Times New Roman" w:hAnsi="Times New Roman"/>
          <w:i/>
          <w:sz w:val="28"/>
          <w:szCs w:val="28"/>
        </w:rPr>
      </w:pPr>
      <w:r w:rsidRPr="00743836">
        <w:rPr>
          <w:rFonts w:ascii="Times New Roman" w:hAnsi="Times New Roman"/>
          <w:i/>
          <w:sz w:val="28"/>
          <w:szCs w:val="28"/>
        </w:rPr>
        <w:t>Пример расчета остаточного срока службы газопровода</w:t>
      </w:r>
    </w:p>
    <w:p w:rsidR="007A64E4" w:rsidRPr="00743836" w:rsidRDefault="007A64E4" w:rsidP="00743836">
      <w:pPr>
        <w:spacing w:line="240" w:lineRule="auto"/>
        <w:ind w:firstLine="284"/>
        <w:jc w:val="both"/>
        <w:rPr>
          <w:rFonts w:ascii="Times New Roman" w:hAnsi="Times New Roman"/>
          <w:i/>
          <w:sz w:val="28"/>
          <w:szCs w:val="28"/>
        </w:rPr>
      </w:pPr>
      <w:r w:rsidRPr="00743836">
        <w:rPr>
          <w:rFonts w:ascii="Times New Roman" w:hAnsi="Times New Roman"/>
          <w:i/>
          <w:sz w:val="28"/>
          <w:szCs w:val="28"/>
        </w:rPr>
        <w:t>при действии фронтальной коррозии</w:t>
      </w:r>
    </w:p>
    <w:p w:rsidR="007A64E4" w:rsidRPr="00743836" w:rsidRDefault="007A64E4" w:rsidP="00743836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7A64E4" w:rsidRPr="00743836" w:rsidRDefault="007A64E4" w:rsidP="00743836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743836">
        <w:rPr>
          <w:rFonts w:ascii="Times New Roman" w:hAnsi="Times New Roman"/>
          <w:sz w:val="28"/>
          <w:szCs w:val="28"/>
        </w:rPr>
        <w:t xml:space="preserve">При обследовании технического состояния участка трубопровода диаметром </w:t>
      </w:r>
      <w:smartTag w:uri="urn:schemas-microsoft-com:office:smarttags" w:element="metricconverter">
        <w:smartTagPr>
          <w:attr w:name="ProductID" w:val="219 мм"/>
        </w:smartTagPr>
        <w:r w:rsidRPr="00743836">
          <w:rPr>
            <w:rFonts w:ascii="Times New Roman" w:hAnsi="Times New Roman"/>
            <w:sz w:val="28"/>
            <w:szCs w:val="28"/>
          </w:rPr>
          <w:t>219 мм</w:t>
        </w:r>
      </w:smartTag>
      <w:r w:rsidRPr="00743836">
        <w:rPr>
          <w:rFonts w:ascii="Times New Roman" w:hAnsi="Times New Roman"/>
          <w:sz w:val="28"/>
          <w:szCs w:val="28"/>
        </w:rPr>
        <w:t xml:space="preserve"> установлено: материал — Ст3 (группа А), </w:t>
      </w:r>
      <w:r w:rsidRPr="00743836">
        <w:rPr>
          <w:rFonts w:ascii="Times New Roman" w:hAnsi="Times New Roman"/>
          <w:sz w:val="28"/>
          <w:szCs w:val="28"/>
        </w:rPr>
        <w:sym w:font="Symbol" w:char="F073"/>
      </w:r>
      <w:r w:rsidRPr="00743836">
        <w:rPr>
          <w:rFonts w:ascii="Times New Roman" w:hAnsi="Times New Roman"/>
          <w:sz w:val="28"/>
          <w:szCs w:val="28"/>
          <w:vertAlign w:val="subscript"/>
        </w:rPr>
        <w:t>т</w:t>
      </w:r>
      <w:r w:rsidRPr="00743836">
        <w:rPr>
          <w:rFonts w:ascii="Times New Roman" w:hAnsi="Times New Roman"/>
          <w:sz w:val="28"/>
          <w:szCs w:val="28"/>
        </w:rPr>
        <w:t xml:space="preserve"> = 216 МПа, </w:t>
      </w:r>
      <w:r w:rsidRPr="00743836">
        <w:rPr>
          <w:rFonts w:ascii="Times New Roman" w:hAnsi="Times New Roman"/>
          <w:sz w:val="28"/>
          <w:szCs w:val="28"/>
        </w:rPr>
        <w:sym w:font="Symbol" w:char="F073"/>
      </w:r>
      <w:r w:rsidRPr="00743836">
        <w:rPr>
          <w:rFonts w:ascii="Times New Roman" w:hAnsi="Times New Roman"/>
          <w:sz w:val="28"/>
          <w:szCs w:val="28"/>
          <w:vertAlign w:val="subscript"/>
        </w:rPr>
        <w:t>в</w:t>
      </w:r>
      <w:r w:rsidRPr="00743836">
        <w:rPr>
          <w:rFonts w:ascii="Times New Roman" w:hAnsi="Times New Roman"/>
          <w:sz w:val="28"/>
          <w:szCs w:val="28"/>
        </w:rPr>
        <w:t xml:space="preserve"> = 362 МПа, </w:t>
      </w:r>
      <w:r w:rsidRPr="00743836">
        <w:rPr>
          <w:rFonts w:ascii="Times New Roman" w:hAnsi="Times New Roman"/>
          <w:i/>
          <w:sz w:val="28"/>
          <w:szCs w:val="28"/>
          <w:lang w:val="en-US"/>
        </w:rPr>
        <w:t>h</w:t>
      </w:r>
      <w:r w:rsidRPr="00743836">
        <w:rPr>
          <w:rFonts w:ascii="Times New Roman" w:hAnsi="Times New Roman"/>
          <w:sz w:val="28"/>
          <w:szCs w:val="28"/>
          <w:vertAlign w:val="subscript"/>
        </w:rPr>
        <w:t>0</w:t>
      </w:r>
      <w:r w:rsidRPr="00743836">
        <w:rPr>
          <w:rFonts w:ascii="Times New Roman" w:hAnsi="Times New Roman"/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6 мм"/>
        </w:smartTagPr>
        <w:r w:rsidRPr="00743836">
          <w:rPr>
            <w:rFonts w:ascii="Times New Roman" w:hAnsi="Times New Roman"/>
            <w:sz w:val="28"/>
            <w:szCs w:val="28"/>
          </w:rPr>
          <w:t>6 мм</w:t>
        </w:r>
      </w:smartTag>
      <w:r w:rsidRPr="00743836">
        <w:rPr>
          <w:rFonts w:ascii="Times New Roman" w:hAnsi="Times New Roman"/>
          <w:sz w:val="28"/>
          <w:szCs w:val="28"/>
        </w:rPr>
        <w:t xml:space="preserve">, внутреннее давление </w:t>
      </w:r>
      <w:r w:rsidRPr="00743836">
        <w:rPr>
          <w:rFonts w:ascii="Times New Roman" w:hAnsi="Times New Roman"/>
          <w:i/>
          <w:sz w:val="28"/>
          <w:szCs w:val="28"/>
        </w:rPr>
        <w:t>Р =</w:t>
      </w:r>
      <w:r w:rsidRPr="00743836">
        <w:rPr>
          <w:rFonts w:ascii="Times New Roman" w:hAnsi="Times New Roman"/>
          <w:sz w:val="28"/>
          <w:szCs w:val="28"/>
        </w:rPr>
        <w:t xml:space="preserve"> 1,2 МПа, время эксплуатации </w:t>
      </w:r>
      <w:r w:rsidRPr="00743836">
        <w:rPr>
          <w:rFonts w:ascii="Times New Roman" w:hAnsi="Times New Roman"/>
          <w:i/>
          <w:sz w:val="28"/>
          <w:szCs w:val="28"/>
          <w:lang w:val="en-US"/>
        </w:rPr>
        <w:t>t</w:t>
      </w:r>
      <w:r w:rsidRPr="00743836">
        <w:rPr>
          <w:rFonts w:ascii="Times New Roman" w:hAnsi="Times New Roman"/>
          <w:sz w:val="28"/>
          <w:szCs w:val="28"/>
          <w:vertAlign w:val="subscript"/>
        </w:rPr>
        <w:t>ф</w:t>
      </w:r>
      <w:r w:rsidRPr="00743836">
        <w:rPr>
          <w:rFonts w:ascii="Times New Roman" w:hAnsi="Times New Roman"/>
          <w:sz w:val="28"/>
          <w:szCs w:val="28"/>
        </w:rPr>
        <w:t xml:space="preserve"> </w:t>
      </w:r>
      <w:r w:rsidRPr="00743836">
        <w:rPr>
          <w:rFonts w:ascii="Times New Roman" w:hAnsi="Times New Roman"/>
          <w:i/>
          <w:sz w:val="28"/>
          <w:szCs w:val="28"/>
        </w:rPr>
        <w:t>=</w:t>
      </w:r>
      <w:r w:rsidRPr="00743836">
        <w:rPr>
          <w:rFonts w:ascii="Times New Roman" w:hAnsi="Times New Roman"/>
          <w:sz w:val="28"/>
          <w:szCs w:val="28"/>
        </w:rPr>
        <w:t xml:space="preserve"> 30 лет, грунт — суглинок, обнаружена общая (фронтальная) коррозия, толщина стенки трубы в зоне наибольших повреждений (дефекта)               </w:t>
      </w:r>
      <w:r w:rsidRPr="00743836">
        <w:rPr>
          <w:rFonts w:ascii="Times New Roman" w:hAnsi="Times New Roman"/>
          <w:i/>
          <w:sz w:val="28"/>
          <w:szCs w:val="28"/>
          <w:lang w:val="en-US"/>
        </w:rPr>
        <w:t>h</w:t>
      </w:r>
      <w:r w:rsidRPr="00743836">
        <w:rPr>
          <w:rFonts w:ascii="Times New Roman" w:hAnsi="Times New Roman"/>
          <w:sz w:val="28"/>
          <w:szCs w:val="28"/>
          <w:vertAlign w:val="subscript"/>
        </w:rPr>
        <w:t>т</w:t>
      </w:r>
      <w:r w:rsidRPr="00743836">
        <w:rPr>
          <w:rFonts w:ascii="Times New Roman" w:hAnsi="Times New Roman"/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3,84 мм"/>
        </w:smartTagPr>
        <w:r w:rsidRPr="00743836">
          <w:rPr>
            <w:rFonts w:ascii="Times New Roman" w:hAnsi="Times New Roman"/>
            <w:sz w:val="28"/>
            <w:szCs w:val="28"/>
          </w:rPr>
          <w:t>3,84 мм</w:t>
        </w:r>
      </w:smartTag>
      <w:r w:rsidRPr="00743836">
        <w:rPr>
          <w:rFonts w:ascii="Times New Roman" w:hAnsi="Times New Roman"/>
          <w:sz w:val="28"/>
          <w:szCs w:val="28"/>
        </w:rPr>
        <w:t>.</w:t>
      </w:r>
    </w:p>
    <w:p w:rsidR="007A64E4" w:rsidRPr="00743836" w:rsidRDefault="007A64E4" w:rsidP="00743836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743836">
        <w:rPr>
          <w:rFonts w:ascii="Times New Roman" w:hAnsi="Times New Roman"/>
          <w:sz w:val="28"/>
          <w:szCs w:val="28"/>
        </w:rPr>
        <w:t>Определяем по формулам (14) и (13) начальное кольцевое и фактически действующее кольцевое напряжения с учетом утонения стенки трубы:</w:t>
      </w:r>
    </w:p>
    <w:p w:rsidR="007A64E4" w:rsidRPr="00743836" w:rsidRDefault="007A64E4" w:rsidP="00743836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743836">
        <w:rPr>
          <w:rFonts w:ascii="Times New Roman" w:hAnsi="Times New Roman"/>
          <w:sz w:val="28"/>
          <w:szCs w:val="28"/>
        </w:rPr>
        <w:sym w:font="Symbol" w:char="F073"/>
      </w:r>
      <w:r w:rsidRPr="00743836">
        <w:rPr>
          <w:rFonts w:ascii="Times New Roman" w:hAnsi="Times New Roman"/>
          <w:sz w:val="28"/>
          <w:szCs w:val="28"/>
          <w:vertAlign w:val="subscript"/>
        </w:rPr>
        <w:t>кц0</w:t>
      </w:r>
      <w:r w:rsidRPr="00743836">
        <w:rPr>
          <w:rFonts w:ascii="Times New Roman" w:hAnsi="Times New Roman"/>
          <w:sz w:val="28"/>
          <w:szCs w:val="28"/>
        </w:rPr>
        <w:t xml:space="preserve"> =1,2</w:t>
      </w:r>
      <w:r w:rsidRPr="00743836">
        <w:rPr>
          <w:rFonts w:ascii="Times New Roman" w:hAnsi="Times New Roman"/>
          <w:sz w:val="28"/>
          <w:szCs w:val="28"/>
        </w:rPr>
        <w:sym w:font="Symbol" w:char="F0B4"/>
      </w:r>
      <w:r w:rsidRPr="00743836">
        <w:rPr>
          <w:rFonts w:ascii="Times New Roman" w:hAnsi="Times New Roman"/>
          <w:sz w:val="28"/>
          <w:szCs w:val="28"/>
        </w:rPr>
        <w:t>(0,219 - 2</w:t>
      </w:r>
      <w:r w:rsidRPr="00743836">
        <w:rPr>
          <w:rFonts w:ascii="Times New Roman" w:hAnsi="Times New Roman"/>
          <w:sz w:val="28"/>
          <w:szCs w:val="28"/>
        </w:rPr>
        <w:sym w:font="Symbol" w:char="F0B4"/>
      </w:r>
      <w:r w:rsidRPr="00743836">
        <w:rPr>
          <w:rFonts w:ascii="Times New Roman" w:hAnsi="Times New Roman"/>
          <w:sz w:val="28"/>
          <w:szCs w:val="28"/>
        </w:rPr>
        <w:t>0,006)/(2</w:t>
      </w:r>
      <w:r w:rsidRPr="00743836">
        <w:rPr>
          <w:rFonts w:ascii="Times New Roman" w:hAnsi="Times New Roman"/>
          <w:sz w:val="28"/>
          <w:szCs w:val="28"/>
        </w:rPr>
        <w:sym w:font="Symbol" w:char="F0B4"/>
      </w:r>
      <w:r w:rsidRPr="00743836">
        <w:rPr>
          <w:rFonts w:ascii="Times New Roman" w:hAnsi="Times New Roman"/>
          <w:sz w:val="28"/>
          <w:szCs w:val="28"/>
        </w:rPr>
        <w:t>0,006) = 20,7 МПа;</w:t>
      </w:r>
    </w:p>
    <w:p w:rsidR="007A64E4" w:rsidRPr="00743836" w:rsidRDefault="007A64E4" w:rsidP="00743836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743836">
        <w:rPr>
          <w:rFonts w:ascii="Times New Roman" w:hAnsi="Times New Roman"/>
          <w:sz w:val="28"/>
          <w:szCs w:val="28"/>
        </w:rPr>
        <w:sym w:font="Symbol" w:char="F073"/>
      </w:r>
      <w:r w:rsidRPr="00743836">
        <w:rPr>
          <w:rFonts w:ascii="Times New Roman" w:hAnsi="Times New Roman"/>
          <w:sz w:val="28"/>
          <w:szCs w:val="28"/>
          <w:vertAlign w:val="subscript"/>
        </w:rPr>
        <w:t>кцф</w:t>
      </w:r>
      <w:r w:rsidRPr="00743836">
        <w:rPr>
          <w:rFonts w:ascii="Times New Roman" w:hAnsi="Times New Roman"/>
          <w:sz w:val="28"/>
          <w:szCs w:val="28"/>
        </w:rPr>
        <w:t xml:space="preserve"> = 1,2</w:t>
      </w:r>
      <w:r w:rsidRPr="00743836">
        <w:rPr>
          <w:rFonts w:ascii="Times New Roman" w:hAnsi="Times New Roman"/>
          <w:sz w:val="28"/>
          <w:szCs w:val="28"/>
        </w:rPr>
        <w:sym w:font="Symbol" w:char="F0B4"/>
      </w:r>
      <w:r w:rsidRPr="00743836">
        <w:rPr>
          <w:rFonts w:ascii="Times New Roman" w:hAnsi="Times New Roman"/>
          <w:sz w:val="28"/>
          <w:szCs w:val="28"/>
        </w:rPr>
        <w:t>(0,219 - 2</w:t>
      </w:r>
      <w:r w:rsidRPr="00743836">
        <w:rPr>
          <w:rFonts w:ascii="Times New Roman" w:hAnsi="Times New Roman"/>
          <w:sz w:val="28"/>
          <w:szCs w:val="28"/>
        </w:rPr>
        <w:sym w:font="Symbol" w:char="F0B4"/>
      </w:r>
      <w:r w:rsidRPr="00743836">
        <w:rPr>
          <w:rFonts w:ascii="Times New Roman" w:hAnsi="Times New Roman"/>
          <w:sz w:val="28"/>
          <w:szCs w:val="28"/>
        </w:rPr>
        <w:t>0,006)/(2</w:t>
      </w:r>
      <w:r w:rsidRPr="00743836">
        <w:rPr>
          <w:rFonts w:ascii="Times New Roman" w:hAnsi="Times New Roman"/>
          <w:sz w:val="28"/>
          <w:szCs w:val="28"/>
        </w:rPr>
        <w:sym w:font="Symbol" w:char="F0B4"/>
      </w:r>
      <w:r w:rsidRPr="00743836">
        <w:rPr>
          <w:rFonts w:ascii="Times New Roman" w:hAnsi="Times New Roman"/>
          <w:sz w:val="28"/>
          <w:szCs w:val="28"/>
        </w:rPr>
        <w:t>0,00384) = 32,34 МПа.</w:t>
      </w:r>
    </w:p>
    <w:p w:rsidR="007A64E4" w:rsidRPr="00743836" w:rsidRDefault="007A64E4" w:rsidP="00743836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743836">
        <w:rPr>
          <w:rFonts w:ascii="Times New Roman" w:hAnsi="Times New Roman"/>
          <w:sz w:val="28"/>
          <w:szCs w:val="28"/>
        </w:rPr>
        <w:t>По формуле (15) определяем среднюю скорость коррозии</w:t>
      </w:r>
    </w:p>
    <w:p w:rsidR="007A64E4" w:rsidRPr="00743836" w:rsidRDefault="007A64E4" w:rsidP="00743836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743836">
        <w:rPr>
          <w:rFonts w:ascii="Times New Roman" w:hAnsi="Times New Roman"/>
          <w:i/>
          <w:sz w:val="28"/>
          <w:szCs w:val="28"/>
          <w:lang w:val="en-US"/>
        </w:rPr>
        <w:t>V</w:t>
      </w:r>
      <w:r w:rsidRPr="00743836">
        <w:rPr>
          <w:rFonts w:ascii="Times New Roman" w:hAnsi="Times New Roman"/>
          <w:sz w:val="28"/>
          <w:szCs w:val="28"/>
          <w:vertAlign w:val="subscript"/>
        </w:rPr>
        <w:t>к</w:t>
      </w:r>
      <w:r w:rsidRPr="00743836">
        <w:rPr>
          <w:rFonts w:ascii="Times New Roman" w:hAnsi="Times New Roman"/>
          <w:sz w:val="28"/>
          <w:szCs w:val="28"/>
        </w:rPr>
        <w:t xml:space="preserve"> = 2,16/30 = 0,072 мм/год.</w:t>
      </w:r>
    </w:p>
    <w:p w:rsidR="007A64E4" w:rsidRPr="00743836" w:rsidRDefault="007A64E4" w:rsidP="00743836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743836">
        <w:rPr>
          <w:rFonts w:ascii="Times New Roman" w:hAnsi="Times New Roman"/>
          <w:sz w:val="28"/>
          <w:szCs w:val="28"/>
        </w:rPr>
        <w:t>Определяем по формуле (12) максимальное время «жизни» ненапряженного элемента</w:t>
      </w:r>
    </w:p>
    <w:p w:rsidR="007A64E4" w:rsidRPr="00743836" w:rsidRDefault="007A64E4" w:rsidP="00743836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743836">
        <w:rPr>
          <w:rFonts w:ascii="Times New Roman" w:hAnsi="Times New Roman"/>
          <w:i/>
          <w:sz w:val="28"/>
          <w:szCs w:val="28"/>
          <w:lang w:val="en-US"/>
        </w:rPr>
        <w:t>t</w:t>
      </w:r>
      <w:r w:rsidRPr="00743836">
        <w:rPr>
          <w:rFonts w:ascii="Times New Roman" w:hAnsi="Times New Roman"/>
          <w:sz w:val="28"/>
          <w:szCs w:val="28"/>
          <w:vertAlign w:val="subscript"/>
        </w:rPr>
        <w:t>0</w:t>
      </w:r>
      <w:r w:rsidRPr="00743836">
        <w:rPr>
          <w:rFonts w:ascii="Times New Roman" w:hAnsi="Times New Roman"/>
          <w:sz w:val="28"/>
          <w:szCs w:val="28"/>
        </w:rPr>
        <w:t xml:space="preserve"> = (6/0,072)</w:t>
      </w:r>
      <w:r w:rsidRPr="00743836">
        <w:rPr>
          <w:rFonts w:ascii="Times New Roman" w:hAnsi="Times New Roman"/>
          <w:sz w:val="28"/>
          <w:szCs w:val="28"/>
        </w:rPr>
        <w:sym w:font="Symbol" w:char="F0B4"/>
      </w:r>
      <w:r w:rsidRPr="00743836">
        <w:rPr>
          <w:rFonts w:ascii="Times New Roman" w:hAnsi="Times New Roman"/>
          <w:sz w:val="28"/>
          <w:szCs w:val="28"/>
        </w:rPr>
        <w:t>(1 - 20,7/162) = 72,7 года.</w:t>
      </w:r>
    </w:p>
    <w:p w:rsidR="007A64E4" w:rsidRPr="00743836" w:rsidRDefault="007A64E4" w:rsidP="00743836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743836">
        <w:rPr>
          <w:rFonts w:ascii="Times New Roman" w:hAnsi="Times New Roman"/>
          <w:sz w:val="28"/>
          <w:szCs w:val="28"/>
        </w:rPr>
        <w:t>Согласно формуле (11) находим остаточный срок службы</w:t>
      </w:r>
    </w:p>
    <w:p w:rsidR="007A64E4" w:rsidRPr="00743836" w:rsidRDefault="007A64E4" w:rsidP="00743836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743836">
        <w:rPr>
          <w:rFonts w:ascii="Times New Roman" w:hAnsi="Times New Roman"/>
          <w:i/>
          <w:sz w:val="28"/>
          <w:szCs w:val="28"/>
          <w:lang w:val="en-US"/>
        </w:rPr>
        <w:t>t</w:t>
      </w:r>
      <w:r w:rsidRPr="00743836">
        <w:rPr>
          <w:rFonts w:ascii="Times New Roman" w:hAnsi="Times New Roman"/>
          <w:sz w:val="28"/>
          <w:szCs w:val="28"/>
          <w:vertAlign w:val="subscript"/>
        </w:rPr>
        <w:t>ост</w:t>
      </w:r>
      <w:r w:rsidRPr="00743836">
        <w:rPr>
          <w:rFonts w:ascii="Times New Roman" w:hAnsi="Times New Roman"/>
          <w:sz w:val="28"/>
          <w:szCs w:val="28"/>
        </w:rPr>
        <w:t xml:space="preserve"> = 72,2ехр (-7/(8,31</w:t>
      </w:r>
      <w:r w:rsidRPr="00743836">
        <w:rPr>
          <w:rFonts w:ascii="Times New Roman" w:hAnsi="Times New Roman"/>
          <w:sz w:val="28"/>
          <w:szCs w:val="28"/>
        </w:rPr>
        <w:sym w:font="Symbol" w:char="F0B4"/>
      </w:r>
      <w:r w:rsidRPr="00743836">
        <w:rPr>
          <w:rFonts w:ascii="Times New Roman" w:hAnsi="Times New Roman"/>
          <w:sz w:val="28"/>
          <w:szCs w:val="28"/>
        </w:rPr>
        <w:t>293)</w:t>
      </w:r>
      <w:r w:rsidRPr="00743836">
        <w:rPr>
          <w:rFonts w:ascii="Times New Roman" w:hAnsi="Times New Roman"/>
          <w:sz w:val="28"/>
          <w:szCs w:val="28"/>
        </w:rPr>
        <w:sym w:font="Symbol" w:char="F0B4"/>
      </w:r>
      <w:r w:rsidRPr="00743836">
        <w:rPr>
          <w:rFonts w:ascii="Times New Roman" w:hAnsi="Times New Roman"/>
          <w:sz w:val="28"/>
          <w:szCs w:val="28"/>
        </w:rPr>
        <w:t>0,5</w:t>
      </w:r>
      <w:r w:rsidRPr="00743836">
        <w:rPr>
          <w:rFonts w:ascii="Times New Roman" w:hAnsi="Times New Roman"/>
          <w:sz w:val="28"/>
          <w:szCs w:val="28"/>
        </w:rPr>
        <w:sym w:font="Symbol" w:char="F0B4"/>
      </w:r>
      <w:r w:rsidRPr="00743836">
        <w:rPr>
          <w:rFonts w:ascii="Times New Roman" w:hAnsi="Times New Roman"/>
          <w:sz w:val="28"/>
          <w:szCs w:val="28"/>
        </w:rPr>
        <w:t>162</w:t>
      </w:r>
      <w:r w:rsidRPr="00743836">
        <w:rPr>
          <w:rFonts w:ascii="Times New Roman" w:hAnsi="Times New Roman"/>
          <w:sz w:val="28"/>
          <w:szCs w:val="28"/>
        </w:rPr>
        <w:sym w:font="Symbol" w:char="F0B4"/>
      </w:r>
      <w:r w:rsidRPr="00743836">
        <w:rPr>
          <w:rFonts w:ascii="Times New Roman" w:hAnsi="Times New Roman"/>
          <w:sz w:val="28"/>
          <w:szCs w:val="28"/>
        </w:rPr>
        <w:t>(32,34/162)</w:t>
      </w:r>
      <w:r w:rsidRPr="00743836">
        <w:rPr>
          <w:rFonts w:ascii="Times New Roman" w:hAnsi="Times New Roman"/>
          <w:sz w:val="28"/>
          <w:szCs w:val="28"/>
          <w:vertAlign w:val="superscript"/>
        </w:rPr>
        <w:t>0,5</w:t>
      </w:r>
      <w:r w:rsidRPr="00743836">
        <w:rPr>
          <w:rFonts w:ascii="Times New Roman" w:hAnsi="Times New Roman"/>
          <w:sz w:val="28"/>
          <w:szCs w:val="28"/>
        </w:rPr>
        <w:t>) - 30 = 65,9 - 30 = 35,9 лет.</w:t>
      </w:r>
    </w:p>
    <w:p w:rsidR="007A64E4" w:rsidRPr="00743836" w:rsidRDefault="007A64E4" w:rsidP="00743836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7A64E4" w:rsidRPr="001F37D7" w:rsidRDefault="007A64E4" w:rsidP="001F37D7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F37D7">
        <w:rPr>
          <w:rFonts w:ascii="Times New Roman" w:hAnsi="Times New Roman"/>
          <w:sz w:val="28"/>
          <w:szCs w:val="28"/>
        </w:rPr>
        <w:t>Задание 4.</w:t>
      </w:r>
    </w:p>
    <w:p w:rsidR="007A64E4" w:rsidRPr="001F37D7" w:rsidRDefault="007A64E4" w:rsidP="001F37D7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F37D7">
        <w:rPr>
          <w:rFonts w:ascii="Times New Roman" w:hAnsi="Times New Roman"/>
          <w:sz w:val="28"/>
          <w:szCs w:val="28"/>
        </w:rPr>
        <w:t xml:space="preserve"> Расчет остаточного срока службы газопровода по изменению ударной вязкости металла.</w:t>
      </w:r>
    </w:p>
    <w:p w:rsidR="007A64E4" w:rsidRPr="001F37D7" w:rsidRDefault="007A64E4" w:rsidP="001F37D7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F37D7">
        <w:rPr>
          <w:rFonts w:ascii="Times New Roman" w:hAnsi="Times New Roman"/>
          <w:sz w:val="28"/>
          <w:szCs w:val="28"/>
        </w:rPr>
        <w:t xml:space="preserve">Снижение трещиностойкости (ударной вязкости) металла труб в результате старения, т. е. зависимость ударной вязкости </w:t>
      </w:r>
      <w:r w:rsidRPr="001F37D7">
        <w:rPr>
          <w:rFonts w:ascii="Times New Roman" w:hAnsi="Times New Roman"/>
          <w:i/>
          <w:sz w:val="28"/>
          <w:szCs w:val="28"/>
        </w:rPr>
        <w:t>а</w:t>
      </w:r>
      <w:r w:rsidRPr="001F37D7">
        <w:rPr>
          <w:rFonts w:ascii="Times New Roman" w:hAnsi="Times New Roman"/>
          <w:sz w:val="28"/>
          <w:szCs w:val="28"/>
          <w:vertAlign w:val="subscript"/>
        </w:rPr>
        <w:t>н</w:t>
      </w:r>
      <w:r w:rsidRPr="001F37D7">
        <w:rPr>
          <w:rFonts w:ascii="Times New Roman" w:hAnsi="Times New Roman"/>
          <w:sz w:val="28"/>
          <w:szCs w:val="28"/>
        </w:rPr>
        <w:t xml:space="preserve"> от времени эксплуатации газопровода можно представить в виде</w:t>
      </w:r>
    </w:p>
    <w:p w:rsidR="007A64E4" w:rsidRPr="001F37D7" w:rsidRDefault="007A64E4" w:rsidP="00743836">
      <w:pPr>
        <w:spacing w:line="240" w:lineRule="auto"/>
        <w:ind w:firstLine="284"/>
        <w:jc w:val="right"/>
        <w:rPr>
          <w:rFonts w:ascii="Times New Roman" w:hAnsi="Times New Roman"/>
          <w:sz w:val="28"/>
          <w:szCs w:val="28"/>
        </w:rPr>
      </w:pPr>
      <w:r w:rsidRPr="001F37D7">
        <w:rPr>
          <w:rFonts w:ascii="Times New Roman" w:hAnsi="Times New Roman"/>
          <w:position w:val="-34"/>
          <w:sz w:val="28"/>
          <w:szCs w:val="28"/>
        </w:rPr>
        <w:object w:dxaOrig="2580" w:dyaOrig="780">
          <v:shape id="_x0000_i1041" type="#_x0000_t75" style="width:129pt;height:39pt" o:ole="">
            <v:imagedata r:id="rId35" o:title=""/>
          </v:shape>
          <o:OLEObject Type="Embed" ProgID="Equation.3" ShapeID="_x0000_i1041" DrawAspect="Content" ObjectID="_1570861985" r:id="rId36"/>
        </w:object>
      </w:r>
      <w:r w:rsidRPr="001F37D7">
        <w:rPr>
          <w:rFonts w:ascii="Times New Roman" w:hAnsi="Times New Roman"/>
          <w:sz w:val="28"/>
          <w:szCs w:val="28"/>
        </w:rPr>
        <w:t xml:space="preserve">                                                 (</w:t>
      </w:r>
      <w:r>
        <w:rPr>
          <w:rFonts w:ascii="Times New Roman" w:hAnsi="Times New Roman"/>
          <w:sz w:val="28"/>
          <w:szCs w:val="28"/>
        </w:rPr>
        <w:t>12</w:t>
      </w:r>
      <w:r w:rsidRPr="001F37D7">
        <w:rPr>
          <w:rFonts w:ascii="Times New Roman" w:hAnsi="Times New Roman"/>
          <w:sz w:val="28"/>
          <w:szCs w:val="28"/>
        </w:rPr>
        <w:t>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8"/>
        <w:gridCol w:w="6085"/>
      </w:tblGrid>
      <w:tr w:rsidR="007A64E4" w:rsidRPr="00DD063E" w:rsidTr="004F7517">
        <w:tc>
          <w:tcPr>
            <w:tcW w:w="2268" w:type="dxa"/>
          </w:tcPr>
          <w:p w:rsidR="007A64E4" w:rsidRPr="00DD063E" w:rsidRDefault="007A64E4" w:rsidP="001F37D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63E">
              <w:rPr>
                <w:rFonts w:ascii="Times New Roman" w:hAnsi="Times New Roman"/>
                <w:sz w:val="28"/>
                <w:szCs w:val="28"/>
              </w:rPr>
              <w:t xml:space="preserve">где </w:t>
            </w:r>
            <w:r w:rsidRPr="00DD063E">
              <w:rPr>
                <w:rFonts w:ascii="Times New Roman" w:hAnsi="Times New Roman"/>
                <w:sz w:val="28"/>
                <w:szCs w:val="28"/>
              </w:rPr>
              <w:sym w:font="Symbol" w:char="F067"/>
            </w:r>
            <w:r w:rsidRPr="00DD063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D063E">
              <w:rPr>
                <w:rFonts w:ascii="Times New Roman" w:hAnsi="Times New Roman"/>
                <w:sz w:val="28"/>
                <w:szCs w:val="28"/>
              </w:rPr>
              <w:sym w:font="Symbol" w:char="F068"/>
            </w:r>
            <w:r w:rsidRPr="00DD063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D063E">
              <w:rPr>
                <w:rFonts w:ascii="Times New Roman" w:hAnsi="Times New Roman"/>
                <w:sz w:val="28"/>
                <w:szCs w:val="28"/>
              </w:rPr>
              <w:sym w:font="Symbol" w:char="F06D"/>
            </w:r>
            <w:r w:rsidRPr="00DD063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D063E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t</w:t>
            </w:r>
            <w:r w:rsidRPr="00DD063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D063E">
              <w:rPr>
                <w:rFonts w:ascii="Times New Roman" w:hAnsi="Times New Roman"/>
                <w:sz w:val="28"/>
                <w:szCs w:val="28"/>
              </w:rPr>
              <w:sym w:font="Symbol" w:char="F06C"/>
            </w:r>
            <w:r w:rsidRPr="00DD063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D063E">
              <w:rPr>
                <w:rFonts w:ascii="Times New Roman" w:hAnsi="Times New Roman"/>
                <w:sz w:val="28"/>
                <w:szCs w:val="28"/>
              </w:rPr>
              <w:sym w:font="Symbol" w:char="F062"/>
            </w:r>
            <w:r w:rsidRPr="00DD063E">
              <w:rPr>
                <w:rFonts w:ascii="Times New Roman" w:hAnsi="Times New Roman"/>
                <w:sz w:val="28"/>
                <w:szCs w:val="28"/>
              </w:rPr>
              <w:t xml:space="preserve"> —</w:t>
            </w:r>
          </w:p>
        </w:tc>
        <w:tc>
          <w:tcPr>
            <w:tcW w:w="6085" w:type="dxa"/>
          </w:tcPr>
          <w:p w:rsidR="007A64E4" w:rsidRPr="00DD063E" w:rsidRDefault="007A64E4" w:rsidP="001F37D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63E">
              <w:rPr>
                <w:rFonts w:ascii="Times New Roman" w:hAnsi="Times New Roman"/>
                <w:sz w:val="28"/>
                <w:szCs w:val="28"/>
              </w:rPr>
              <w:t xml:space="preserve">параметры, отражающие процесс старения относительно исходного значения ударной вязкости </w:t>
            </w:r>
            <w:r w:rsidRPr="00DD063E">
              <w:rPr>
                <w:rFonts w:ascii="Times New Roman" w:hAnsi="Times New Roman"/>
                <w:i/>
                <w:sz w:val="28"/>
                <w:szCs w:val="28"/>
              </w:rPr>
              <w:t>а</w:t>
            </w:r>
            <w:r w:rsidRPr="00DD063E">
              <w:rPr>
                <w:rFonts w:ascii="Times New Roman" w:hAnsi="Times New Roman"/>
                <w:sz w:val="28"/>
                <w:szCs w:val="28"/>
                <w:vertAlign w:val="subscript"/>
              </w:rPr>
              <w:t>н0</w:t>
            </w:r>
            <w:r w:rsidRPr="00DD063E">
              <w:rPr>
                <w:rFonts w:ascii="Times New Roman" w:hAnsi="Times New Roman"/>
                <w:sz w:val="28"/>
                <w:szCs w:val="28"/>
              </w:rPr>
              <w:t>, приведены в табл. 4.</w:t>
            </w:r>
          </w:p>
        </w:tc>
      </w:tr>
    </w:tbl>
    <w:p w:rsidR="007A64E4" w:rsidRPr="001F37D7" w:rsidRDefault="007A64E4" w:rsidP="001F37D7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F37D7">
        <w:rPr>
          <w:rFonts w:ascii="Times New Roman" w:hAnsi="Times New Roman"/>
          <w:sz w:val="28"/>
          <w:szCs w:val="28"/>
        </w:rPr>
        <w:t xml:space="preserve">Исходное значение ударной вязкости </w:t>
      </w:r>
      <w:r w:rsidRPr="001F37D7">
        <w:rPr>
          <w:rFonts w:ascii="Times New Roman" w:hAnsi="Times New Roman"/>
          <w:i/>
          <w:sz w:val="28"/>
          <w:szCs w:val="28"/>
        </w:rPr>
        <w:t>а</w:t>
      </w:r>
      <w:r w:rsidRPr="001F37D7">
        <w:rPr>
          <w:rFonts w:ascii="Times New Roman" w:hAnsi="Times New Roman"/>
          <w:sz w:val="28"/>
          <w:szCs w:val="28"/>
          <w:vertAlign w:val="subscript"/>
        </w:rPr>
        <w:t>н0</w:t>
      </w:r>
      <w:r w:rsidRPr="001F37D7">
        <w:rPr>
          <w:rFonts w:ascii="Times New Roman" w:hAnsi="Times New Roman"/>
          <w:sz w:val="28"/>
          <w:szCs w:val="28"/>
        </w:rPr>
        <w:t xml:space="preserve"> выбирается по данным базового шурфа или по табл.2.</w:t>
      </w:r>
    </w:p>
    <w:p w:rsidR="007A64E4" w:rsidRPr="001F37D7" w:rsidRDefault="007A64E4" w:rsidP="001F37D7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F37D7">
        <w:rPr>
          <w:rFonts w:ascii="Times New Roman" w:hAnsi="Times New Roman"/>
          <w:sz w:val="28"/>
          <w:szCs w:val="28"/>
        </w:rPr>
        <w:t xml:space="preserve">При эксплуатации газопровода в условиях, отличных от базовых, расчетные значения ударной вязкости изменяются на величину поправочных коэффициентов </w:t>
      </w:r>
      <w:r w:rsidRPr="001F37D7">
        <w:rPr>
          <w:rFonts w:ascii="Times New Roman" w:hAnsi="Times New Roman"/>
          <w:i/>
          <w:sz w:val="28"/>
          <w:szCs w:val="28"/>
          <w:lang w:val="en-US"/>
        </w:rPr>
        <w:t>K</w:t>
      </w:r>
      <w:r w:rsidRPr="001F37D7">
        <w:rPr>
          <w:rFonts w:ascii="Times New Roman" w:hAnsi="Times New Roman"/>
          <w:sz w:val="28"/>
          <w:szCs w:val="28"/>
          <w:vertAlign w:val="subscript"/>
        </w:rPr>
        <w:t>3</w:t>
      </w:r>
      <w:r w:rsidRPr="001F37D7">
        <w:rPr>
          <w:rFonts w:ascii="Times New Roman" w:hAnsi="Times New Roman"/>
          <w:sz w:val="28"/>
          <w:szCs w:val="28"/>
        </w:rPr>
        <w:t xml:space="preserve"> и </w:t>
      </w:r>
      <w:r w:rsidRPr="001F37D7">
        <w:rPr>
          <w:rFonts w:ascii="Times New Roman" w:hAnsi="Times New Roman"/>
          <w:i/>
          <w:sz w:val="28"/>
          <w:szCs w:val="28"/>
        </w:rPr>
        <w:t>K</w:t>
      </w:r>
      <w:r w:rsidRPr="001F37D7">
        <w:rPr>
          <w:rFonts w:ascii="Times New Roman" w:hAnsi="Times New Roman"/>
          <w:sz w:val="28"/>
          <w:szCs w:val="28"/>
          <w:vertAlign w:val="subscript"/>
        </w:rPr>
        <w:t>4</w:t>
      </w:r>
      <w:r w:rsidRPr="001F37D7">
        <w:rPr>
          <w:rFonts w:ascii="Times New Roman" w:hAnsi="Times New Roman"/>
          <w:sz w:val="28"/>
          <w:szCs w:val="28"/>
        </w:rPr>
        <w:t>, которые определяются по формулам:</w:t>
      </w:r>
    </w:p>
    <w:p w:rsidR="007A64E4" w:rsidRPr="001F37D7" w:rsidRDefault="007A64E4" w:rsidP="001F37D7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F37D7">
        <w:rPr>
          <w:rFonts w:ascii="Times New Roman" w:hAnsi="Times New Roman"/>
          <w:sz w:val="28"/>
          <w:szCs w:val="28"/>
        </w:rPr>
        <w:t xml:space="preserve">при отличии температуры </w:t>
      </w:r>
      <w:r w:rsidRPr="001F37D7">
        <w:rPr>
          <w:rFonts w:ascii="Times New Roman" w:hAnsi="Times New Roman"/>
          <w:i/>
          <w:sz w:val="28"/>
          <w:szCs w:val="28"/>
        </w:rPr>
        <w:t>Т</w:t>
      </w:r>
      <w:r w:rsidRPr="001F37D7">
        <w:rPr>
          <w:rFonts w:ascii="Times New Roman" w:hAnsi="Times New Roman"/>
          <w:sz w:val="28"/>
          <w:szCs w:val="28"/>
          <w:vertAlign w:val="subscript"/>
        </w:rPr>
        <w:t>ф</w:t>
      </w:r>
      <w:r w:rsidRPr="001F37D7">
        <w:rPr>
          <w:rFonts w:ascii="Times New Roman" w:hAnsi="Times New Roman"/>
          <w:sz w:val="28"/>
          <w:szCs w:val="28"/>
        </w:rPr>
        <w:t xml:space="preserve"> от базовой (</w:t>
      </w:r>
      <w:r w:rsidRPr="001F37D7">
        <w:rPr>
          <w:rFonts w:ascii="Times New Roman" w:hAnsi="Times New Roman"/>
          <w:i/>
          <w:sz w:val="28"/>
          <w:szCs w:val="28"/>
        </w:rPr>
        <w:t>Т</w:t>
      </w:r>
      <w:r w:rsidRPr="001F37D7">
        <w:rPr>
          <w:rFonts w:ascii="Times New Roman" w:hAnsi="Times New Roman"/>
          <w:sz w:val="28"/>
          <w:szCs w:val="28"/>
          <w:vertAlign w:val="subscript"/>
        </w:rPr>
        <w:t>ф</w:t>
      </w:r>
      <w:r w:rsidRPr="001F37D7">
        <w:rPr>
          <w:rFonts w:ascii="Times New Roman" w:hAnsi="Times New Roman"/>
          <w:sz w:val="28"/>
          <w:szCs w:val="28"/>
        </w:rPr>
        <w:t xml:space="preserve"> </w:t>
      </w:r>
      <w:r w:rsidRPr="001F37D7">
        <w:rPr>
          <w:rFonts w:ascii="Times New Roman" w:hAnsi="Times New Roman"/>
          <w:sz w:val="28"/>
          <w:szCs w:val="28"/>
        </w:rPr>
        <w:sym w:font="Symbol" w:char="F0B9"/>
      </w:r>
      <w:r w:rsidRPr="001F37D7">
        <w:rPr>
          <w:rFonts w:ascii="Times New Roman" w:hAnsi="Times New Roman"/>
          <w:sz w:val="28"/>
          <w:szCs w:val="28"/>
        </w:rPr>
        <w:t xml:space="preserve"> 20 °С)</w:t>
      </w:r>
    </w:p>
    <w:p w:rsidR="007A64E4" w:rsidRPr="001F37D7" w:rsidRDefault="007A64E4" w:rsidP="00743836">
      <w:pPr>
        <w:spacing w:line="240" w:lineRule="auto"/>
        <w:ind w:firstLine="284"/>
        <w:jc w:val="right"/>
        <w:rPr>
          <w:rFonts w:ascii="Times New Roman" w:hAnsi="Times New Roman"/>
          <w:sz w:val="28"/>
          <w:szCs w:val="28"/>
        </w:rPr>
      </w:pPr>
      <w:r w:rsidRPr="001F37D7">
        <w:rPr>
          <w:rFonts w:ascii="Times New Roman" w:hAnsi="Times New Roman"/>
          <w:position w:val="-14"/>
          <w:sz w:val="28"/>
          <w:szCs w:val="28"/>
        </w:rPr>
        <w:object w:dxaOrig="2480" w:dyaOrig="340">
          <v:shape id="_x0000_i1042" type="#_x0000_t75" style="width:123pt;height:17.25pt" o:ole="">
            <v:imagedata r:id="rId37" o:title=""/>
          </v:shape>
          <o:OLEObject Type="Embed" ProgID="Equation.3" ShapeID="_x0000_i1042" DrawAspect="Content" ObjectID="_1570861986" r:id="rId38"/>
        </w:object>
      </w:r>
      <w:r w:rsidRPr="001F37D7">
        <w:rPr>
          <w:rFonts w:ascii="Times New Roman" w:hAnsi="Times New Roman"/>
          <w:sz w:val="28"/>
          <w:szCs w:val="28"/>
        </w:rPr>
        <w:t xml:space="preserve">                                          (</w:t>
      </w:r>
      <w:r>
        <w:rPr>
          <w:rFonts w:ascii="Times New Roman" w:hAnsi="Times New Roman"/>
          <w:sz w:val="28"/>
          <w:szCs w:val="28"/>
        </w:rPr>
        <w:t>13</w:t>
      </w:r>
      <w:r w:rsidRPr="001F37D7">
        <w:rPr>
          <w:rFonts w:ascii="Times New Roman" w:hAnsi="Times New Roman"/>
          <w:sz w:val="28"/>
          <w:szCs w:val="28"/>
        </w:rPr>
        <w:t>)</w:t>
      </w:r>
    </w:p>
    <w:p w:rsidR="007A64E4" w:rsidRPr="001F37D7" w:rsidRDefault="007A64E4" w:rsidP="001F37D7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F37D7">
        <w:rPr>
          <w:rFonts w:ascii="Times New Roman" w:hAnsi="Times New Roman"/>
          <w:sz w:val="28"/>
          <w:szCs w:val="28"/>
        </w:rPr>
        <w:t xml:space="preserve">и при отличии давления от базового </w:t>
      </w:r>
      <w:r w:rsidRPr="001F37D7">
        <w:rPr>
          <w:rFonts w:ascii="Times New Roman" w:hAnsi="Times New Roman"/>
          <w:i/>
          <w:sz w:val="28"/>
          <w:szCs w:val="28"/>
        </w:rPr>
        <w:t>Р</w:t>
      </w:r>
      <w:r w:rsidRPr="001F37D7">
        <w:rPr>
          <w:rFonts w:ascii="Times New Roman" w:hAnsi="Times New Roman"/>
          <w:sz w:val="28"/>
          <w:szCs w:val="28"/>
        </w:rPr>
        <w:t xml:space="preserve"> </w:t>
      </w:r>
      <w:r w:rsidRPr="001F37D7">
        <w:rPr>
          <w:rFonts w:ascii="Times New Roman" w:hAnsi="Times New Roman"/>
          <w:sz w:val="28"/>
          <w:szCs w:val="28"/>
        </w:rPr>
        <w:sym w:font="Symbol" w:char="F0B9"/>
      </w:r>
      <w:r w:rsidRPr="001F37D7">
        <w:rPr>
          <w:rFonts w:ascii="Times New Roman" w:hAnsi="Times New Roman"/>
          <w:sz w:val="28"/>
          <w:szCs w:val="28"/>
        </w:rPr>
        <w:t xml:space="preserve"> 1,2Мпа (для СУГ —1,6 МПа)</w:t>
      </w:r>
    </w:p>
    <w:p w:rsidR="007A64E4" w:rsidRPr="001F37D7" w:rsidRDefault="007A64E4" w:rsidP="00743836">
      <w:pPr>
        <w:spacing w:line="240" w:lineRule="auto"/>
        <w:ind w:firstLine="284"/>
        <w:jc w:val="right"/>
        <w:rPr>
          <w:rFonts w:ascii="Times New Roman" w:hAnsi="Times New Roman"/>
          <w:sz w:val="28"/>
          <w:szCs w:val="28"/>
        </w:rPr>
      </w:pPr>
      <w:r w:rsidRPr="001F37D7">
        <w:rPr>
          <w:rFonts w:ascii="Times New Roman" w:hAnsi="Times New Roman"/>
          <w:position w:val="-14"/>
          <w:sz w:val="28"/>
          <w:szCs w:val="28"/>
        </w:rPr>
        <w:object w:dxaOrig="1719" w:dyaOrig="340">
          <v:shape id="_x0000_i1043" type="#_x0000_t75" style="width:86.25pt;height:17.25pt" o:ole="">
            <v:imagedata r:id="rId39" o:title=""/>
          </v:shape>
          <o:OLEObject Type="Embed" ProgID="Equation.3" ShapeID="_x0000_i1043" DrawAspect="Content" ObjectID="_1570861987" r:id="rId40"/>
        </w:object>
      </w:r>
      <w:r w:rsidRPr="001F37D7">
        <w:rPr>
          <w:rFonts w:ascii="Times New Roman" w:hAnsi="Times New Roman"/>
          <w:sz w:val="28"/>
          <w:szCs w:val="28"/>
        </w:rPr>
        <w:t>,                                                  (</w:t>
      </w:r>
      <w:r>
        <w:rPr>
          <w:rFonts w:ascii="Times New Roman" w:hAnsi="Times New Roman"/>
          <w:sz w:val="28"/>
          <w:szCs w:val="28"/>
        </w:rPr>
        <w:t>14</w:t>
      </w:r>
      <w:r w:rsidRPr="001F37D7">
        <w:rPr>
          <w:rFonts w:ascii="Times New Roman" w:hAnsi="Times New Roman"/>
          <w:sz w:val="28"/>
          <w:szCs w:val="28"/>
        </w:rPr>
        <w:t>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01"/>
        <w:gridCol w:w="6652"/>
      </w:tblGrid>
      <w:tr w:rsidR="007A64E4" w:rsidRPr="00DD063E" w:rsidTr="004F7517">
        <w:tc>
          <w:tcPr>
            <w:tcW w:w="1701" w:type="dxa"/>
          </w:tcPr>
          <w:p w:rsidR="007A64E4" w:rsidRPr="00DD063E" w:rsidRDefault="007A64E4" w:rsidP="001F37D7">
            <w:pPr>
              <w:spacing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63E">
              <w:rPr>
                <w:rFonts w:ascii="Times New Roman" w:hAnsi="Times New Roman"/>
                <w:sz w:val="28"/>
                <w:szCs w:val="28"/>
              </w:rPr>
              <w:t xml:space="preserve">где </w:t>
            </w:r>
            <w:r w:rsidRPr="00DD063E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n</w:t>
            </w:r>
            <w:r w:rsidRPr="00DD063E">
              <w:rPr>
                <w:rFonts w:ascii="Times New Roman" w:hAnsi="Times New Roman"/>
                <w:sz w:val="28"/>
                <w:szCs w:val="28"/>
                <w:vertAlign w:val="subscript"/>
              </w:rPr>
              <w:t>т</w:t>
            </w:r>
            <w:r w:rsidRPr="00DD063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r w:rsidRPr="00DD063E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m</w:t>
            </w:r>
            <w:r w:rsidRPr="00DD063E">
              <w:rPr>
                <w:rFonts w:ascii="Times New Roman" w:hAnsi="Times New Roman"/>
                <w:sz w:val="28"/>
                <w:szCs w:val="28"/>
                <w:vertAlign w:val="subscript"/>
              </w:rPr>
              <w:t>т</w:t>
            </w:r>
            <w:r w:rsidRPr="00DD063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D063E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u</w:t>
            </w:r>
            <w:r w:rsidRPr="00DD063E">
              <w:rPr>
                <w:rFonts w:ascii="Times New Roman" w:hAnsi="Times New Roman"/>
                <w:sz w:val="28"/>
                <w:szCs w:val="28"/>
                <w:vertAlign w:val="subscript"/>
              </w:rPr>
              <w:t>т</w:t>
            </w:r>
            <w:r w:rsidRPr="00DD063E">
              <w:rPr>
                <w:rFonts w:ascii="Times New Roman" w:hAnsi="Times New Roman"/>
                <w:sz w:val="28"/>
                <w:szCs w:val="28"/>
              </w:rPr>
              <w:t xml:space="preserve"> —</w:t>
            </w:r>
          </w:p>
        </w:tc>
        <w:tc>
          <w:tcPr>
            <w:tcW w:w="6652" w:type="dxa"/>
          </w:tcPr>
          <w:p w:rsidR="007A64E4" w:rsidRPr="00DD063E" w:rsidRDefault="007A64E4" w:rsidP="001F37D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63E">
              <w:rPr>
                <w:rFonts w:ascii="Times New Roman" w:hAnsi="Times New Roman"/>
                <w:sz w:val="28"/>
                <w:szCs w:val="28"/>
              </w:rPr>
              <w:t>параметры, учитывающие влияние изменения температуры на ударную вязкость (приведены в табл. 4).</w:t>
            </w:r>
          </w:p>
        </w:tc>
      </w:tr>
    </w:tbl>
    <w:p w:rsidR="007A64E4" w:rsidRDefault="007A64E4" w:rsidP="001F37D7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F37D7">
        <w:rPr>
          <w:rFonts w:ascii="Times New Roman" w:hAnsi="Times New Roman"/>
          <w:sz w:val="28"/>
          <w:szCs w:val="28"/>
        </w:rPr>
        <w:t xml:space="preserve">И тогда    </w:t>
      </w:r>
      <w:r>
        <w:rPr>
          <w:rFonts w:ascii="Times New Roman" w:hAnsi="Times New Roman"/>
          <w:sz w:val="28"/>
          <w:szCs w:val="28"/>
        </w:rPr>
        <w:t xml:space="preserve">        </w:t>
      </w:r>
    </w:p>
    <w:p w:rsidR="007A64E4" w:rsidRPr="001F37D7" w:rsidRDefault="007A64E4" w:rsidP="00743836">
      <w:pPr>
        <w:spacing w:line="240" w:lineRule="auto"/>
        <w:ind w:firstLine="284"/>
        <w:jc w:val="right"/>
        <w:rPr>
          <w:rFonts w:ascii="Times New Roman" w:hAnsi="Times New Roman"/>
          <w:sz w:val="28"/>
          <w:szCs w:val="28"/>
        </w:rPr>
      </w:pPr>
      <w:r w:rsidRPr="001F37D7">
        <w:rPr>
          <w:rFonts w:ascii="Times New Roman" w:hAnsi="Times New Roman"/>
          <w:sz w:val="28"/>
          <w:szCs w:val="28"/>
        </w:rPr>
        <w:t xml:space="preserve">               </w:t>
      </w:r>
      <w:r w:rsidRPr="001F37D7">
        <w:rPr>
          <w:rFonts w:ascii="Times New Roman" w:hAnsi="Times New Roman"/>
          <w:i/>
          <w:sz w:val="28"/>
          <w:szCs w:val="28"/>
        </w:rPr>
        <w:t>а</w:t>
      </w:r>
      <w:r w:rsidRPr="001F37D7">
        <w:rPr>
          <w:rFonts w:ascii="Times New Roman" w:hAnsi="Times New Roman"/>
          <w:sz w:val="28"/>
          <w:szCs w:val="28"/>
          <w:vertAlign w:val="subscript"/>
        </w:rPr>
        <w:t>нф</w:t>
      </w:r>
      <w:r w:rsidRPr="001F37D7">
        <w:rPr>
          <w:rFonts w:ascii="Times New Roman" w:hAnsi="Times New Roman"/>
          <w:sz w:val="28"/>
          <w:szCs w:val="28"/>
        </w:rPr>
        <w:t xml:space="preserve"> = </w:t>
      </w:r>
      <w:r w:rsidRPr="001F37D7">
        <w:rPr>
          <w:rFonts w:ascii="Times New Roman" w:hAnsi="Times New Roman"/>
          <w:i/>
          <w:sz w:val="28"/>
          <w:szCs w:val="28"/>
        </w:rPr>
        <w:t>а</w:t>
      </w:r>
      <w:r w:rsidRPr="001F37D7">
        <w:rPr>
          <w:rFonts w:ascii="Times New Roman" w:hAnsi="Times New Roman"/>
          <w:sz w:val="28"/>
          <w:szCs w:val="28"/>
          <w:vertAlign w:val="subscript"/>
        </w:rPr>
        <w:t>н0</w:t>
      </w:r>
      <w:r w:rsidRPr="001F37D7">
        <w:rPr>
          <w:rFonts w:ascii="Times New Roman" w:hAnsi="Times New Roman"/>
          <w:sz w:val="28"/>
          <w:szCs w:val="28"/>
        </w:rPr>
        <w:t xml:space="preserve"> + </w:t>
      </w:r>
      <w:r w:rsidRPr="001F37D7">
        <w:rPr>
          <w:rFonts w:ascii="Times New Roman" w:hAnsi="Times New Roman"/>
          <w:i/>
          <w:sz w:val="28"/>
          <w:szCs w:val="28"/>
          <w:lang w:val="en-US"/>
        </w:rPr>
        <w:t>K</w:t>
      </w:r>
      <w:r w:rsidRPr="001F37D7">
        <w:rPr>
          <w:rFonts w:ascii="Times New Roman" w:hAnsi="Times New Roman"/>
          <w:sz w:val="28"/>
          <w:szCs w:val="28"/>
          <w:vertAlign w:val="subscript"/>
        </w:rPr>
        <w:t>3</w:t>
      </w:r>
      <w:r w:rsidRPr="001F37D7">
        <w:rPr>
          <w:rFonts w:ascii="Times New Roman" w:hAnsi="Times New Roman"/>
          <w:sz w:val="28"/>
          <w:szCs w:val="28"/>
        </w:rPr>
        <w:t xml:space="preserve"> </w:t>
      </w:r>
      <w:r w:rsidRPr="001F37D7">
        <w:rPr>
          <w:rFonts w:ascii="Times New Roman" w:hAnsi="Times New Roman"/>
          <w:i/>
          <w:sz w:val="28"/>
          <w:szCs w:val="28"/>
        </w:rPr>
        <w:t>+</w:t>
      </w:r>
      <w:r w:rsidRPr="001F37D7">
        <w:rPr>
          <w:rFonts w:ascii="Times New Roman" w:hAnsi="Times New Roman"/>
          <w:sz w:val="28"/>
          <w:szCs w:val="28"/>
        </w:rPr>
        <w:t xml:space="preserve"> </w:t>
      </w:r>
      <w:r w:rsidRPr="001F37D7">
        <w:rPr>
          <w:rFonts w:ascii="Times New Roman" w:hAnsi="Times New Roman"/>
          <w:i/>
          <w:sz w:val="28"/>
          <w:szCs w:val="28"/>
          <w:lang w:val="en-US"/>
        </w:rPr>
        <w:t>K</w:t>
      </w:r>
      <w:r w:rsidRPr="001F37D7">
        <w:rPr>
          <w:rFonts w:ascii="Times New Roman" w:hAnsi="Times New Roman"/>
          <w:sz w:val="28"/>
          <w:szCs w:val="28"/>
          <w:vertAlign w:val="subscript"/>
        </w:rPr>
        <w:t>4</w:t>
      </w:r>
      <w:r w:rsidRPr="001F37D7">
        <w:rPr>
          <w:rFonts w:ascii="Times New Roman" w:hAnsi="Times New Roman"/>
          <w:sz w:val="28"/>
          <w:szCs w:val="28"/>
        </w:rPr>
        <w:t>,                                                 (1</w:t>
      </w:r>
      <w:r>
        <w:rPr>
          <w:rFonts w:ascii="Times New Roman" w:hAnsi="Times New Roman"/>
          <w:sz w:val="28"/>
          <w:szCs w:val="28"/>
        </w:rPr>
        <w:t>5</w:t>
      </w:r>
      <w:r w:rsidRPr="001F37D7">
        <w:rPr>
          <w:rFonts w:ascii="Times New Roman" w:hAnsi="Times New Roman"/>
          <w:sz w:val="28"/>
          <w:szCs w:val="28"/>
        </w:rPr>
        <w:t>)</w:t>
      </w:r>
    </w:p>
    <w:p w:rsidR="007A64E4" w:rsidRPr="001F37D7" w:rsidRDefault="007A64E4" w:rsidP="001F37D7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F37D7">
        <w:rPr>
          <w:rFonts w:ascii="Times New Roman" w:hAnsi="Times New Roman"/>
          <w:sz w:val="28"/>
          <w:szCs w:val="28"/>
        </w:rPr>
        <w:t xml:space="preserve">где </w:t>
      </w:r>
      <w:r w:rsidRPr="001F37D7">
        <w:rPr>
          <w:rFonts w:ascii="Times New Roman" w:hAnsi="Times New Roman"/>
          <w:i/>
          <w:sz w:val="28"/>
          <w:szCs w:val="28"/>
        </w:rPr>
        <w:t>а</w:t>
      </w:r>
      <w:r w:rsidRPr="001F37D7">
        <w:rPr>
          <w:rFonts w:ascii="Times New Roman" w:hAnsi="Times New Roman"/>
          <w:sz w:val="28"/>
          <w:szCs w:val="28"/>
          <w:vertAlign w:val="subscript"/>
        </w:rPr>
        <w:t>нф</w:t>
      </w:r>
      <w:r w:rsidRPr="001F37D7">
        <w:rPr>
          <w:rFonts w:ascii="Times New Roman" w:hAnsi="Times New Roman"/>
          <w:sz w:val="28"/>
          <w:szCs w:val="28"/>
        </w:rPr>
        <w:t xml:space="preserve"> — фактическая величина ударной вязкости материала в точке замера, Дж/см</w:t>
      </w:r>
      <w:r w:rsidRPr="001F37D7">
        <w:rPr>
          <w:rFonts w:ascii="Times New Roman" w:hAnsi="Times New Roman"/>
          <w:sz w:val="28"/>
          <w:szCs w:val="28"/>
          <w:vertAlign w:val="superscript"/>
        </w:rPr>
        <w:t>2</w:t>
      </w:r>
      <w:r w:rsidRPr="001F37D7">
        <w:rPr>
          <w:rFonts w:ascii="Times New Roman" w:hAnsi="Times New Roman"/>
          <w:sz w:val="28"/>
          <w:szCs w:val="28"/>
        </w:rPr>
        <w:t>.</w:t>
      </w:r>
    </w:p>
    <w:p w:rsidR="007A64E4" w:rsidRPr="001F37D7" w:rsidRDefault="007A64E4" w:rsidP="001F37D7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F37D7">
        <w:rPr>
          <w:rFonts w:ascii="Times New Roman" w:hAnsi="Times New Roman"/>
          <w:sz w:val="28"/>
          <w:szCs w:val="28"/>
        </w:rPr>
        <w:t xml:space="preserve">Определение остаточного срока службы, представленное на рис. Е.3 и Е.4 приложения Е, производится путем построения при помощи ПЭВМ графика функции </w:t>
      </w:r>
      <w:r w:rsidRPr="001F37D7">
        <w:rPr>
          <w:rFonts w:ascii="Times New Roman" w:hAnsi="Times New Roman"/>
          <w:i/>
          <w:sz w:val="28"/>
          <w:szCs w:val="28"/>
        </w:rPr>
        <w:t>а</w:t>
      </w:r>
      <w:r w:rsidRPr="001F37D7">
        <w:rPr>
          <w:rFonts w:ascii="Times New Roman" w:hAnsi="Times New Roman"/>
          <w:sz w:val="28"/>
          <w:szCs w:val="28"/>
          <w:vertAlign w:val="subscript"/>
        </w:rPr>
        <w:t>н</w:t>
      </w:r>
      <w:r w:rsidRPr="001F37D7">
        <w:rPr>
          <w:rFonts w:ascii="Times New Roman" w:hAnsi="Times New Roman"/>
          <w:sz w:val="28"/>
          <w:szCs w:val="28"/>
        </w:rPr>
        <w:t xml:space="preserve"> формула (7), с интервалом точности (-10 %) в виде двух кривых: </w:t>
      </w:r>
      <w:r w:rsidRPr="001F37D7">
        <w:rPr>
          <w:rFonts w:ascii="Times New Roman" w:hAnsi="Times New Roman"/>
          <w:i/>
          <w:sz w:val="28"/>
          <w:szCs w:val="28"/>
        </w:rPr>
        <w:t>а</w:t>
      </w:r>
      <w:r w:rsidRPr="001F37D7">
        <w:rPr>
          <w:rFonts w:ascii="Times New Roman" w:hAnsi="Times New Roman"/>
          <w:sz w:val="28"/>
          <w:szCs w:val="28"/>
          <w:vertAlign w:val="subscript"/>
        </w:rPr>
        <w:t>н</w:t>
      </w:r>
      <w:r w:rsidRPr="001F37D7">
        <w:rPr>
          <w:rFonts w:ascii="Times New Roman" w:hAnsi="Times New Roman"/>
          <w:sz w:val="28"/>
          <w:szCs w:val="28"/>
        </w:rPr>
        <w:t xml:space="preserve">, формула (7), и </w:t>
      </w:r>
      <w:r w:rsidRPr="001F37D7">
        <w:rPr>
          <w:rFonts w:ascii="Times New Roman" w:hAnsi="Times New Roman"/>
          <w:i/>
          <w:sz w:val="28"/>
          <w:szCs w:val="28"/>
        </w:rPr>
        <w:t>а</w:t>
      </w:r>
      <w:r w:rsidRPr="001F37D7">
        <w:rPr>
          <w:rFonts w:ascii="Times New Roman" w:hAnsi="Times New Roman"/>
          <w:sz w:val="28"/>
          <w:szCs w:val="28"/>
          <w:vertAlign w:val="subscript"/>
        </w:rPr>
        <w:t>1</w:t>
      </w:r>
      <w:r w:rsidRPr="001F37D7">
        <w:rPr>
          <w:rFonts w:ascii="Times New Roman" w:hAnsi="Times New Roman"/>
          <w:sz w:val="28"/>
          <w:szCs w:val="28"/>
        </w:rPr>
        <w:t xml:space="preserve"> </w:t>
      </w:r>
      <w:r w:rsidRPr="001F37D7">
        <w:rPr>
          <w:rFonts w:ascii="Times New Roman" w:hAnsi="Times New Roman"/>
          <w:i/>
          <w:sz w:val="28"/>
          <w:szCs w:val="28"/>
        </w:rPr>
        <w:t>—</w:t>
      </w:r>
      <w:r w:rsidRPr="001F37D7">
        <w:rPr>
          <w:rFonts w:ascii="Times New Roman" w:hAnsi="Times New Roman"/>
          <w:sz w:val="28"/>
          <w:szCs w:val="28"/>
        </w:rPr>
        <w:t xml:space="preserve"> нижней границы 10%-ного интервала точности кривой </w:t>
      </w:r>
      <w:r w:rsidRPr="001F37D7">
        <w:rPr>
          <w:rFonts w:ascii="Times New Roman" w:hAnsi="Times New Roman"/>
          <w:i/>
          <w:sz w:val="28"/>
          <w:szCs w:val="28"/>
        </w:rPr>
        <w:t>а</w:t>
      </w:r>
      <w:r w:rsidRPr="001F37D7">
        <w:rPr>
          <w:rFonts w:ascii="Times New Roman" w:hAnsi="Times New Roman"/>
          <w:sz w:val="28"/>
          <w:szCs w:val="28"/>
          <w:vertAlign w:val="subscript"/>
        </w:rPr>
        <w:t>н</w:t>
      </w:r>
      <w:r w:rsidRPr="001F37D7">
        <w:rPr>
          <w:rFonts w:ascii="Times New Roman" w:hAnsi="Times New Roman"/>
          <w:sz w:val="28"/>
          <w:szCs w:val="28"/>
        </w:rPr>
        <w:t xml:space="preserve"> в координатах «ударная вязкость — время» и двух прямых, построенных в тех же координатах, параллельных оси абсцисс: </w:t>
      </w:r>
      <w:r w:rsidRPr="001F37D7">
        <w:rPr>
          <w:rFonts w:ascii="Times New Roman" w:hAnsi="Times New Roman"/>
          <w:i/>
          <w:sz w:val="28"/>
          <w:szCs w:val="28"/>
        </w:rPr>
        <w:t>а</w:t>
      </w:r>
      <w:r w:rsidRPr="001F37D7">
        <w:rPr>
          <w:rFonts w:ascii="Times New Roman" w:hAnsi="Times New Roman"/>
          <w:sz w:val="28"/>
          <w:szCs w:val="28"/>
          <w:vertAlign w:val="subscript"/>
        </w:rPr>
        <w:t>н</w:t>
      </w:r>
      <w:r w:rsidRPr="001F37D7">
        <w:rPr>
          <w:rFonts w:ascii="Times New Roman" w:hAnsi="Times New Roman"/>
          <w:sz w:val="28"/>
          <w:szCs w:val="28"/>
        </w:rPr>
        <w:t xml:space="preserve"> = 30 Дж/см</w:t>
      </w:r>
      <w:r w:rsidRPr="001F37D7">
        <w:rPr>
          <w:rFonts w:ascii="Times New Roman" w:hAnsi="Times New Roman"/>
          <w:sz w:val="28"/>
          <w:szCs w:val="28"/>
          <w:vertAlign w:val="superscript"/>
        </w:rPr>
        <w:t>2</w:t>
      </w:r>
      <w:r w:rsidRPr="001F37D7">
        <w:rPr>
          <w:rFonts w:ascii="Times New Roman" w:hAnsi="Times New Roman"/>
          <w:sz w:val="28"/>
          <w:szCs w:val="28"/>
        </w:rPr>
        <w:t xml:space="preserve">; </w:t>
      </w:r>
      <w:r w:rsidRPr="001F37D7">
        <w:rPr>
          <w:rFonts w:ascii="Times New Roman" w:hAnsi="Times New Roman"/>
          <w:i/>
          <w:sz w:val="28"/>
          <w:szCs w:val="28"/>
        </w:rPr>
        <w:t>а</w:t>
      </w:r>
      <w:r w:rsidRPr="001F37D7">
        <w:rPr>
          <w:rFonts w:ascii="Times New Roman" w:hAnsi="Times New Roman"/>
          <w:sz w:val="28"/>
          <w:szCs w:val="28"/>
          <w:vertAlign w:val="subscript"/>
        </w:rPr>
        <w:t>н</w:t>
      </w:r>
      <w:r w:rsidRPr="001F37D7">
        <w:rPr>
          <w:rFonts w:ascii="Times New Roman" w:hAnsi="Times New Roman"/>
          <w:sz w:val="28"/>
          <w:szCs w:val="28"/>
        </w:rPr>
        <w:t xml:space="preserve"> = </w:t>
      </w:r>
      <w:r w:rsidRPr="001F37D7">
        <w:rPr>
          <w:rFonts w:ascii="Times New Roman" w:hAnsi="Times New Roman"/>
          <w:i/>
          <w:sz w:val="28"/>
          <w:szCs w:val="28"/>
        </w:rPr>
        <w:t>а</w:t>
      </w:r>
      <w:r w:rsidRPr="001F37D7">
        <w:rPr>
          <w:rFonts w:ascii="Times New Roman" w:hAnsi="Times New Roman"/>
          <w:sz w:val="28"/>
          <w:szCs w:val="28"/>
          <w:vertAlign w:val="subscript"/>
        </w:rPr>
        <w:t>нф</w:t>
      </w:r>
      <w:r w:rsidRPr="001F37D7">
        <w:rPr>
          <w:rFonts w:ascii="Times New Roman" w:hAnsi="Times New Roman"/>
          <w:sz w:val="28"/>
          <w:szCs w:val="28"/>
        </w:rPr>
        <w:t xml:space="preserve">. Значение </w:t>
      </w:r>
      <w:r w:rsidRPr="001F37D7">
        <w:rPr>
          <w:rFonts w:ascii="Times New Roman" w:hAnsi="Times New Roman"/>
          <w:i/>
          <w:sz w:val="28"/>
          <w:szCs w:val="28"/>
        </w:rPr>
        <w:t>а</w:t>
      </w:r>
      <w:r w:rsidRPr="001F37D7">
        <w:rPr>
          <w:rFonts w:ascii="Times New Roman" w:hAnsi="Times New Roman"/>
          <w:sz w:val="28"/>
          <w:szCs w:val="28"/>
          <w:vertAlign w:val="subscript"/>
        </w:rPr>
        <w:t>нф</w:t>
      </w:r>
      <w:r w:rsidRPr="001F37D7">
        <w:rPr>
          <w:rFonts w:ascii="Times New Roman" w:hAnsi="Times New Roman"/>
          <w:sz w:val="28"/>
          <w:szCs w:val="28"/>
        </w:rPr>
        <w:t xml:space="preserve"> получено по данным шурфового контроля согласно п. 6.5 в ходе диагностирования.</w:t>
      </w:r>
    </w:p>
    <w:p w:rsidR="007A64E4" w:rsidRPr="001F37D7" w:rsidRDefault="007A64E4" w:rsidP="001F37D7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F37D7">
        <w:rPr>
          <w:rFonts w:ascii="Times New Roman" w:hAnsi="Times New Roman"/>
          <w:sz w:val="28"/>
          <w:szCs w:val="28"/>
        </w:rPr>
        <w:t xml:space="preserve">Пусть </w:t>
      </w:r>
      <w:r w:rsidRPr="001F37D7">
        <w:rPr>
          <w:rFonts w:ascii="Times New Roman" w:hAnsi="Times New Roman"/>
          <w:i/>
          <w:sz w:val="28"/>
          <w:szCs w:val="28"/>
          <w:lang w:val="en-US"/>
        </w:rPr>
        <w:t>t</w:t>
      </w:r>
      <w:r w:rsidRPr="001F37D7">
        <w:rPr>
          <w:rFonts w:ascii="Times New Roman" w:hAnsi="Times New Roman"/>
          <w:sz w:val="28"/>
          <w:szCs w:val="28"/>
          <w:vertAlign w:val="subscript"/>
        </w:rPr>
        <w:t>кр</w:t>
      </w:r>
      <w:r w:rsidRPr="001F37D7">
        <w:rPr>
          <w:rFonts w:ascii="Times New Roman" w:hAnsi="Times New Roman"/>
          <w:sz w:val="28"/>
          <w:szCs w:val="28"/>
        </w:rPr>
        <w:t xml:space="preserve"> — абсцисса точки пересечения кривой </w:t>
      </w:r>
      <w:r w:rsidRPr="001F37D7">
        <w:rPr>
          <w:rFonts w:ascii="Times New Roman" w:hAnsi="Times New Roman"/>
          <w:i/>
          <w:sz w:val="28"/>
          <w:szCs w:val="28"/>
        </w:rPr>
        <w:t>а</w:t>
      </w:r>
      <w:r w:rsidRPr="001F37D7">
        <w:rPr>
          <w:rFonts w:ascii="Times New Roman" w:hAnsi="Times New Roman"/>
          <w:sz w:val="28"/>
          <w:szCs w:val="28"/>
          <w:vertAlign w:val="subscript"/>
        </w:rPr>
        <w:t>1</w:t>
      </w:r>
      <w:r w:rsidRPr="001F37D7">
        <w:rPr>
          <w:rFonts w:ascii="Times New Roman" w:hAnsi="Times New Roman"/>
          <w:sz w:val="28"/>
          <w:szCs w:val="28"/>
        </w:rPr>
        <w:t xml:space="preserve"> с прямой </w:t>
      </w:r>
      <w:r w:rsidRPr="001F37D7">
        <w:rPr>
          <w:rFonts w:ascii="Times New Roman" w:hAnsi="Times New Roman"/>
          <w:i/>
          <w:sz w:val="28"/>
          <w:szCs w:val="28"/>
        </w:rPr>
        <w:t>а</w:t>
      </w:r>
      <w:r w:rsidRPr="001F37D7">
        <w:rPr>
          <w:rFonts w:ascii="Times New Roman" w:hAnsi="Times New Roman"/>
          <w:sz w:val="28"/>
          <w:szCs w:val="28"/>
          <w:vertAlign w:val="subscript"/>
        </w:rPr>
        <w:t>н</w:t>
      </w:r>
      <w:r w:rsidRPr="001F37D7">
        <w:rPr>
          <w:rFonts w:ascii="Times New Roman" w:hAnsi="Times New Roman"/>
          <w:sz w:val="28"/>
          <w:szCs w:val="28"/>
        </w:rPr>
        <w:t xml:space="preserve"> = 30 Дж/см</w:t>
      </w:r>
      <w:r w:rsidRPr="001F37D7">
        <w:rPr>
          <w:rFonts w:ascii="Times New Roman" w:hAnsi="Times New Roman"/>
          <w:sz w:val="28"/>
          <w:szCs w:val="28"/>
          <w:vertAlign w:val="superscript"/>
        </w:rPr>
        <w:t>2</w:t>
      </w:r>
      <w:r w:rsidRPr="001F37D7">
        <w:rPr>
          <w:rFonts w:ascii="Times New Roman" w:hAnsi="Times New Roman"/>
          <w:sz w:val="28"/>
          <w:szCs w:val="28"/>
        </w:rPr>
        <w:t xml:space="preserve">. Определяем точку пересечения прямых </w:t>
      </w:r>
      <w:r w:rsidRPr="001F37D7">
        <w:rPr>
          <w:rFonts w:ascii="Times New Roman" w:hAnsi="Times New Roman"/>
          <w:i/>
          <w:sz w:val="28"/>
          <w:szCs w:val="28"/>
          <w:lang w:val="en-US"/>
        </w:rPr>
        <w:t>t</w:t>
      </w:r>
      <w:r w:rsidRPr="001F37D7">
        <w:rPr>
          <w:rFonts w:ascii="Times New Roman" w:hAnsi="Times New Roman"/>
          <w:i/>
          <w:sz w:val="28"/>
          <w:szCs w:val="28"/>
        </w:rPr>
        <w:t xml:space="preserve"> = </w:t>
      </w:r>
      <w:r w:rsidRPr="001F37D7">
        <w:rPr>
          <w:rFonts w:ascii="Times New Roman" w:hAnsi="Times New Roman"/>
          <w:i/>
          <w:sz w:val="28"/>
          <w:szCs w:val="28"/>
          <w:lang w:val="en-US"/>
        </w:rPr>
        <w:t>t</w:t>
      </w:r>
      <w:r w:rsidRPr="001F37D7">
        <w:rPr>
          <w:rFonts w:ascii="Times New Roman" w:hAnsi="Times New Roman"/>
          <w:sz w:val="28"/>
          <w:szCs w:val="28"/>
          <w:vertAlign w:val="subscript"/>
        </w:rPr>
        <w:t>ф</w:t>
      </w:r>
      <w:r w:rsidRPr="001F37D7">
        <w:rPr>
          <w:rFonts w:ascii="Times New Roman" w:hAnsi="Times New Roman"/>
          <w:sz w:val="28"/>
          <w:szCs w:val="28"/>
        </w:rPr>
        <w:t xml:space="preserve"> и </w:t>
      </w:r>
      <w:r w:rsidRPr="001F37D7">
        <w:rPr>
          <w:rFonts w:ascii="Times New Roman" w:hAnsi="Times New Roman"/>
          <w:i/>
          <w:sz w:val="28"/>
          <w:szCs w:val="28"/>
        </w:rPr>
        <w:t>а</w:t>
      </w:r>
      <w:r w:rsidRPr="001F37D7">
        <w:rPr>
          <w:rFonts w:ascii="Times New Roman" w:hAnsi="Times New Roman"/>
          <w:sz w:val="28"/>
          <w:szCs w:val="28"/>
          <w:vertAlign w:val="subscript"/>
        </w:rPr>
        <w:t>н</w:t>
      </w:r>
      <w:r w:rsidRPr="001F37D7">
        <w:rPr>
          <w:rFonts w:ascii="Times New Roman" w:hAnsi="Times New Roman"/>
          <w:sz w:val="28"/>
          <w:szCs w:val="28"/>
        </w:rPr>
        <w:t xml:space="preserve"> = </w:t>
      </w:r>
      <w:r w:rsidRPr="001F37D7">
        <w:rPr>
          <w:rFonts w:ascii="Times New Roman" w:hAnsi="Times New Roman"/>
          <w:i/>
          <w:sz w:val="28"/>
          <w:szCs w:val="28"/>
        </w:rPr>
        <w:t>а</w:t>
      </w:r>
      <w:r w:rsidRPr="001F37D7">
        <w:rPr>
          <w:rFonts w:ascii="Times New Roman" w:hAnsi="Times New Roman"/>
          <w:sz w:val="28"/>
          <w:szCs w:val="28"/>
          <w:vertAlign w:val="subscript"/>
        </w:rPr>
        <w:t>нф</w:t>
      </w:r>
      <w:r w:rsidRPr="001F37D7">
        <w:rPr>
          <w:rFonts w:ascii="Times New Roman" w:hAnsi="Times New Roman"/>
          <w:sz w:val="28"/>
          <w:szCs w:val="28"/>
        </w:rPr>
        <w:t xml:space="preserve">. В случае, когда указанная точка попадает в интервал точности функции по формуле (7) или в область над кривой </w:t>
      </w:r>
      <w:r w:rsidRPr="001F37D7">
        <w:rPr>
          <w:rFonts w:ascii="Times New Roman" w:hAnsi="Times New Roman"/>
          <w:i/>
          <w:sz w:val="28"/>
          <w:szCs w:val="28"/>
        </w:rPr>
        <w:t>а</w:t>
      </w:r>
      <w:r w:rsidRPr="001F37D7">
        <w:rPr>
          <w:rFonts w:ascii="Times New Roman" w:hAnsi="Times New Roman"/>
          <w:sz w:val="28"/>
          <w:szCs w:val="28"/>
          <w:vertAlign w:val="subscript"/>
        </w:rPr>
        <w:t>н</w:t>
      </w:r>
      <w:r w:rsidRPr="001F37D7">
        <w:rPr>
          <w:rFonts w:ascii="Times New Roman" w:hAnsi="Times New Roman"/>
          <w:sz w:val="28"/>
          <w:szCs w:val="28"/>
        </w:rPr>
        <w:t xml:space="preserve">, разность </w:t>
      </w:r>
      <w:r w:rsidRPr="001F37D7">
        <w:rPr>
          <w:rFonts w:ascii="Times New Roman" w:hAnsi="Times New Roman"/>
          <w:i/>
          <w:sz w:val="28"/>
          <w:szCs w:val="28"/>
          <w:lang w:val="en-US"/>
        </w:rPr>
        <w:t>t</w:t>
      </w:r>
      <w:r w:rsidRPr="001F37D7">
        <w:rPr>
          <w:rFonts w:ascii="Times New Roman" w:hAnsi="Times New Roman"/>
          <w:sz w:val="28"/>
          <w:szCs w:val="28"/>
          <w:vertAlign w:val="subscript"/>
        </w:rPr>
        <w:t>кр</w:t>
      </w:r>
      <w:r w:rsidRPr="001F37D7">
        <w:rPr>
          <w:rFonts w:ascii="Times New Roman" w:hAnsi="Times New Roman"/>
          <w:sz w:val="28"/>
          <w:szCs w:val="28"/>
        </w:rPr>
        <w:t xml:space="preserve"> - </w:t>
      </w:r>
      <w:r w:rsidRPr="001F37D7">
        <w:rPr>
          <w:rFonts w:ascii="Times New Roman" w:hAnsi="Times New Roman"/>
          <w:i/>
          <w:sz w:val="28"/>
          <w:szCs w:val="28"/>
          <w:lang w:val="en-US"/>
        </w:rPr>
        <w:t>t</w:t>
      </w:r>
      <w:r w:rsidRPr="001F37D7">
        <w:rPr>
          <w:rFonts w:ascii="Times New Roman" w:hAnsi="Times New Roman"/>
          <w:sz w:val="28"/>
          <w:szCs w:val="28"/>
          <w:vertAlign w:val="subscript"/>
        </w:rPr>
        <w:t>ф</w:t>
      </w:r>
      <w:r w:rsidRPr="001F37D7">
        <w:rPr>
          <w:rFonts w:ascii="Times New Roman" w:hAnsi="Times New Roman"/>
          <w:sz w:val="28"/>
          <w:szCs w:val="28"/>
        </w:rPr>
        <w:t xml:space="preserve"> дает искомую величину остаточного срока службы </w:t>
      </w:r>
      <w:r w:rsidRPr="001F37D7">
        <w:rPr>
          <w:rFonts w:ascii="Times New Roman" w:hAnsi="Times New Roman"/>
          <w:i/>
          <w:sz w:val="28"/>
          <w:szCs w:val="28"/>
          <w:lang w:val="en-US"/>
        </w:rPr>
        <w:t>t</w:t>
      </w:r>
      <w:r w:rsidRPr="001F37D7">
        <w:rPr>
          <w:rFonts w:ascii="Times New Roman" w:hAnsi="Times New Roman"/>
          <w:sz w:val="28"/>
          <w:szCs w:val="28"/>
          <w:vertAlign w:val="subscript"/>
        </w:rPr>
        <w:t>ост</w:t>
      </w:r>
      <w:r w:rsidRPr="001F37D7">
        <w:rPr>
          <w:rFonts w:ascii="Times New Roman" w:hAnsi="Times New Roman"/>
          <w:sz w:val="28"/>
          <w:szCs w:val="28"/>
        </w:rPr>
        <w:t xml:space="preserve"> = </w:t>
      </w:r>
      <w:r w:rsidRPr="001F37D7">
        <w:rPr>
          <w:rFonts w:ascii="Times New Roman" w:hAnsi="Times New Roman"/>
          <w:i/>
          <w:sz w:val="28"/>
          <w:szCs w:val="28"/>
          <w:lang w:val="en-US"/>
        </w:rPr>
        <w:t>t</w:t>
      </w:r>
      <w:r w:rsidRPr="001F37D7">
        <w:rPr>
          <w:rFonts w:ascii="Times New Roman" w:hAnsi="Times New Roman"/>
          <w:sz w:val="28"/>
          <w:szCs w:val="28"/>
          <w:vertAlign w:val="subscript"/>
        </w:rPr>
        <w:t>кр</w:t>
      </w:r>
      <w:r w:rsidRPr="001F37D7">
        <w:rPr>
          <w:rFonts w:ascii="Times New Roman" w:hAnsi="Times New Roman"/>
          <w:sz w:val="28"/>
          <w:szCs w:val="28"/>
        </w:rPr>
        <w:t xml:space="preserve"> - </w:t>
      </w:r>
      <w:r w:rsidRPr="001F37D7">
        <w:rPr>
          <w:rFonts w:ascii="Times New Roman" w:hAnsi="Times New Roman"/>
          <w:i/>
          <w:sz w:val="28"/>
          <w:szCs w:val="28"/>
          <w:lang w:val="en-US"/>
        </w:rPr>
        <w:t>t</w:t>
      </w:r>
      <w:r w:rsidRPr="001F37D7">
        <w:rPr>
          <w:rFonts w:ascii="Times New Roman" w:hAnsi="Times New Roman"/>
          <w:sz w:val="28"/>
          <w:szCs w:val="28"/>
          <w:vertAlign w:val="subscript"/>
        </w:rPr>
        <w:t>ф</w:t>
      </w:r>
      <w:r w:rsidRPr="001F37D7">
        <w:rPr>
          <w:rFonts w:ascii="Times New Roman" w:hAnsi="Times New Roman"/>
          <w:sz w:val="28"/>
          <w:szCs w:val="28"/>
        </w:rPr>
        <w:t xml:space="preserve">. Если же полученная точка окажется за пределами интервала точности (в области под кривой </w:t>
      </w:r>
      <w:r w:rsidRPr="001F37D7">
        <w:rPr>
          <w:rFonts w:ascii="Times New Roman" w:hAnsi="Times New Roman"/>
          <w:i/>
          <w:sz w:val="28"/>
          <w:szCs w:val="28"/>
        </w:rPr>
        <w:t>а</w:t>
      </w:r>
      <w:r w:rsidRPr="001F37D7">
        <w:rPr>
          <w:rFonts w:ascii="Times New Roman" w:hAnsi="Times New Roman"/>
          <w:sz w:val="28"/>
          <w:szCs w:val="28"/>
          <w:vertAlign w:val="subscript"/>
        </w:rPr>
        <w:t>1</w:t>
      </w:r>
      <w:r w:rsidRPr="001F37D7">
        <w:rPr>
          <w:rFonts w:ascii="Times New Roman" w:hAnsi="Times New Roman"/>
          <w:sz w:val="28"/>
          <w:szCs w:val="28"/>
        </w:rPr>
        <w:t xml:space="preserve">), следует уточнить параметры табл. 4, используемых в функции формулы (7) или вместо </w:t>
      </w:r>
      <w:r w:rsidRPr="001F37D7">
        <w:rPr>
          <w:rFonts w:ascii="Times New Roman" w:hAnsi="Times New Roman"/>
          <w:i/>
          <w:sz w:val="28"/>
          <w:szCs w:val="28"/>
        </w:rPr>
        <w:t>t</w:t>
      </w:r>
      <w:r w:rsidRPr="001F37D7">
        <w:rPr>
          <w:rFonts w:ascii="Times New Roman" w:hAnsi="Times New Roman"/>
          <w:sz w:val="28"/>
          <w:szCs w:val="28"/>
          <w:vertAlign w:val="subscript"/>
        </w:rPr>
        <w:t>ф</w:t>
      </w:r>
      <w:r w:rsidRPr="001F37D7">
        <w:rPr>
          <w:rFonts w:ascii="Times New Roman" w:hAnsi="Times New Roman"/>
          <w:sz w:val="28"/>
          <w:szCs w:val="28"/>
        </w:rPr>
        <w:t xml:space="preserve"> использовать для расчета условно-фактическое время эксплуатации газопровода </w:t>
      </w:r>
      <w:r w:rsidRPr="001F37D7">
        <w:rPr>
          <w:rFonts w:ascii="Times New Roman" w:hAnsi="Times New Roman"/>
          <w:i/>
          <w:sz w:val="28"/>
          <w:szCs w:val="28"/>
          <w:lang w:val="en-US"/>
        </w:rPr>
        <w:t>t</w:t>
      </w:r>
      <w:r w:rsidRPr="001F37D7">
        <w:rPr>
          <w:rFonts w:ascii="Times New Roman" w:hAnsi="Times New Roman"/>
          <w:sz w:val="28"/>
          <w:szCs w:val="28"/>
          <w:vertAlign w:val="subscript"/>
        </w:rPr>
        <w:t>уф</w:t>
      </w:r>
      <w:r w:rsidRPr="001F37D7">
        <w:rPr>
          <w:rFonts w:ascii="Times New Roman" w:hAnsi="Times New Roman"/>
          <w:sz w:val="28"/>
          <w:szCs w:val="28"/>
        </w:rPr>
        <w:t xml:space="preserve">, равное абсциссе точки пересечения кривой </w:t>
      </w:r>
      <w:r w:rsidRPr="001F37D7">
        <w:rPr>
          <w:rFonts w:ascii="Times New Roman" w:hAnsi="Times New Roman"/>
          <w:i/>
          <w:sz w:val="28"/>
          <w:szCs w:val="28"/>
        </w:rPr>
        <w:t>а</w:t>
      </w:r>
      <w:r w:rsidRPr="001F37D7">
        <w:rPr>
          <w:rFonts w:ascii="Times New Roman" w:hAnsi="Times New Roman"/>
          <w:sz w:val="28"/>
          <w:szCs w:val="28"/>
          <w:vertAlign w:val="subscript"/>
        </w:rPr>
        <w:t>1</w:t>
      </w:r>
      <w:r w:rsidRPr="001F37D7">
        <w:rPr>
          <w:rFonts w:ascii="Times New Roman" w:hAnsi="Times New Roman"/>
          <w:sz w:val="28"/>
          <w:szCs w:val="28"/>
        </w:rPr>
        <w:t xml:space="preserve"> с прямой </w:t>
      </w:r>
      <w:r w:rsidRPr="001F37D7">
        <w:rPr>
          <w:rFonts w:ascii="Times New Roman" w:hAnsi="Times New Roman"/>
          <w:i/>
          <w:sz w:val="28"/>
          <w:szCs w:val="28"/>
        </w:rPr>
        <w:t>а</w:t>
      </w:r>
      <w:r w:rsidRPr="001F37D7">
        <w:rPr>
          <w:rFonts w:ascii="Times New Roman" w:hAnsi="Times New Roman"/>
          <w:sz w:val="28"/>
          <w:szCs w:val="28"/>
          <w:vertAlign w:val="subscript"/>
        </w:rPr>
        <w:t>н</w:t>
      </w:r>
      <w:r w:rsidRPr="001F37D7">
        <w:rPr>
          <w:rFonts w:ascii="Times New Roman" w:hAnsi="Times New Roman"/>
          <w:sz w:val="28"/>
          <w:szCs w:val="28"/>
        </w:rPr>
        <w:t xml:space="preserve"> = </w:t>
      </w:r>
      <w:r w:rsidRPr="001F37D7">
        <w:rPr>
          <w:rFonts w:ascii="Times New Roman" w:hAnsi="Times New Roman"/>
          <w:i/>
          <w:sz w:val="28"/>
          <w:szCs w:val="28"/>
        </w:rPr>
        <w:t>а</w:t>
      </w:r>
      <w:r w:rsidRPr="001F37D7">
        <w:rPr>
          <w:rFonts w:ascii="Times New Roman" w:hAnsi="Times New Roman"/>
          <w:sz w:val="28"/>
          <w:szCs w:val="28"/>
          <w:vertAlign w:val="subscript"/>
        </w:rPr>
        <w:t>нф</w:t>
      </w:r>
      <w:r w:rsidRPr="001F37D7">
        <w:rPr>
          <w:rFonts w:ascii="Times New Roman" w:hAnsi="Times New Roman"/>
          <w:sz w:val="28"/>
          <w:szCs w:val="28"/>
        </w:rPr>
        <w:t xml:space="preserve">. В этом случае </w:t>
      </w:r>
      <w:r w:rsidRPr="001F37D7">
        <w:rPr>
          <w:rFonts w:ascii="Times New Roman" w:hAnsi="Times New Roman"/>
          <w:i/>
          <w:sz w:val="28"/>
          <w:szCs w:val="28"/>
          <w:lang w:val="en-US"/>
        </w:rPr>
        <w:t>t</w:t>
      </w:r>
      <w:r w:rsidRPr="001F37D7">
        <w:rPr>
          <w:rFonts w:ascii="Times New Roman" w:hAnsi="Times New Roman"/>
          <w:sz w:val="28"/>
          <w:szCs w:val="28"/>
          <w:vertAlign w:val="subscript"/>
        </w:rPr>
        <w:t>ост</w:t>
      </w:r>
      <w:r w:rsidRPr="001F37D7">
        <w:rPr>
          <w:rFonts w:ascii="Times New Roman" w:hAnsi="Times New Roman"/>
          <w:sz w:val="28"/>
          <w:szCs w:val="28"/>
        </w:rPr>
        <w:t xml:space="preserve"> = </w:t>
      </w:r>
      <w:r w:rsidRPr="001F37D7">
        <w:rPr>
          <w:rFonts w:ascii="Times New Roman" w:hAnsi="Times New Roman"/>
          <w:i/>
          <w:sz w:val="28"/>
          <w:szCs w:val="28"/>
          <w:lang w:val="en-US"/>
        </w:rPr>
        <w:t>t</w:t>
      </w:r>
      <w:r w:rsidRPr="001F37D7">
        <w:rPr>
          <w:rFonts w:ascii="Times New Roman" w:hAnsi="Times New Roman"/>
          <w:sz w:val="28"/>
          <w:szCs w:val="28"/>
          <w:vertAlign w:val="subscript"/>
        </w:rPr>
        <w:t>кр</w:t>
      </w:r>
      <w:r w:rsidRPr="001F37D7">
        <w:rPr>
          <w:rFonts w:ascii="Times New Roman" w:hAnsi="Times New Roman"/>
          <w:sz w:val="28"/>
          <w:szCs w:val="28"/>
        </w:rPr>
        <w:t xml:space="preserve"> - </w:t>
      </w:r>
      <w:r w:rsidRPr="001F37D7">
        <w:rPr>
          <w:rFonts w:ascii="Times New Roman" w:hAnsi="Times New Roman"/>
          <w:i/>
          <w:sz w:val="28"/>
          <w:szCs w:val="28"/>
          <w:lang w:val="en-US"/>
        </w:rPr>
        <w:t>t</w:t>
      </w:r>
      <w:r w:rsidRPr="001F37D7">
        <w:rPr>
          <w:rFonts w:ascii="Times New Roman" w:hAnsi="Times New Roman"/>
          <w:sz w:val="28"/>
          <w:szCs w:val="28"/>
          <w:vertAlign w:val="subscript"/>
        </w:rPr>
        <w:t>уф</w:t>
      </w:r>
      <w:r w:rsidRPr="001F37D7">
        <w:rPr>
          <w:rFonts w:ascii="Times New Roman" w:hAnsi="Times New Roman"/>
          <w:sz w:val="28"/>
          <w:szCs w:val="28"/>
        </w:rPr>
        <w:t>.</w:t>
      </w:r>
    </w:p>
    <w:p w:rsidR="007A64E4" w:rsidRPr="001F37D7" w:rsidRDefault="007A64E4" w:rsidP="001F37D7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F37D7">
        <w:rPr>
          <w:rFonts w:ascii="Times New Roman" w:hAnsi="Times New Roman"/>
          <w:sz w:val="28"/>
          <w:szCs w:val="28"/>
        </w:rPr>
        <w:t>Пример расчета остаточного срока службы по изменению ударной вязкости металла приведен в приложении Е.</w:t>
      </w:r>
    </w:p>
    <w:p w:rsidR="007A64E4" w:rsidRPr="001F37D7" w:rsidRDefault="007A64E4" w:rsidP="001F37D7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7A64E4" w:rsidRPr="001F37D7" w:rsidRDefault="007A64E4" w:rsidP="001F37D7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F37D7">
        <w:rPr>
          <w:rFonts w:ascii="Times New Roman" w:hAnsi="Times New Roman"/>
          <w:sz w:val="28"/>
          <w:szCs w:val="28"/>
        </w:rPr>
        <w:t>Таблица 4</w:t>
      </w:r>
    </w:p>
    <w:p w:rsidR="007A64E4" w:rsidRPr="001F37D7" w:rsidRDefault="007A64E4" w:rsidP="001F37D7">
      <w:pPr>
        <w:spacing w:line="240" w:lineRule="auto"/>
        <w:ind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7A64E4" w:rsidRPr="001F37D7" w:rsidRDefault="007A64E4" w:rsidP="001F37D7">
      <w:pPr>
        <w:spacing w:line="240" w:lineRule="auto"/>
        <w:ind w:firstLine="284"/>
        <w:jc w:val="both"/>
        <w:rPr>
          <w:rFonts w:ascii="Times New Roman" w:hAnsi="Times New Roman"/>
          <w:b/>
          <w:sz w:val="28"/>
          <w:szCs w:val="28"/>
        </w:rPr>
      </w:pPr>
      <w:r w:rsidRPr="001F37D7">
        <w:rPr>
          <w:rFonts w:ascii="Times New Roman" w:hAnsi="Times New Roman"/>
          <w:b/>
          <w:sz w:val="28"/>
          <w:szCs w:val="28"/>
        </w:rPr>
        <w:t>Параметры, необходимые для определения ударной вязкости</w:t>
      </w:r>
    </w:p>
    <w:p w:rsidR="007A64E4" w:rsidRPr="001F37D7" w:rsidRDefault="007A64E4" w:rsidP="001F37D7">
      <w:pPr>
        <w:spacing w:line="240" w:lineRule="auto"/>
        <w:ind w:firstLine="284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552"/>
        <w:gridCol w:w="2835"/>
        <w:gridCol w:w="2977"/>
      </w:tblGrid>
      <w:tr w:rsidR="007A64E4" w:rsidRPr="00DD063E" w:rsidTr="004F7517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E4" w:rsidRPr="00DD063E" w:rsidRDefault="007A64E4" w:rsidP="001F37D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63E">
              <w:rPr>
                <w:rFonts w:ascii="Times New Roman" w:hAnsi="Times New Roman"/>
                <w:sz w:val="28"/>
                <w:szCs w:val="28"/>
              </w:rPr>
              <w:t>Параметр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E4" w:rsidRPr="00DD063E" w:rsidRDefault="007A64E4" w:rsidP="001F37D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63E">
              <w:rPr>
                <w:rFonts w:ascii="Times New Roman" w:hAnsi="Times New Roman"/>
                <w:sz w:val="28"/>
                <w:szCs w:val="28"/>
              </w:rPr>
              <w:t>Группа 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E4" w:rsidRPr="00DD063E" w:rsidRDefault="007A64E4" w:rsidP="001F37D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63E">
              <w:rPr>
                <w:rFonts w:ascii="Times New Roman" w:hAnsi="Times New Roman"/>
                <w:sz w:val="28"/>
                <w:szCs w:val="28"/>
              </w:rPr>
              <w:t>Группа Б</w:t>
            </w:r>
          </w:p>
        </w:tc>
      </w:tr>
      <w:tr w:rsidR="007A64E4" w:rsidRPr="00DD063E" w:rsidTr="004F7517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E4" w:rsidRPr="00DD063E" w:rsidRDefault="007A64E4" w:rsidP="001F37D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63E">
              <w:rPr>
                <w:rFonts w:ascii="Times New Roman" w:hAnsi="Times New Roman"/>
                <w:sz w:val="28"/>
                <w:szCs w:val="28"/>
              </w:rPr>
              <w:sym w:font="Symbol" w:char="F067"/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E4" w:rsidRPr="00DD063E" w:rsidRDefault="007A64E4" w:rsidP="001F37D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63E">
              <w:rPr>
                <w:rFonts w:ascii="Times New Roman" w:hAnsi="Times New Roman"/>
                <w:sz w:val="28"/>
                <w:szCs w:val="28"/>
              </w:rPr>
              <w:t>-0,002932</w:t>
            </w:r>
            <w:r w:rsidRPr="00DD063E">
              <w:rPr>
                <w:rFonts w:ascii="Times New Roman" w:hAnsi="Times New Roman"/>
                <w:i/>
                <w:sz w:val="28"/>
                <w:szCs w:val="28"/>
              </w:rPr>
              <w:t>а</w:t>
            </w:r>
            <w:r w:rsidRPr="00DD063E">
              <w:rPr>
                <w:rFonts w:ascii="Times New Roman" w:hAnsi="Times New Roman"/>
                <w:sz w:val="28"/>
                <w:szCs w:val="28"/>
                <w:vertAlign w:val="subscript"/>
              </w:rPr>
              <w:t>н0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E4" w:rsidRPr="00DD063E" w:rsidRDefault="007A64E4" w:rsidP="001F37D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63E">
              <w:rPr>
                <w:rFonts w:ascii="Times New Roman" w:hAnsi="Times New Roman"/>
                <w:sz w:val="28"/>
                <w:szCs w:val="28"/>
              </w:rPr>
              <w:t>-0,0046572</w:t>
            </w:r>
            <w:r w:rsidRPr="00DD063E">
              <w:rPr>
                <w:rFonts w:ascii="Times New Roman" w:hAnsi="Times New Roman"/>
                <w:i/>
                <w:sz w:val="28"/>
                <w:szCs w:val="28"/>
              </w:rPr>
              <w:t>а</w:t>
            </w:r>
            <w:r w:rsidRPr="00DD063E">
              <w:rPr>
                <w:rFonts w:ascii="Times New Roman" w:hAnsi="Times New Roman"/>
                <w:sz w:val="28"/>
                <w:szCs w:val="28"/>
                <w:vertAlign w:val="subscript"/>
              </w:rPr>
              <w:t>н0</w:t>
            </w:r>
          </w:p>
        </w:tc>
      </w:tr>
      <w:tr w:rsidR="007A64E4" w:rsidRPr="00DD063E" w:rsidTr="004F7517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E4" w:rsidRPr="00DD063E" w:rsidRDefault="007A64E4" w:rsidP="001F37D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63E">
              <w:rPr>
                <w:rFonts w:ascii="Times New Roman" w:hAnsi="Times New Roman"/>
                <w:sz w:val="28"/>
                <w:szCs w:val="28"/>
              </w:rPr>
              <w:sym w:font="Symbol" w:char="F068"/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E4" w:rsidRPr="00DD063E" w:rsidRDefault="007A64E4" w:rsidP="001F37D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63E">
              <w:rPr>
                <w:rFonts w:ascii="Times New Roman" w:hAnsi="Times New Roman"/>
                <w:sz w:val="28"/>
                <w:szCs w:val="28"/>
              </w:rPr>
              <w:t>0,0127966</w:t>
            </w:r>
            <w:r w:rsidRPr="00DD063E">
              <w:rPr>
                <w:rFonts w:ascii="Times New Roman" w:hAnsi="Times New Roman"/>
                <w:i/>
                <w:sz w:val="28"/>
                <w:szCs w:val="28"/>
              </w:rPr>
              <w:t>а</w:t>
            </w:r>
            <w:r w:rsidRPr="00DD063E">
              <w:rPr>
                <w:rFonts w:ascii="Times New Roman" w:hAnsi="Times New Roman"/>
                <w:sz w:val="28"/>
                <w:szCs w:val="28"/>
                <w:vertAlign w:val="subscript"/>
              </w:rPr>
              <w:t>н0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E4" w:rsidRPr="00DD063E" w:rsidRDefault="007A64E4" w:rsidP="001F37D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63E">
              <w:rPr>
                <w:rFonts w:ascii="Times New Roman" w:hAnsi="Times New Roman"/>
                <w:sz w:val="28"/>
                <w:szCs w:val="28"/>
              </w:rPr>
              <w:t>0,0423572</w:t>
            </w:r>
            <w:r w:rsidRPr="00DD063E">
              <w:rPr>
                <w:rFonts w:ascii="Times New Roman" w:hAnsi="Times New Roman"/>
                <w:i/>
                <w:sz w:val="28"/>
                <w:szCs w:val="28"/>
              </w:rPr>
              <w:t>а</w:t>
            </w:r>
            <w:r w:rsidRPr="00DD063E">
              <w:rPr>
                <w:rFonts w:ascii="Times New Roman" w:hAnsi="Times New Roman"/>
                <w:sz w:val="28"/>
                <w:szCs w:val="28"/>
                <w:vertAlign w:val="subscript"/>
              </w:rPr>
              <w:t>н0</w:t>
            </w:r>
          </w:p>
        </w:tc>
      </w:tr>
      <w:tr w:rsidR="007A64E4" w:rsidRPr="00DD063E" w:rsidTr="004F7517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E4" w:rsidRPr="00DD063E" w:rsidRDefault="007A64E4" w:rsidP="001F37D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63E">
              <w:rPr>
                <w:rFonts w:ascii="Times New Roman" w:hAnsi="Times New Roman"/>
                <w:i/>
                <w:sz w:val="28"/>
                <w:szCs w:val="28"/>
              </w:rPr>
              <w:t>t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E4" w:rsidRPr="00DD063E" w:rsidRDefault="007A64E4" w:rsidP="001F37D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63E">
              <w:rPr>
                <w:rFonts w:ascii="Times New Roman" w:hAnsi="Times New Roman"/>
                <w:sz w:val="28"/>
                <w:szCs w:val="28"/>
              </w:rPr>
              <w:t>-0,020738</w:t>
            </w:r>
            <w:r w:rsidRPr="00DD063E">
              <w:rPr>
                <w:rFonts w:ascii="Times New Roman" w:hAnsi="Times New Roman"/>
                <w:i/>
                <w:sz w:val="28"/>
                <w:szCs w:val="28"/>
              </w:rPr>
              <w:t>а</w:t>
            </w:r>
            <w:r w:rsidRPr="00DD063E">
              <w:rPr>
                <w:rFonts w:ascii="Times New Roman" w:hAnsi="Times New Roman"/>
                <w:sz w:val="28"/>
                <w:szCs w:val="28"/>
                <w:vertAlign w:val="subscript"/>
              </w:rPr>
              <w:t>н0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E4" w:rsidRPr="00DD063E" w:rsidRDefault="007A64E4" w:rsidP="001F37D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63E">
              <w:rPr>
                <w:rFonts w:ascii="Times New Roman" w:hAnsi="Times New Roman"/>
                <w:sz w:val="28"/>
                <w:szCs w:val="28"/>
              </w:rPr>
              <w:t>-0,0623067</w:t>
            </w:r>
            <w:r w:rsidRPr="00DD063E">
              <w:rPr>
                <w:rFonts w:ascii="Times New Roman" w:hAnsi="Times New Roman"/>
                <w:i/>
                <w:sz w:val="28"/>
                <w:szCs w:val="28"/>
              </w:rPr>
              <w:t>а</w:t>
            </w:r>
            <w:r w:rsidRPr="00DD063E">
              <w:rPr>
                <w:rFonts w:ascii="Times New Roman" w:hAnsi="Times New Roman"/>
                <w:sz w:val="28"/>
                <w:szCs w:val="28"/>
                <w:vertAlign w:val="subscript"/>
              </w:rPr>
              <w:t>н0</w:t>
            </w:r>
          </w:p>
        </w:tc>
      </w:tr>
      <w:tr w:rsidR="007A64E4" w:rsidRPr="00DD063E" w:rsidTr="004F7517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E4" w:rsidRPr="00DD063E" w:rsidRDefault="007A64E4" w:rsidP="001F37D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63E">
              <w:rPr>
                <w:rFonts w:ascii="Times New Roman" w:hAnsi="Times New Roman"/>
                <w:smallCaps/>
                <w:sz w:val="28"/>
                <w:szCs w:val="28"/>
              </w:rPr>
              <w:sym w:font="Symbol" w:char="F06D"/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E4" w:rsidRPr="00DD063E" w:rsidRDefault="007A64E4" w:rsidP="001F37D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63E">
              <w:rPr>
                <w:rFonts w:ascii="Times New Roman" w:hAnsi="Times New Roman"/>
                <w:sz w:val="28"/>
                <w:szCs w:val="28"/>
              </w:rPr>
              <w:t>1,025088</w:t>
            </w:r>
            <w:r w:rsidRPr="00DD063E">
              <w:rPr>
                <w:rFonts w:ascii="Times New Roman" w:hAnsi="Times New Roman"/>
                <w:i/>
                <w:sz w:val="28"/>
                <w:szCs w:val="28"/>
              </w:rPr>
              <w:t>а</w:t>
            </w:r>
            <w:r w:rsidRPr="00DD063E">
              <w:rPr>
                <w:rFonts w:ascii="Times New Roman" w:hAnsi="Times New Roman"/>
                <w:sz w:val="28"/>
                <w:szCs w:val="28"/>
                <w:vertAlign w:val="subscript"/>
              </w:rPr>
              <w:t>н0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E4" w:rsidRPr="00DD063E" w:rsidRDefault="007A64E4" w:rsidP="001F37D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63E">
              <w:rPr>
                <w:rFonts w:ascii="Times New Roman" w:hAnsi="Times New Roman"/>
                <w:sz w:val="28"/>
                <w:szCs w:val="28"/>
              </w:rPr>
              <w:t>0,9989</w:t>
            </w:r>
            <w:r w:rsidRPr="00DD063E">
              <w:rPr>
                <w:rFonts w:ascii="Times New Roman" w:hAnsi="Times New Roman"/>
                <w:i/>
                <w:sz w:val="28"/>
                <w:szCs w:val="28"/>
              </w:rPr>
              <w:t>а</w:t>
            </w:r>
            <w:r w:rsidRPr="00DD063E">
              <w:rPr>
                <w:rFonts w:ascii="Times New Roman" w:hAnsi="Times New Roman"/>
                <w:sz w:val="28"/>
                <w:szCs w:val="28"/>
                <w:vertAlign w:val="subscript"/>
              </w:rPr>
              <w:t>н0</w:t>
            </w:r>
          </w:p>
        </w:tc>
      </w:tr>
      <w:tr w:rsidR="007A64E4" w:rsidRPr="00DD063E" w:rsidTr="004F7517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E4" w:rsidRPr="00DD063E" w:rsidRDefault="007A64E4" w:rsidP="001F37D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63E">
              <w:rPr>
                <w:rFonts w:ascii="Times New Roman" w:hAnsi="Times New Roman"/>
                <w:sz w:val="28"/>
                <w:szCs w:val="28"/>
              </w:rPr>
              <w:sym w:font="Symbol" w:char="F06C"/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E4" w:rsidRPr="00DD063E" w:rsidRDefault="007A64E4" w:rsidP="001F37D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63E">
              <w:rPr>
                <w:rFonts w:ascii="Times New Roman" w:hAnsi="Times New Roman"/>
                <w:sz w:val="28"/>
                <w:szCs w:val="28"/>
              </w:rPr>
              <w:t>0,0001435</w:t>
            </w:r>
            <w:r w:rsidRPr="00DD063E">
              <w:rPr>
                <w:rFonts w:ascii="Times New Roman" w:hAnsi="Times New Roman"/>
                <w:i/>
                <w:sz w:val="28"/>
                <w:szCs w:val="28"/>
              </w:rPr>
              <w:t>а</w:t>
            </w:r>
            <w:r w:rsidRPr="00DD063E">
              <w:rPr>
                <w:rFonts w:ascii="Times New Roman" w:hAnsi="Times New Roman"/>
                <w:sz w:val="28"/>
                <w:szCs w:val="28"/>
                <w:vertAlign w:val="subscript"/>
              </w:rPr>
              <w:t>н0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E4" w:rsidRPr="00DD063E" w:rsidRDefault="007A64E4" w:rsidP="001F37D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63E">
              <w:rPr>
                <w:rFonts w:ascii="Times New Roman" w:hAnsi="Times New Roman"/>
                <w:sz w:val="28"/>
                <w:szCs w:val="28"/>
              </w:rPr>
              <w:t>0,001612</w:t>
            </w:r>
            <w:r w:rsidRPr="00DD063E">
              <w:rPr>
                <w:rFonts w:ascii="Times New Roman" w:hAnsi="Times New Roman"/>
                <w:i/>
                <w:sz w:val="28"/>
                <w:szCs w:val="28"/>
              </w:rPr>
              <w:t>а</w:t>
            </w:r>
            <w:r w:rsidRPr="00DD063E">
              <w:rPr>
                <w:rFonts w:ascii="Times New Roman" w:hAnsi="Times New Roman"/>
                <w:sz w:val="28"/>
                <w:szCs w:val="28"/>
                <w:vertAlign w:val="subscript"/>
              </w:rPr>
              <w:t>н0</w:t>
            </w:r>
          </w:p>
        </w:tc>
      </w:tr>
      <w:tr w:rsidR="007A64E4" w:rsidRPr="00DD063E" w:rsidTr="004F7517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E4" w:rsidRPr="00DD063E" w:rsidRDefault="007A64E4" w:rsidP="001F37D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63E">
              <w:rPr>
                <w:rFonts w:ascii="Times New Roman" w:hAnsi="Times New Roman"/>
                <w:sz w:val="28"/>
                <w:szCs w:val="28"/>
              </w:rPr>
              <w:sym w:font="Symbol" w:char="F062"/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E4" w:rsidRPr="00DD063E" w:rsidRDefault="007A64E4" w:rsidP="001F37D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63E">
              <w:rPr>
                <w:rFonts w:ascii="Times New Roman" w:hAnsi="Times New Roman"/>
                <w:sz w:val="28"/>
                <w:szCs w:val="28"/>
              </w:rPr>
              <w:t>0,0000000056</w:t>
            </w:r>
            <w:r w:rsidRPr="00DD063E">
              <w:rPr>
                <w:rFonts w:ascii="Times New Roman" w:hAnsi="Times New Roman"/>
                <w:i/>
                <w:sz w:val="28"/>
                <w:szCs w:val="28"/>
              </w:rPr>
              <w:t>а</w:t>
            </w:r>
            <w:r w:rsidRPr="00DD063E">
              <w:rPr>
                <w:rFonts w:ascii="Times New Roman" w:hAnsi="Times New Roman"/>
                <w:sz w:val="28"/>
                <w:szCs w:val="28"/>
                <w:vertAlign w:val="subscript"/>
              </w:rPr>
              <w:t>н0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E4" w:rsidRPr="00DD063E" w:rsidRDefault="007A64E4" w:rsidP="001F37D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63E">
              <w:rPr>
                <w:rFonts w:ascii="Times New Roman" w:hAnsi="Times New Roman"/>
                <w:sz w:val="28"/>
                <w:szCs w:val="28"/>
              </w:rPr>
              <w:t>0,0000000053</w:t>
            </w:r>
            <w:r w:rsidRPr="00DD063E">
              <w:rPr>
                <w:rFonts w:ascii="Times New Roman" w:hAnsi="Times New Roman"/>
                <w:i/>
                <w:sz w:val="28"/>
                <w:szCs w:val="28"/>
              </w:rPr>
              <w:t>а</w:t>
            </w:r>
            <w:r w:rsidRPr="00DD063E">
              <w:rPr>
                <w:rFonts w:ascii="Times New Roman" w:hAnsi="Times New Roman"/>
                <w:sz w:val="28"/>
                <w:szCs w:val="28"/>
                <w:vertAlign w:val="subscript"/>
              </w:rPr>
              <w:t>н0</w:t>
            </w:r>
          </w:p>
        </w:tc>
      </w:tr>
      <w:tr w:rsidR="007A64E4" w:rsidRPr="00DD063E" w:rsidTr="004F7517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E4" w:rsidRPr="00DD063E" w:rsidRDefault="007A64E4" w:rsidP="001F37D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63E">
              <w:rPr>
                <w:rFonts w:ascii="Times New Roman" w:hAnsi="Times New Roman"/>
                <w:i/>
                <w:sz w:val="28"/>
                <w:szCs w:val="28"/>
              </w:rPr>
              <w:t>n</w:t>
            </w:r>
            <w:r w:rsidRPr="00DD063E">
              <w:rPr>
                <w:rFonts w:ascii="Times New Roman" w:hAnsi="Times New Roman"/>
                <w:sz w:val="28"/>
                <w:szCs w:val="28"/>
                <w:vertAlign w:val="subscript"/>
              </w:rPr>
              <w:t>т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E4" w:rsidRPr="00DD063E" w:rsidRDefault="007A64E4" w:rsidP="001F37D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63E">
              <w:rPr>
                <w:rFonts w:ascii="Times New Roman" w:hAnsi="Times New Roman"/>
                <w:sz w:val="28"/>
                <w:szCs w:val="28"/>
              </w:rPr>
              <w:t>0,015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E4" w:rsidRPr="00DD063E" w:rsidRDefault="007A64E4" w:rsidP="001F37D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63E">
              <w:rPr>
                <w:rFonts w:ascii="Times New Roman" w:hAnsi="Times New Roman"/>
                <w:sz w:val="28"/>
                <w:szCs w:val="28"/>
              </w:rPr>
              <w:t>-0,015</w:t>
            </w:r>
          </w:p>
        </w:tc>
      </w:tr>
      <w:tr w:rsidR="007A64E4" w:rsidRPr="00DD063E" w:rsidTr="004F7517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E4" w:rsidRPr="00DD063E" w:rsidRDefault="007A64E4" w:rsidP="001F37D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63E">
              <w:rPr>
                <w:rFonts w:ascii="Times New Roman" w:hAnsi="Times New Roman"/>
                <w:i/>
                <w:sz w:val="28"/>
                <w:szCs w:val="28"/>
              </w:rPr>
              <w:t>и</w:t>
            </w:r>
            <w:r w:rsidRPr="00DD063E">
              <w:rPr>
                <w:rFonts w:ascii="Times New Roman" w:hAnsi="Times New Roman"/>
                <w:sz w:val="28"/>
                <w:szCs w:val="28"/>
                <w:vertAlign w:val="subscript"/>
              </w:rPr>
              <w:t>т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E4" w:rsidRPr="00DD063E" w:rsidRDefault="007A64E4" w:rsidP="001F37D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63E">
              <w:rPr>
                <w:rFonts w:ascii="Times New Roman" w:hAnsi="Times New Roman"/>
                <w:sz w:val="28"/>
                <w:szCs w:val="28"/>
              </w:rPr>
              <w:t>0,0121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E4" w:rsidRPr="00DD063E" w:rsidRDefault="007A64E4" w:rsidP="001F37D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63E">
              <w:rPr>
                <w:rFonts w:ascii="Times New Roman" w:hAnsi="Times New Roman"/>
                <w:sz w:val="28"/>
                <w:szCs w:val="28"/>
              </w:rPr>
              <w:t>0,0057</w:t>
            </w:r>
          </w:p>
        </w:tc>
      </w:tr>
      <w:tr w:rsidR="007A64E4" w:rsidRPr="00DD063E" w:rsidTr="004F7517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E4" w:rsidRPr="00DD063E" w:rsidRDefault="007A64E4" w:rsidP="001F37D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63E">
              <w:rPr>
                <w:rFonts w:ascii="Times New Roman" w:hAnsi="Times New Roman"/>
                <w:i/>
                <w:sz w:val="28"/>
                <w:szCs w:val="28"/>
              </w:rPr>
              <w:t>т</w:t>
            </w:r>
            <w:r w:rsidRPr="00DD063E">
              <w:rPr>
                <w:rFonts w:ascii="Times New Roman" w:hAnsi="Times New Roman"/>
                <w:sz w:val="28"/>
                <w:szCs w:val="28"/>
                <w:vertAlign w:val="subscript"/>
              </w:rPr>
              <w:t>т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E4" w:rsidRPr="00DD063E" w:rsidRDefault="007A64E4" w:rsidP="001F37D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63E">
              <w:rPr>
                <w:rFonts w:ascii="Times New Roman" w:hAnsi="Times New Roman"/>
                <w:sz w:val="28"/>
                <w:szCs w:val="28"/>
              </w:rPr>
              <w:t>-0,9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E4" w:rsidRPr="00DD063E" w:rsidRDefault="007A64E4" w:rsidP="001F37D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63E">
              <w:rPr>
                <w:rFonts w:ascii="Times New Roman" w:hAnsi="Times New Roman"/>
                <w:sz w:val="28"/>
                <w:szCs w:val="28"/>
              </w:rPr>
              <w:t>-1</w:t>
            </w:r>
          </w:p>
        </w:tc>
      </w:tr>
    </w:tbl>
    <w:p w:rsidR="007A64E4" w:rsidRPr="001F37D7" w:rsidRDefault="007A64E4" w:rsidP="001F37D7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7A64E4" w:rsidRPr="001F37D7" w:rsidRDefault="007A64E4" w:rsidP="001F37D7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F37D7">
        <w:rPr>
          <w:rFonts w:ascii="Times New Roman" w:hAnsi="Times New Roman"/>
          <w:b/>
          <w:i/>
          <w:sz w:val="28"/>
          <w:szCs w:val="28"/>
        </w:rPr>
        <w:t>Примечание.</w:t>
      </w:r>
      <w:r w:rsidRPr="001F37D7">
        <w:rPr>
          <w:rFonts w:ascii="Times New Roman" w:hAnsi="Times New Roman"/>
          <w:sz w:val="28"/>
          <w:szCs w:val="28"/>
        </w:rPr>
        <w:t xml:space="preserve"> Параметры таблицы определяются на основе имеющихся экспериментальных данных путем их аппроксимации и в соответствии с критерием подобия процессов деформирования и разрушения металлов одной группы и постоянно уточняются при получении новых данных.</w:t>
      </w:r>
    </w:p>
    <w:p w:rsidR="007A64E4" w:rsidRDefault="007A64E4" w:rsidP="00743836">
      <w:pPr>
        <w:spacing w:line="240" w:lineRule="auto"/>
        <w:ind w:firstLine="284"/>
        <w:jc w:val="both"/>
        <w:rPr>
          <w:rFonts w:ascii="Times New Roman" w:hAnsi="Times New Roman"/>
          <w:i/>
          <w:sz w:val="28"/>
          <w:szCs w:val="28"/>
        </w:rPr>
      </w:pPr>
    </w:p>
    <w:p w:rsidR="007A64E4" w:rsidRPr="00743836" w:rsidRDefault="007A64E4" w:rsidP="00743836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Пример р</w:t>
      </w:r>
      <w:r w:rsidRPr="00743836">
        <w:rPr>
          <w:rFonts w:ascii="Times New Roman" w:hAnsi="Times New Roman"/>
          <w:i/>
          <w:sz w:val="28"/>
          <w:szCs w:val="28"/>
        </w:rPr>
        <w:t>асчет</w:t>
      </w:r>
      <w:r>
        <w:rPr>
          <w:rFonts w:ascii="Times New Roman" w:hAnsi="Times New Roman"/>
          <w:i/>
          <w:sz w:val="28"/>
          <w:szCs w:val="28"/>
        </w:rPr>
        <w:t>а</w:t>
      </w:r>
      <w:r w:rsidRPr="00743836">
        <w:rPr>
          <w:rFonts w:ascii="Times New Roman" w:hAnsi="Times New Roman"/>
          <w:i/>
          <w:sz w:val="28"/>
          <w:szCs w:val="28"/>
        </w:rPr>
        <w:t xml:space="preserve"> остаточного срока службы по изменению ударной вязкости</w:t>
      </w:r>
    </w:p>
    <w:p w:rsidR="007A64E4" w:rsidRPr="00743836" w:rsidRDefault="007A64E4" w:rsidP="00743836">
      <w:pPr>
        <w:spacing w:line="240" w:lineRule="auto"/>
        <w:ind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7A64E4" w:rsidRPr="00743836" w:rsidRDefault="007A64E4" w:rsidP="00743836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743836">
        <w:rPr>
          <w:rFonts w:ascii="Times New Roman" w:hAnsi="Times New Roman"/>
          <w:sz w:val="28"/>
          <w:szCs w:val="28"/>
        </w:rPr>
        <w:t xml:space="preserve">При обследовании технического состояния участка трубопровода диаметром 273 мм установлено: материал — Ст 4 (группа А), </w:t>
      </w:r>
      <w:r w:rsidRPr="00743836">
        <w:rPr>
          <w:rFonts w:ascii="Times New Roman" w:hAnsi="Times New Roman"/>
          <w:i/>
          <w:sz w:val="28"/>
          <w:szCs w:val="28"/>
        </w:rPr>
        <w:t>а</w:t>
      </w:r>
      <w:r w:rsidRPr="00743836">
        <w:rPr>
          <w:rFonts w:ascii="Times New Roman" w:hAnsi="Times New Roman"/>
          <w:sz w:val="28"/>
          <w:szCs w:val="28"/>
          <w:vertAlign w:val="subscript"/>
        </w:rPr>
        <w:t>но</w:t>
      </w:r>
      <w:r w:rsidRPr="00743836">
        <w:rPr>
          <w:rFonts w:ascii="Times New Roman" w:hAnsi="Times New Roman"/>
          <w:sz w:val="28"/>
          <w:szCs w:val="28"/>
        </w:rPr>
        <w:t xml:space="preserve"> </w:t>
      </w:r>
      <w:r w:rsidRPr="00743836">
        <w:rPr>
          <w:rFonts w:ascii="Times New Roman" w:hAnsi="Times New Roman"/>
          <w:i/>
          <w:sz w:val="28"/>
          <w:szCs w:val="28"/>
        </w:rPr>
        <w:t>=</w:t>
      </w:r>
      <w:r w:rsidRPr="00743836">
        <w:rPr>
          <w:rFonts w:ascii="Times New Roman" w:hAnsi="Times New Roman"/>
          <w:sz w:val="28"/>
          <w:szCs w:val="28"/>
        </w:rPr>
        <w:t xml:space="preserve"> 78,4 Дж/см</w:t>
      </w:r>
      <w:r w:rsidRPr="00743836">
        <w:rPr>
          <w:rFonts w:ascii="Times New Roman" w:hAnsi="Times New Roman"/>
          <w:sz w:val="28"/>
          <w:szCs w:val="28"/>
          <w:vertAlign w:val="superscript"/>
        </w:rPr>
        <w:t>2</w:t>
      </w:r>
      <w:r w:rsidRPr="00743836">
        <w:rPr>
          <w:rFonts w:ascii="Times New Roman" w:hAnsi="Times New Roman"/>
          <w:sz w:val="28"/>
          <w:szCs w:val="28"/>
        </w:rPr>
        <w:t xml:space="preserve">, </w:t>
      </w:r>
      <w:r w:rsidRPr="00743836">
        <w:rPr>
          <w:rFonts w:ascii="Times New Roman" w:hAnsi="Times New Roman"/>
          <w:i/>
          <w:sz w:val="28"/>
          <w:szCs w:val="28"/>
        </w:rPr>
        <w:t>а</w:t>
      </w:r>
      <w:r w:rsidRPr="00743836">
        <w:rPr>
          <w:rFonts w:ascii="Times New Roman" w:hAnsi="Times New Roman"/>
          <w:sz w:val="28"/>
          <w:szCs w:val="28"/>
          <w:vertAlign w:val="subscript"/>
        </w:rPr>
        <w:t>нф</w:t>
      </w:r>
      <w:r w:rsidRPr="00743836">
        <w:rPr>
          <w:rFonts w:ascii="Times New Roman" w:hAnsi="Times New Roman"/>
          <w:sz w:val="28"/>
          <w:szCs w:val="28"/>
        </w:rPr>
        <w:t xml:space="preserve"> = 39 Дж/см</w:t>
      </w:r>
      <w:r w:rsidRPr="00743836">
        <w:rPr>
          <w:rFonts w:ascii="Times New Roman" w:hAnsi="Times New Roman"/>
          <w:sz w:val="28"/>
          <w:szCs w:val="28"/>
          <w:vertAlign w:val="superscript"/>
        </w:rPr>
        <w:t>2</w:t>
      </w:r>
      <w:r w:rsidRPr="00743836">
        <w:rPr>
          <w:rFonts w:ascii="Times New Roman" w:hAnsi="Times New Roman"/>
          <w:sz w:val="28"/>
          <w:szCs w:val="28"/>
        </w:rPr>
        <w:t xml:space="preserve">, </w:t>
      </w:r>
      <w:r w:rsidRPr="00743836">
        <w:rPr>
          <w:rFonts w:ascii="Times New Roman" w:hAnsi="Times New Roman"/>
          <w:i/>
          <w:sz w:val="28"/>
          <w:szCs w:val="28"/>
          <w:lang w:val="en-US"/>
        </w:rPr>
        <w:t>h</w:t>
      </w:r>
      <w:r w:rsidRPr="00743836">
        <w:rPr>
          <w:rFonts w:ascii="Times New Roman" w:hAnsi="Times New Roman"/>
          <w:sz w:val="28"/>
          <w:szCs w:val="28"/>
          <w:vertAlign w:val="subscript"/>
        </w:rPr>
        <w:t>0</w:t>
      </w:r>
      <w:r w:rsidRPr="00743836">
        <w:rPr>
          <w:rFonts w:ascii="Times New Roman" w:hAnsi="Times New Roman"/>
          <w:sz w:val="28"/>
          <w:szCs w:val="28"/>
        </w:rPr>
        <w:t xml:space="preserve"> = 9 мм, внутреннее давление 0,005 МПа, температура в шурфе трубопровода 10 °С, время эксплуатации </w:t>
      </w:r>
      <w:r w:rsidRPr="00743836">
        <w:rPr>
          <w:rFonts w:ascii="Times New Roman" w:hAnsi="Times New Roman"/>
          <w:i/>
          <w:sz w:val="28"/>
          <w:szCs w:val="28"/>
          <w:lang w:val="en-US"/>
        </w:rPr>
        <w:t>t</w:t>
      </w:r>
      <w:r w:rsidRPr="00743836">
        <w:rPr>
          <w:rFonts w:ascii="Times New Roman" w:hAnsi="Times New Roman"/>
          <w:sz w:val="28"/>
          <w:szCs w:val="28"/>
          <w:vertAlign w:val="subscript"/>
        </w:rPr>
        <w:t>ф</w:t>
      </w:r>
      <w:r w:rsidRPr="00743836">
        <w:rPr>
          <w:rFonts w:ascii="Times New Roman" w:hAnsi="Times New Roman"/>
          <w:sz w:val="28"/>
          <w:szCs w:val="28"/>
        </w:rPr>
        <w:t xml:space="preserve"> = 46 лет.</w:t>
      </w:r>
    </w:p>
    <w:p w:rsidR="007A64E4" w:rsidRPr="00743836" w:rsidRDefault="007A64E4" w:rsidP="00743836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743836">
        <w:rPr>
          <w:rFonts w:ascii="Times New Roman" w:hAnsi="Times New Roman"/>
          <w:sz w:val="28"/>
          <w:szCs w:val="28"/>
        </w:rPr>
        <w:t xml:space="preserve">Строим график функции </w:t>
      </w:r>
      <w:r w:rsidRPr="00743836">
        <w:rPr>
          <w:rFonts w:ascii="Times New Roman" w:hAnsi="Times New Roman"/>
          <w:i/>
          <w:sz w:val="28"/>
          <w:szCs w:val="28"/>
        </w:rPr>
        <w:t>а</w:t>
      </w:r>
      <w:r w:rsidRPr="00743836">
        <w:rPr>
          <w:rFonts w:ascii="Times New Roman" w:hAnsi="Times New Roman"/>
          <w:sz w:val="28"/>
          <w:szCs w:val="28"/>
          <w:vertAlign w:val="subscript"/>
        </w:rPr>
        <w:t>н</w:t>
      </w:r>
      <w:r w:rsidRPr="00743836">
        <w:rPr>
          <w:rFonts w:ascii="Times New Roman" w:hAnsi="Times New Roman"/>
          <w:sz w:val="28"/>
          <w:szCs w:val="28"/>
        </w:rPr>
        <w:t xml:space="preserve"> по формуле (7) с интервалом точности (-10 %) в виде двух кривых: </w:t>
      </w:r>
      <w:r w:rsidRPr="00743836">
        <w:rPr>
          <w:rFonts w:ascii="Times New Roman" w:hAnsi="Times New Roman"/>
          <w:i/>
          <w:sz w:val="28"/>
          <w:szCs w:val="28"/>
        </w:rPr>
        <w:t>а</w:t>
      </w:r>
      <w:r w:rsidRPr="00743836">
        <w:rPr>
          <w:rFonts w:ascii="Times New Roman" w:hAnsi="Times New Roman"/>
          <w:sz w:val="28"/>
          <w:szCs w:val="28"/>
          <w:vertAlign w:val="subscript"/>
        </w:rPr>
        <w:t>н</w:t>
      </w:r>
      <w:r w:rsidRPr="00743836">
        <w:rPr>
          <w:rFonts w:ascii="Times New Roman" w:hAnsi="Times New Roman"/>
          <w:sz w:val="28"/>
          <w:szCs w:val="28"/>
        </w:rPr>
        <w:t xml:space="preserve"> и </w:t>
      </w:r>
      <w:r w:rsidRPr="00743836">
        <w:rPr>
          <w:rFonts w:ascii="Times New Roman" w:hAnsi="Times New Roman"/>
          <w:i/>
          <w:sz w:val="28"/>
          <w:szCs w:val="28"/>
        </w:rPr>
        <w:t>а</w:t>
      </w:r>
      <w:r w:rsidRPr="00743836">
        <w:rPr>
          <w:rFonts w:ascii="Times New Roman" w:hAnsi="Times New Roman"/>
          <w:sz w:val="28"/>
          <w:szCs w:val="28"/>
          <w:vertAlign w:val="subscript"/>
        </w:rPr>
        <w:t>1</w:t>
      </w:r>
      <w:r w:rsidRPr="00743836">
        <w:rPr>
          <w:rFonts w:ascii="Times New Roman" w:hAnsi="Times New Roman"/>
          <w:sz w:val="28"/>
          <w:szCs w:val="28"/>
        </w:rPr>
        <w:t xml:space="preserve"> = </w:t>
      </w:r>
      <w:r w:rsidRPr="00743836">
        <w:rPr>
          <w:rFonts w:ascii="Times New Roman" w:hAnsi="Times New Roman"/>
          <w:i/>
          <w:sz w:val="28"/>
          <w:szCs w:val="28"/>
        </w:rPr>
        <w:t>а</w:t>
      </w:r>
      <w:r w:rsidRPr="00743836">
        <w:rPr>
          <w:rFonts w:ascii="Times New Roman" w:hAnsi="Times New Roman"/>
          <w:sz w:val="28"/>
          <w:szCs w:val="28"/>
          <w:vertAlign w:val="subscript"/>
        </w:rPr>
        <w:t>н</w:t>
      </w:r>
      <w:r w:rsidRPr="00743836">
        <w:rPr>
          <w:rFonts w:ascii="Times New Roman" w:hAnsi="Times New Roman"/>
          <w:sz w:val="28"/>
          <w:szCs w:val="28"/>
        </w:rPr>
        <w:t xml:space="preserve"> - 0,1</w:t>
      </w:r>
      <w:r w:rsidRPr="00743836">
        <w:rPr>
          <w:rFonts w:ascii="Times New Roman" w:hAnsi="Times New Roman"/>
          <w:i/>
          <w:sz w:val="28"/>
          <w:szCs w:val="28"/>
        </w:rPr>
        <w:t>а</w:t>
      </w:r>
      <w:r w:rsidRPr="00743836">
        <w:rPr>
          <w:rFonts w:ascii="Times New Roman" w:hAnsi="Times New Roman"/>
          <w:sz w:val="28"/>
          <w:szCs w:val="28"/>
          <w:vertAlign w:val="subscript"/>
        </w:rPr>
        <w:t>н</w:t>
      </w:r>
      <w:r w:rsidRPr="00743836">
        <w:rPr>
          <w:rFonts w:ascii="Times New Roman" w:hAnsi="Times New Roman"/>
          <w:sz w:val="28"/>
          <w:szCs w:val="28"/>
        </w:rPr>
        <w:t xml:space="preserve"> и три прямые: </w:t>
      </w:r>
      <w:r w:rsidRPr="00743836">
        <w:rPr>
          <w:rFonts w:ascii="Times New Roman" w:hAnsi="Times New Roman"/>
          <w:i/>
          <w:sz w:val="28"/>
          <w:szCs w:val="28"/>
        </w:rPr>
        <w:t>а</w:t>
      </w:r>
      <w:r w:rsidRPr="00743836">
        <w:rPr>
          <w:rFonts w:ascii="Times New Roman" w:hAnsi="Times New Roman"/>
          <w:sz w:val="28"/>
          <w:szCs w:val="28"/>
          <w:vertAlign w:val="subscript"/>
        </w:rPr>
        <w:t>н</w:t>
      </w:r>
      <w:r w:rsidRPr="00743836">
        <w:rPr>
          <w:rFonts w:ascii="Times New Roman" w:hAnsi="Times New Roman"/>
          <w:sz w:val="28"/>
          <w:szCs w:val="28"/>
        </w:rPr>
        <w:t xml:space="preserve"> = 30 Дж/см</w:t>
      </w:r>
      <w:r w:rsidRPr="00743836">
        <w:rPr>
          <w:rFonts w:ascii="Times New Roman" w:hAnsi="Times New Roman"/>
          <w:sz w:val="28"/>
          <w:szCs w:val="28"/>
          <w:vertAlign w:val="superscript"/>
        </w:rPr>
        <w:t>2</w:t>
      </w:r>
      <w:r w:rsidRPr="00743836">
        <w:rPr>
          <w:rFonts w:ascii="Times New Roman" w:hAnsi="Times New Roman"/>
          <w:sz w:val="28"/>
          <w:szCs w:val="28"/>
        </w:rPr>
        <w:t xml:space="preserve">, </w:t>
      </w:r>
      <w:r w:rsidRPr="00743836">
        <w:rPr>
          <w:rFonts w:ascii="Times New Roman" w:hAnsi="Times New Roman"/>
          <w:i/>
          <w:sz w:val="28"/>
          <w:szCs w:val="28"/>
        </w:rPr>
        <w:t>а</w:t>
      </w:r>
      <w:r w:rsidRPr="00743836">
        <w:rPr>
          <w:rFonts w:ascii="Times New Roman" w:hAnsi="Times New Roman"/>
          <w:sz w:val="28"/>
          <w:szCs w:val="28"/>
          <w:vertAlign w:val="subscript"/>
        </w:rPr>
        <w:t>н</w:t>
      </w:r>
      <w:r w:rsidRPr="00743836">
        <w:rPr>
          <w:rFonts w:ascii="Times New Roman" w:hAnsi="Times New Roman"/>
          <w:sz w:val="28"/>
          <w:szCs w:val="28"/>
        </w:rPr>
        <w:t xml:space="preserve"> = </w:t>
      </w:r>
      <w:r w:rsidRPr="00743836">
        <w:rPr>
          <w:rFonts w:ascii="Times New Roman" w:hAnsi="Times New Roman"/>
          <w:i/>
          <w:sz w:val="28"/>
          <w:szCs w:val="28"/>
        </w:rPr>
        <w:t>а</w:t>
      </w:r>
      <w:r w:rsidRPr="00743836">
        <w:rPr>
          <w:rFonts w:ascii="Times New Roman" w:hAnsi="Times New Roman"/>
          <w:sz w:val="28"/>
          <w:szCs w:val="28"/>
          <w:vertAlign w:val="subscript"/>
        </w:rPr>
        <w:t>нф</w:t>
      </w:r>
      <w:r w:rsidRPr="00743836">
        <w:rPr>
          <w:rFonts w:ascii="Times New Roman" w:hAnsi="Times New Roman"/>
          <w:sz w:val="28"/>
          <w:szCs w:val="28"/>
        </w:rPr>
        <w:t xml:space="preserve"> = 38 Дж/см</w:t>
      </w:r>
      <w:r w:rsidRPr="00743836">
        <w:rPr>
          <w:rFonts w:ascii="Times New Roman" w:hAnsi="Times New Roman"/>
          <w:sz w:val="28"/>
          <w:szCs w:val="28"/>
          <w:vertAlign w:val="superscript"/>
        </w:rPr>
        <w:t>2</w:t>
      </w:r>
      <w:r w:rsidRPr="00743836">
        <w:rPr>
          <w:rFonts w:ascii="Times New Roman" w:hAnsi="Times New Roman"/>
          <w:sz w:val="28"/>
          <w:szCs w:val="28"/>
        </w:rPr>
        <w:t xml:space="preserve"> и </w:t>
      </w:r>
      <w:r w:rsidRPr="00743836">
        <w:rPr>
          <w:rFonts w:ascii="Times New Roman" w:hAnsi="Times New Roman"/>
          <w:i/>
          <w:sz w:val="28"/>
          <w:szCs w:val="28"/>
          <w:lang w:val="en-US"/>
        </w:rPr>
        <w:t>t</w:t>
      </w:r>
      <w:r w:rsidRPr="00743836">
        <w:rPr>
          <w:rFonts w:ascii="Times New Roman" w:hAnsi="Times New Roman"/>
          <w:sz w:val="28"/>
          <w:szCs w:val="28"/>
        </w:rPr>
        <w:t xml:space="preserve"> = </w:t>
      </w:r>
      <w:r w:rsidRPr="00743836">
        <w:rPr>
          <w:rFonts w:ascii="Times New Roman" w:hAnsi="Times New Roman"/>
          <w:i/>
          <w:sz w:val="28"/>
          <w:szCs w:val="28"/>
          <w:lang w:val="en-US"/>
        </w:rPr>
        <w:t>t</w:t>
      </w:r>
      <w:r w:rsidRPr="00743836">
        <w:rPr>
          <w:rFonts w:ascii="Times New Roman" w:hAnsi="Times New Roman"/>
          <w:sz w:val="28"/>
          <w:szCs w:val="28"/>
          <w:vertAlign w:val="subscript"/>
        </w:rPr>
        <w:t>ф</w:t>
      </w:r>
      <w:r w:rsidRPr="00743836">
        <w:rPr>
          <w:rFonts w:ascii="Times New Roman" w:hAnsi="Times New Roman"/>
          <w:sz w:val="28"/>
          <w:szCs w:val="28"/>
        </w:rPr>
        <w:t xml:space="preserve"> = 46 лет (рис.Е.2).</w:t>
      </w:r>
    </w:p>
    <w:p w:rsidR="007A64E4" w:rsidRPr="00743836" w:rsidRDefault="007A64E4" w:rsidP="00743836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743836">
        <w:rPr>
          <w:rFonts w:ascii="Times New Roman" w:hAnsi="Times New Roman"/>
          <w:sz w:val="28"/>
          <w:szCs w:val="28"/>
        </w:rPr>
        <w:t xml:space="preserve">Находим абсциссу точки пересечения кривой </w:t>
      </w:r>
      <w:r w:rsidRPr="00743836">
        <w:rPr>
          <w:rFonts w:ascii="Times New Roman" w:hAnsi="Times New Roman"/>
          <w:i/>
          <w:sz w:val="28"/>
          <w:szCs w:val="28"/>
        </w:rPr>
        <w:t>а</w:t>
      </w:r>
      <w:r w:rsidRPr="00743836">
        <w:rPr>
          <w:rFonts w:ascii="Times New Roman" w:hAnsi="Times New Roman"/>
          <w:sz w:val="28"/>
          <w:szCs w:val="28"/>
          <w:vertAlign w:val="subscript"/>
        </w:rPr>
        <w:t>1</w:t>
      </w:r>
      <w:r w:rsidRPr="00743836">
        <w:rPr>
          <w:rFonts w:ascii="Times New Roman" w:hAnsi="Times New Roman"/>
          <w:sz w:val="28"/>
          <w:szCs w:val="28"/>
        </w:rPr>
        <w:t xml:space="preserve"> с прямой </w:t>
      </w:r>
      <w:r w:rsidRPr="00743836">
        <w:rPr>
          <w:rFonts w:ascii="Times New Roman" w:hAnsi="Times New Roman"/>
          <w:i/>
          <w:sz w:val="28"/>
          <w:szCs w:val="28"/>
        </w:rPr>
        <w:t>а</w:t>
      </w:r>
      <w:r w:rsidRPr="00743836">
        <w:rPr>
          <w:rFonts w:ascii="Times New Roman" w:hAnsi="Times New Roman"/>
          <w:sz w:val="28"/>
          <w:szCs w:val="28"/>
          <w:vertAlign w:val="subscript"/>
        </w:rPr>
        <w:t>н</w:t>
      </w:r>
      <w:r w:rsidRPr="00743836">
        <w:rPr>
          <w:rFonts w:ascii="Times New Roman" w:hAnsi="Times New Roman"/>
          <w:sz w:val="28"/>
          <w:szCs w:val="28"/>
        </w:rPr>
        <w:t xml:space="preserve"> = 30 Дж/см</w:t>
      </w:r>
      <w:r w:rsidRPr="00743836">
        <w:rPr>
          <w:rFonts w:ascii="Times New Roman" w:hAnsi="Times New Roman"/>
          <w:sz w:val="28"/>
          <w:szCs w:val="28"/>
          <w:vertAlign w:val="superscript"/>
        </w:rPr>
        <w:t>2</w:t>
      </w:r>
      <w:r w:rsidRPr="00743836">
        <w:rPr>
          <w:rFonts w:ascii="Times New Roman" w:hAnsi="Times New Roman"/>
          <w:sz w:val="28"/>
          <w:szCs w:val="28"/>
        </w:rPr>
        <w:t xml:space="preserve">, </w:t>
      </w:r>
      <w:r w:rsidRPr="00743836">
        <w:rPr>
          <w:rFonts w:ascii="Times New Roman" w:hAnsi="Times New Roman"/>
          <w:i/>
          <w:sz w:val="28"/>
          <w:szCs w:val="28"/>
          <w:lang w:val="en-US"/>
        </w:rPr>
        <w:t>t</w:t>
      </w:r>
      <w:r w:rsidRPr="00743836">
        <w:rPr>
          <w:rFonts w:ascii="Times New Roman" w:hAnsi="Times New Roman"/>
          <w:sz w:val="28"/>
          <w:szCs w:val="28"/>
          <w:vertAlign w:val="subscript"/>
        </w:rPr>
        <w:t>кр</w:t>
      </w:r>
      <w:r w:rsidRPr="00743836">
        <w:rPr>
          <w:rFonts w:ascii="Times New Roman" w:hAnsi="Times New Roman"/>
          <w:sz w:val="28"/>
          <w:szCs w:val="28"/>
        </w:rPr>
        <w:t xml:space="preserve"> = 61 год. Определяем точку пересечения прямой </w:t>
      </w:r>
      <w:r w:rsidRPr="00743836">
        <w:rPr>
          <w:rFonts w:ascii="Times New Roman" w:hAnsi="Times New Roman"/>
          <w:i/>
          <w:sz w:val="28"/>
          <w:szCs w:val="28"/>
          <w:lang w:val="en-US"/>
        </w:rPr>
        <w:t>t</w:t>
      </w:r>
      <w:r w:rsidRPr="00743836">
        <w:rPr>
          <w:rFonts w:ascii="Times New Roman" w:hAnsi="Times New Roman"/>
          <w:sz w:val="28"/>
          <w:szCs w:val="28"/>
        </w:rPr>
        <w:t xml:space="preserve"> = </w:t>
      </w:r>
      <w:r w:rsidRPr="00743836">
        <w:rPr>
          <w:rFonts w:ascii="Times New Roman" w:hAnsi="Times New Roman"/>
          <w:i/>
          <w:sz w:val="28"/>
          <w:szCs w:val="28"/>
          <w:lang w:val="en-US"/>
        </w:rPr>
        <w:t>t</w:t>
      </w:r>
      <w:r w:rsidRPr="00743836">
        <w:rPr>
          <w:rFonts w:ascii="Times New Roman" w:hAnsi="Times New Roman"/>
          <w:sz w:val="28"/>
          <w:szCs w:val="28"/>
          <w:vertAlign w:val="subscript"/>
        </w:rPr>
        <w:t>ф</w:t>
      </w:r>
      <w:r w:rsidRPr="00743836">
        <w:rPr>
          <w:rFonts w:ascii="Times New Roman" w:hAnsi="Times New Roman"/>
          <w:sz w:val="28"/>
          <w:szCs w:val="28"/>
        </w:rPr>
        <w:t xml:space="preserve"> и </w:t>
      </w:r>
      <w:r w:rsidRPr="00743836">
        <w:rPr>
          <w:rFonts w:ascii="Times New Roman" w:hAnsi="Times New Roman"/>
          <w:i/>
          <w:sz w:val="28"/>
          <w:szCs w:val="28"/>
        </w:rPr>
        <w:t>а</w:t>
      </w:r>
      <w:r w:rsidRPr="00743836">
        <w:rPr>
          <w:rFonts w:ascii="Times New Roman" w:hAnsi="Times New Roman"/>
          <w:sz w:val="28"/>
          <w:szCs w:val="28"/>
          <w:vertAlign w:val="subscript"/>
        </w:rPr>
        <w:t xml:space="preserve">н </w:t>
      </w:r>
      <w:r w:rsidRPr="00743836">
        <w:rPr>
          <w:rFonts w:ascii="Times New Roman" w:hAnsi="Times New Roman"/>
          <w:i/>
          <w:sz w:val="28"/>
          <w:szCs w:val="28"/>
        </w:rPr>
        <w:t>= а</w:t>
      </w:r>
      <w:r w:rsidRPr="00743836">
        <w:rPr>
          <w:rFonts w:ascii="Times New Roman" w:hAnsi="Times New Roman"/>
          <w:sz w:val="28"/>
          <w:szCs w:val="28"/>
          <w:vertAlign w:val="subscript"/>
        </w:rPr>
        <w:t>нф</w:t>
      </w:r>
      <w:r w:rsidRPr="00743836">
        <w:rPr>
          <w:rFonts w:ascii="Times New Roman" w:hAnsi="Times New Roman"/>
          <w:sz w:val="28"/>
          <w:szCs w:val="28"/>
        </w:rPr>
        <w:t>,</w:t>
      </w:r>
      <w:r w:rsidRPr="00743836">
        <w:rPr>
          <w:rFonts w:ascii="Times New Roman" w:hAnsi="Times New Roman"/>
          <w:i/>
          <w:sz w:val="28"/>
          <w:szCs w:val="28"/>
        </w:rPr>
        <w:t xml:space="preserve"> </w:t>
      </w:r>
      <w:r w:rsidRPr="00743836">
        <w:rPr>
          <w:rFonts w:ascii="Times New Roman" w:hAnsi="Times New Roman"/>
          <w:i/>
          <w:sz w:val="28"/>
          <w:szCs w:val="28"/>
          <w:lang w:val="en-US"/>
        </w:rPr>
        <w:t>Z</w:t>
      </w:r>
      <w:r w:rsidRPr="00743836">
        <w:rPr>
          <w:rFonts w:ascii="Times New Roman" w:hAnsi="Times New Roman"/>
          <w:sz w:val="28"/>
          <w:szCs w:val="28"/>
          <w:vertAlign w:val="subscript"/>
        </w:rPr>
        <w:t>ф</w:t>
      </w:r>
      <w:r w:rsidRPr="00743836">
        <w:rPr>
          <w:rFonts w:ascii="Times New Roman" w:hAnsi="Times New Roman"/>
          <w:i/>
          <w:sz w:val="28"/>
          <w:szCs w:val="28"/>
        </w:rPr>
        <w:t>.</w:t>
      </w:r>
      <w:r w:rsidRPr="00743836">
        <w:rPr>
          <w:rFonts w:ascii="Times New Roman" w:hAnsi="Times New Roman"/>
          <w:sz w:val="28"/>
          <w:szCs w:val="28"/>
        </w:rPr>
        <w:t xml:space="preserve"> Точка </w:t>
      </w:r>
      <w:r w:rsidRPr="00743836">
        <w:rPr>
          <w:rFonts w:ascii="Times New Roman" w:hAnsi="Times New Roman"/>
          <w:sz w:val="28"/>
          <w:szCs w:val="28"/>
          <w:lang w:val="en-US"/>
        </w:rPr>
        <w:t>Z</w:t>
      </w:r>
      <w:r w:rsidRPr="00743836">
        <w:rPr>
          <w:rFonts w:ascii="Times New Roman" w:hAnsi="Times New Roman"/>
          <w:sz w:val="28"/>
          <w:szCs w:val="28"/>
          <w:vertAlign w:val="subscript"/>
        </w:rPr>
        <w:t>ф</w:t>
      </w:r>
      <w:r w:rsidRPr="00743836">
        <w:rPr>
          <w:rFonts w:ascii="Times New Roman" w:hAnsi="Times New Roman"/>
          <w:sz w:val="28"/>
          <w:szCs w:val="28"/>
        </w:rPr>
        <w:t xml:space="preserve"> попадает в интервал точности функции </w:t>
      </w:r>
      <w:r w:rsidRPr="00743836">
        <w:rPr>
          <w:rFonts w:ascii="Times New Roman" w:hAnsi="Times New Roman"/>
          <w:i/>
          <w:sz w:val="28"/>
          <w:szCs w:val="28"/>
        </w:rPr>
        <w:t>а</w:t>
      </w:r>
      <w:r w:rsidRPr="00743836">
        <w:rPr>
          <w:rFonts w:ascii="Times New Roman" w:hAnsi="Times New Roman"/>
          <w:sz w:val="28"/>
          <w:szCs w:val="28"/>
          <w:vertAlign w:val="subscript"/>
        </w:rPr>
        <w:t>н</w:t>
      </w:r>
      <w:r w:rsidRPr="00743836">
        <w:rPr>
          <w:rFonts w:ascii="Times New Roman" w:hAnsi="Times New Roman"/>
          <w:sz w:val="28"/>
          <w:szCs w:val="28"/>
        </w:rPr>
        <w:t xml:space="preserve">, уточнения параметров функции </w:t>
      </w:r>
      <w:r w:rsidRPr="00743836">
        <w:rPr>
          <w:rFonts w:ascii="Times New Roman" w:hAnsi="Times New Roman"/>
          <w:i/>
          <w:sz w:val="28"/>
          <w:szCs w:val="28"/>
        </w:rPr>
        <w:t>а</w:t>
      </w:r>
      <w:r w:rsidRPr="00743836">
        <w:rPr>
          <w:rFonts w:ascii="Times New Roman" w:hAnsi="Times New Roman"/>
          <w:sz w:val="28"/>
          <w:szCs w:val="28"/>
          <w:vertAlign w:val="subscript"/>
        </w:rPr>
        <w:t>н</w:t>
      </w:r>
      <w:r w:rsidRPr="00743836">
        <w:rPr>
          <w:rFonts w:ascii="Times New Roman" w:hAnsi="Times New Roman"/>
          <w:sz w:val="28"/>
          <w:szCs w:val="28"/>
        </w:rPr>
        <w:t xml:space="preserve"> не требуется, следовательно:                       </w:t>
      </w:r>
      <w:r w:rsidRPr="00743836">
        <w:rPr>
          <w:rFonts w:ascii="Times New Roman" w:hAnsi="Times New Roman"/>
          <w:i/>
          <w:sz w:val="28"/>
          <w:szCs w:val="28"/>
          <w:lang w:val="en-US"/>
        </w:rPr>
        <w:t>t</w:t>
      </w:r>
      <w:r w:rsidRPr="00743836">
        <w:rPr>
          <w:rFonts w:ascii="Times New Roman" w:hAnsi="Times New Roman"/>
          <w:sz w:val="28"/>
          <w:szCs w:val="28"/>
          <w:vertAlign w:val="subscript"/>
        </w:rPr>
        <w:t>ост</w:t>
      </w:r>
      <w:r w:rsidRPr="00743836">
        <w:rPr>
          <w:rFonts w:ascii="Times New Roman" w:hAnsi="Times New Roman"/>
          <w:sz w:val="28"/>
          <w:szCs w:val="28"/>
        </w:rPr>
        <w:t xml:space="preserve"> = </w:t>
      </w:r>
      <w:r w:rsidRPr="00743836">
        <w:rPr>
          <w:rFonts w:ascii="Times New Roman" w:hAnsi="Times New Roman"/>
          <w:i/>
          <w:sz w:val="28"/>
          <w:szCs w:val="28"/>
          <w:lang w:val="en-US"/>
        </w:rPr>
        <w:t>t</w:t>
      </w:r>
      <w:r w:rsidRPr="00743836">
        <w:rPr>
          <w:rFonts w:ascii="Times New Roman" w:hAnsi="Times New Roman"/>
          <w:sz w:val="28"/>
          <w:szCs w:val="28"/>
          <w:vertAlign w:val="subscript"/>
        </w:rPr>
        <w:t>кр</w:t>
      </w:r>
      <w:r w:rsidRPr="00743836">
        <w:rPr>
          <w:rFonts w:ascii="Times New Roman" w:hAnsi="Times New Roman"/>
          <w:sz w:val="28"/>
          <w:szCs w:val="28"/>
        </w:rPr>
        <w:t xml:space="preserve"> - </w:t>
      </w:r>
      <w:r w:rsidRPr="00743836">
        <w:rPr>
          <w:rFonts w:ascii="Times New Roman" w:hAnsi="Times New Roman"/>
          <w:i/>
          <w:sz w:val="28"/>
          <w:szCs w:val="28"/>
          <w:lang w:val="en-US"/>
        </w:rPr>
        <w:t>t</w:t>
      </w:r>
      <w:r w:rsidRPr="00743836">
        <w:rPr>
          <w:rFonts w:ascii="Times New Roman" w:hAnsi="Times New Roman"/>
          <w:sz w:val="28"/>
          <w:szCs w:val="28"/>
          <w:vertAlign w:val="subscript"/>
        </w:rPr>
        <w:t>ф</w:t>
      </w:r>
      <w:r w:rsidRPr="00743836">
        <w:rPr>
          <w:rFonts w:ascii="Times New Roman" w:hAnsi="Times New Roman"/>
          <w:sz w:val="28"/>
          <w:szCs w:val="28"/>
        </w:rPr>
        <w:t xml:space="preserve"> = 61 — 46 = 15 лет — остаточный срок службы по ударной вязкости.</w:t>
      </w:r>
    </w:p>
    <w:p w:rsidR="007A64E4" w:rsidRPr="00743836" w:rsidRDefault="007A64E4" w:rsidP="00743836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7A64E4" w:rsidRPr="00743836" w:rsidRDefault="007A64E4" w:rsidP="00743836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D063E"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126" o:spid="_x0000_i1044" type="#_x0000_t75" style="width:341.25pt;height:189pt;visibility:visible">
            <v:imagedata r:id="rId22" o:title=""/>
          </v:shape>
        </w:pict>
      </w:r>
    </w:p>
    <w:p w:rsidR="007A64E4" w:rsidRPr="00743836" w:rsidRDefault="007A64E4" w:rsidP="00743836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743836">
        <w:rPr>
          <w:rFonts w:ascii="Times New Roman" w:hAnsi="Times New Roman"/>
          <w:sz w:val="28"/>
          <w:szCs w:val="28"/>
        </w:rPr>
        <w:t xml:space="preserve">Время эксплуатации газопровода </w:t>
      </w:r>
      <w:r w:rsidRPr="00743836">
        <w:rPr>
          <w:rFonts w:ascii="Times New Roman" w:hAnsi="Times New Roman"/>
          <w:i/>
          <w:sz w:val="28"/>
          <w:szCs w:val="28"/>
          <w:lang w:val="en-US"/>
        </w:rPr>
        <w:t>t</w:t>
      </w:r>
      <w:r w:rsidRPr="00743836">
        <w:rPr>
          <w:rFonts w:ascii="Times New Roman" w:hAnsi="Times New Roman"/>
          <w:sz w:val="28"/>
          <w:szCs w:val="28"/>
        </w:rPr>
        <w:t>, лет</w:t>
      </w:r>
    </w:p>
    <w:p w:rsidR="007A64E4" w:rsidRPr="00743836" w:rsidRDefault="007A64E4" w:rsidP="00743836">
      <w:pPr>
        <w:spacing w:line="240" w:lineRule="auto"/>
        <w:ind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7A64E4" w:rsidRPr="00743836" w:rsidRDefault="007A64E4" w:rsidP="00743836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743836">
        <w:rPr>
          <w:rFonts w:ascii="Times New Roman" w:hAnsi="Times New Roman"/>
          <w:b/>
          <w:sz w:val="28"/>
          <w:szCs w:val="28"/>
        </w:rPr>
        <w:t>Пример 2</w:t>
      </w:r>
      <w:r w:rsidRPr="00743836">
        <w:rPr>
          <w:rFonts w:ascii="Times New Roman" w:hAnsi="Times New Roman"/>
          <w:sz w:val="28"/>
          <w:szCs w:val="28"/>
        </w:rPr>
        <w:t xml:space="preserve"> (рис.Е.4).</w:t>
      </w:r>
    </w:p>
    <w:p w:rsidR="007A64E4" w:rsidRPr="00743836" w:rsidRDefault="007A64E4" w:rsidP="00743836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743836">
        <w:rPr>
          <w:rFonts w:ascii="Times New Roman" w:hAnsi="Times New Roman"/>
          <w:sz w:val="28"/>
          <w:szCs w:val="28"/>
        </w:rPr>
        <w:t xml:space="preserve">При обследовании 2-го участка газопровода с аналогичными параметрами получены следующие данные: </w:t>
      </w:r>
      <w:r w:rsidRPr="00743836">
        <w:rPr>
          <w:rFonts w:ascii="Times New Roman" w:hAnsi="Times New Roman"/>
          <w:i/>
          <w:sz w:val="28"/>
          <w:szCs w:val="28"/>
        </w:rPr>
        <w:t>а</w:t>
      </w:r>
      <w:r w:rsidRPr="00743836">
        <w:rPr>
          <w:rFonts w:ascii="Times New Roman" w:hAnsi="Times New Roman"/>
          <w:sz w:val="28"/>
          <w:szCs w:val="28"/>
          <w:vertAlign w:val="subscript"/>
        </w:rPr>
        <w:t>но</w:t>
      </w:r>
      <w:r w:rsidRPr="00743836">
        <w:rPr>
          <w:rFonts w:ascii="Times New Roman" w:hAnsi="Times New Roman"/>
          <w:i/>
          <w:sz w:val="28"/>
          <w:szCs w:val="28"/>
        </w:rPr>
        <w:t xml:space="preserve"> =</w:t>
      </w:r>
      <w:r w:rsidRPr="00743836">
        <w:rPr>
          <w:rFonts w:ascii="Times New Roman" w:hAnsi="Times New Roman"/>
          <w:sz w:val="28"/>
          <w:szCs w:val="28"/>
        </w:rPr>
        <w:t xml:space="preserve"> 78,4 Дж/см</w:t>
      </w:r>
      <w:r w:rsidRPr="00743836">
        <w:rPr>
          <w:rFonts w:ascii="Times New Roman" w:hAnsi="Times New Roman"/>
          <w:sz w:val="28"/>
          <w:szCs w:val="28"/>
          <w:vertAlign w:val="superscript"/>
        </w:rPr>
        <w:t>2</w:t>
      </w:r>
      <w:r w:rsidRPr="00743836">
        <w:rPr>
          <w:rFonts w:ascii="Times New Roman" w:hAnsi="Times New Roman"/>
          <w:sz w:val="28"/>
          <w:szCs w:val="28"/>
        </w:rPr>
        <w:t xml:space="preserve">, </w:t>
      </w:r>
      <w:r w:rsidRPr="00743836">
        <w:rPr>
          <w:rFonts w:ascii="Times New Roman" w:hAnsi="Times New Roman"/>
          <w:i/>
          <w:sz w:val="28"/>
          <w:szCs w:val="28"/>
        </w:rPr>
        <w:t>а</w:t>
      </w:r>
      <w:r w:rsidRPr="00743836">
        <w:rPr>
          <w:rFonts w:ascii="Times New Roman" w:hAnsi="Times New Roman"/>
          <w:sz w:val="28"/>
          <w:szCs w:val="28"/>
          <w:vertAlign w:val="subscript"/>
        </w:rPr>
        <w:t>нф</w:t>
      </w:r>
      <w:r w:rsidRPr="00743836">
        <w:rPr>
          <w:rFonts w:ascii="Times New Roman" w:hAnsi="Times New Roman"/>
          <w:sz w:val="28"/>
          <w:szCs w:val="28"/>
        </w:rPr>
        <w:t xml:space="preserve"> = 38 Дж/см</w:t>
      </w:r>
      <w:r w:rsidRPr="00743836">
        <w:rPr>
          <w:rFonts w:ascii="Times New Roman" w:hAnsi="Times New Roman"/>
          <w:sz w:val="28"/>
          <w:szCs w:val="28"/>
          <w:vertAlign w:val="superscript"/>
        </w:rPr>
        <w:t>2</w:t>
      </w:r>
      <w:r w:rsidRPr="00743836">
        <w:rPr>
          <w:rFonts w:ascii="Times New Roman" w:hAnsi="Times New Roman"/>
          <w:sz w:val="28"/>
          <w:szCs w:val="28"/>
        </w:rPr>
        <w:t>. Строим графики аналогично примеру 1.</w:t>
      </w:r>
    </w:p>
    <w:p w:rsidR="007A64E4" w:rsidRPr="00743836" w:rsidRDefault="007A64E4" w:rsidP="00743836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743836">
        <w:rPr>
          <w:rFonts w:ascii="Times New Roman" w:hAnsi="Times New Roman"/>
          <w:sz w:val="28"/>
          <w:szCs w:val="28"/>
        </w:rPr>
        <w:t xml:space="preserve">Точка </w:t>
      </w:r>
      <w:r w:rsidRPr="00743836">
        <w:rPr>
          <w:rFonts w:ascii="Times New Roman" w:hAnsi="Times New Roman"/>
          <w:i/>
          <w:sz w:val="28"/>
          <w:szCs w:val="28"/>
        </w:rPr>
        <w:t>Z</w:t>
      </w:r>
      <w:r w:rsidRPr="00743836">
        <w:rPr>
          <w:rFonts w:ascii="Times New Roman" w:hAnsi="Times New Roman"/>
          <w:sz w:val="28"/>
          <w:szCs w:val="28"/>
          <w:vertAlign w:val="subscript"/>
        </w:rPr>
        <w:t>ф</w:t>
      </w:r>
      <w:r w:rsidRPr="00743836">
        <w:rPr>
          <w:rFonts w:ascii="Times New Roman" w:hAnsi="Times New Roman"/>
          <w:sz w:val="28"/>
          <w:szCs w:val="28"/>
        </w:rPr>
        <w:t xml:space="preserve"> в этом случае оказалась за пределами интервала точности функции </w:t>
      </w:r>
      <w:r w:rsidRPr="00743836">
        <w:rPr>
          <w:rFonts w:ascii="Times New Roman" w:hAnsi="Times New Roman"/>
          <w:i/>
          <w:sz w:val="28"/>
          <w:szCs w:val="28"/>
        </w:rPr>
        <w:t>а</w:t>
      </w:r>
      <w:r w:rsidRPr="00743836">
        <w:rPr>
          <w:rFonts w:ascii="Times New Roman" w:hAnsi="Times New Roman"/>
          <w:sz w:val="28"/>
          <w:szCs w:val="28"/>
          <w:vertAlign w:val="subscript"/>
        </w:rPr>
        <w:t>н</w:t>
      </w:r>
      <w:r w:rsidRPr="00743836">
        <w:rPr>
          <w:rFonts w:ascii="Times New Roman" w:hAnsi="Times New Roman"/>
          <w:sz w:val="28"/>
          <w:szCs w:val="28"/>
        </w:rPr>
        <w:t xml:space="preserve"> (в области под кривой </w:t>
      </w:r>
      <w:r w:rsidRPr="00743836">
        <w:rPr>
          <w:rFonts w:ascii="Times New Roman" w:hAnsi="Times New Roman"/>
          <w:i/>
          <w:sz w:val="28"/>
          <w:szCs w:val="28"/>
        </w:rPr>
        <w:t>а</w:t>
      </w:r>
      <w:r w:rsidRPr="00743836">
        <w:rPr>
          <w:rFonts w:ascii="Times New Roman" w:hAnsi="Times New Roman"/>
          <w:sz w:val="28"/>
          <w:szCs w:val="28"/>
          <w:vertAlign w:val="subscript"/>
        </w:rPr>
        <w:t>1</w:t>
      </w:r>
      <w:r w:rsidRPr="00743836">
        <w:rPr>
          <w:rFonts w:ascii="Times New Roman" w:hAnsi="Times New Roman"/>
          <w:sz w:val="28"/>
          <w:szCs w:val="28"/>
        </w:rPr>
        <w:t xml:space="preserve">), следовательно, величину остаточного срока службы </w:t>
      </w:r>
      <w:r w:rsidRPr="00743836">
        <w:rPr>
          <w:rFonts w:ascii="Times New Roman" w:hAnsi="Times New Roman"/>
          <w:i/>
          <w:sz w:val="28"/>
          <w:szCs w:val="28"/>
          <w:lang w:val="en-US"/>
        </w:rPr>
        <w:t>t</w:t>
      </w:r>
      <w:r w:rsidRPr="00743836">
        <w:rPr>
          <w:rFonts w:ascii="Times New Roman" w:hAnsi="Times New Roman"/>
          <w:sz w:val="28"/>
          <w:szCs w:val="28"/>
          <w:vertAlign w:val="subscript"/>
        </w:rPr>
        <w:t>ост</w:t>
      </w:r>
      <w:r w:rsidRPr="00743836">
        <w:rPr>
          <w:rFonts w:ascii="Times New Roman" w:hAnsi="Times New Roman"/>
          <w:sz w:val="28"/>
          <w:szCs w:val="28"/>
        </w:rPr>
        <w:t xml:space="preserve"> определяем с использованием условно-фактического времени эксплуатации газопровода </w:t>
      </w:r>
      <w:r w:rsidRPr="00743836">
        <w:rPr>
          <w:rFonts w:ascii="Times New Roman" w:hAnsi="Times New Roman"/>
          <w:i/>
          <w:sz w:val="28"/>
          <w:szCs w:val="28"/>
          <w:lang w:val="en-US"/>
        </w:rPr>
        <w:t>t</w:t>
      </w:r>
      <w:r w:rsidRPr="00743836">
        <w:rPr>
          <w:rFonts w:ascii="Times New Roman" w:hAnsi="Times New Roman"/>
          <w:sz w:val="28"/>
          <w:szCs w:val="28"/>
          <w:vertAlign w:val="subscript"/>
        </w:rPr>
        <w:t>уф</w:t>
      </w:r>
      <w:r w:rsidRPr="00743836">
        <w:rPr>
          <w:rFonts w:ascii="Times New Roman" w:hAnsi="Times New Roman"/>
          <w:sz w:val="28"/>
          <w:szCs w:val="28"/>
        </w:rPr>
        <w:t xml:space="preserve">, равного абсциссе точки пересечения кривой </w:t>
      </w:r>
      <w:r w:rsidRPr="00743836">
        <w:rPr>
          <w:rFonts w:ascii="Times New Roman" w:hAnsi="Times New Roman"/>
          <w:i/>
          <w:sz w:val="28"/>
          <w:szCs w:val="28"/>
        </w:rPr>
        <w:t>а</w:t>
      </w:r>
      <w:r w:rsidRPr="00743836">
        <w:rPr>
          <w:rFonts w:ascii="Times New Roman" w:hAnsi="Times New Roman"/>
          <w:sz w:val="28"/>
          <w:szCs w:val="28"/>
          <w:vertAlign w:val="subscript"/>
        </w:rPr>
        <w:t>1</w:t>
      </w:r>
      <w:r w:rsidRPr="00743836">
        <w:rPr>
          <w:rFonts w:ascii="Times New Roman" w:hAnsi="Times New Roman"/>
          <w:sz w:val="28"/>
          <w:szCs w:val="28"/>
        </w:rPr>
        <w:t xml:space="preserve"> с прямой </w:t>
      </w:r>
      <w:r w:rsidRPr="00743836">
        <w:rPr>
          <w:rFonts w:ascii="Times New Roman" w:hAnsi="Times New Roman"/>
          <w:i/>
          <w:sz w:val="28"/>
          <w:szCs w:val="28"/>
        </w:rPr>
        <w:t>а</w:t>
      </w:r>
      <w:r w:rsidRPr="00743836">
        <w:rPr>
          <w:rFonts w:ascii="Times New Roman" w:hAnsi="Times New Roman"/>
          <w:sz w:val="28"/>
          <w:szCs w:val="28"/>
          <w:vertAlign w:val="subscript"/>
        </w:rPr>
        <w:t>н</w:t>
      </w:r>
      <w:r w:rsidRPr="00743836">
        <w:rPr>
          <w:rFonts w:ascii="Times New Roman" w:hAnsi="Times New Roman"/>
          <w:i/>
          <w:sz w:val="28"/>
          <w:szCs w:val="28"/>
        </w:rPr>
        <w:t xml:space="preserve"> = а</w:t>
      </w:r>
      <w:r w:rsidRPr="00743836">
        <w:rPr>
          <w:rFonts w:ascii="Times New Roman" w:hAnsi="Times New Roman"/>
          <w:sz w:val="28"/>
          <w:szCs w:val="28"/>
          <w:vertAlign w:val="subscript"/>
        </w:rPr>
        <w:t>нф</w:t>
      </w:r>
      <w:r w:rsidRPr="00743836">
        <w:rPr>
          <w:rFonts w:ascii="Times New Roman" w:hAnsi="Times New Roman"/>
          <w:sz w:val="28"/>
          <w:szCs w:val="28"/>
        </w:rPr>
        <w:t xml:space="preserve">. В этом случае </w:t>
      </w:r>
      <w:r w:rsidRPr="00743836">
        <w:rPr>
          <w:rFonts w:ascii="Times New Roman" w:hAnsi="Times New Roman"/>
          <w:i/>
          <w:sz w:val="28"/>
          <w:szCs w:val="28"/>
          <w:lang w:val="en-US"/>
        </w:rPr>
        <w:t>t</w:t>
      </w:r>
      <w:r w:rsidRPr="00743836">
        <w:rPr>
          <w:rFonts w:ascii="Times New Roman" w:hAnsi="Times New Roman"/>
          <w:sz w:val="28"/>
          <w:szCs w:val="28"/>
          <w:vertAlign w:val="subscript"/>
        </w:rPr>
        <w:t>ост</w:t>
      </w:r>
      <w:r w:rsidRPr="00743836">
        <w:rPr>
          <w:rFonts w:ascii="Times New Roman" w:hAnsi="Times New Roman"/>
          <w:sz w:val="28"/>
          <w:szCs w:val="28"/>
        </w:rPr>
        <w:t xml:space="preserve"> </w:t>
      </w:r>
      <w:r w:rsidRPr="00743836">
        <w:rPr>
          <w:rFonts w:ascii="Times New Roman" w:hAnsi="Times New Roman"/>
          <w:i/>
          <w:sz w:val="28"/>
          <w:szCs w:val="28"/>
        </w:rPr>
        <w:t>=</w:t>
      </w:r>
      <w:r w:rsidRPr="00743836">
        <w:rPr>
          <w:rFonts w:ascii="Times New Roman" w:hAnsi="Times New Roman"/>
          <w:i/>
          <w:sz w:val="28"/>
          <w:szCs w:val="28"/>
          <w:lang w:val="en-US"/>
        </w:rPr>
        <w:t>t</w:t>
      </w:r>
      <w:r w:rsidRPr="00743836">
        <w:rPr>
          <w:rFonts w:ascii="Times New Roman" w:hAnsi="Times New Roman"/>
          <w:sz w:val="28"/>
          <w:szCs w:val="28"/>
          <w:vertAlign w:val="subscript"/>
        </w:rPr>
        <w:t>кр</w:t>
      </w:r>
      <w:r w:rsidRPr="00743836">
        <w:rPr>
          <w:rFonts w:ascii="Times New Roman" w:hAnsi="Times New Roman"/>
          <w:sz w:val="28"/>
          <w:szCs w:val="28"/>
        </w:rPr>
        <w:t xml:space="preserve"> </w:t>
      </w:r>
      <w:r w:rsidRPr="00743836">
        <w:rPr>
          <w:rFonts w:ascii="Times New Roman" w:hAnsi="Times New Roman"/>
          <w:i/>
          <w:sz w:val="28"/>
          <w:szCs w:val="28"/>
        </w:rPr>
        <w:t>-</w:t>
      </w:r>
      <w:r w:rsidRPr="00743836">
        <w:rPr>
          <w:rFonts w:ascii="Times New Roman" w:hAnsi="Times New Roman"/>
          <w:i/>
          <w:sz w:val="28"/>
          <w:szCs w:val="28"/>
          <w:lang w:val="en-US"/>
        </w:rPr>
        <w:t>t</w:t>
      </w:r>
      <w:r w:rsidRPr="00743836">
        <w:rPr>
          <w:rFonts w:ascii="Times New Roman" w:hAnsi="Times New Roman"/>
          <w:sz w:val="28"/>
          <w:szCs w:val="28"/>
          <w:vertAlign w:val="subscript"/>
        </w:rPr>
        <w:t>уф</w:t>
      </w:r>
      <w:r w:rsidRPr="00743836">
        <w:rPr>
          <w:rFonts w:ascii="Times New Roman" w:hAnsi="Times New Roman"/>
          <w:i/>
          <w:sz w:val="28"/>
          <w:szCs w:val="28"/>
        </w:rPr>
        <w:t>.</w:t>
      </w:r>
    </w:p>
    <w:p w:rsidR="007A64E4" w:rsidRPr="00743836" w:rsidRDefault="007A64E4" w:rsidP="00743836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743836">
        <w:rPr>
          <w:rFonts w:ascii="Times New Roman" w:hAnsi="Times New Roman"/>
          <w:sz w:val="28"/>
          <w:szCs w:val="28"/>
        </w:rPr>
        <w:t xml:space="preserve">Из графиков аналогично примеру 1 получаем: </w:t>
      </w:r>
      <w:r w:rsidRPr="00743836">
        <w:rPr>
          <w:rFonts w:ascii="Times New Roman" w:hAnsi="Times New Roman"/>
          <w:i/>
          <w:sz w:val="28"/>
          <w:szCs w:val="28"/>
          <w:lang w:val="en-US"/>
        </w:rPr>
        <w:t>t</w:t>
      </w:r>
      <w:r w:rsidRPr="00743836">
        <w:rPr>
          <w:rFonts w:ascii="Times New Roman" w:hAnsi="Times New Roman"/>
          <w:sz w:val="28"/>
          <w:szCs w:val="28"/>
          <w:vertAlign w:val="subscript"/>
        </w:rPr>
        <w:t>кр</w:t>
      </w:r>
      <w:r w:rsidRPr="00743836">
        <w:rPr>
          <w:rFonts w:ascii="Times New Roman" w:hAnsi="Times New Roman"/>
          <w:sz w:val="28"/>
          <w:szCs w:val="28"/>
        </w:rPr>
        <w:t xml:space="preserve"> = 61 год, </w:t>
      </w:r>
      <w:r w:rsidRPr="00743836">
        <w:rPr>
          <w:rFonts w:ascii="Times New Roman" w:hAnsi="Times New Roman"/>
          <w:i/>
          <w:sz w:val="28"/>
          <w:szCs w:val="28"/>
          <w:lang w:val="en-US"/>
        </w:rPr>
        <w:t>t</w:t>
      </w:r>
      <w:r w:rsidRPr="00743836">
        <w:rPr>
          <w:rFonts w:ascii="Times New Roman" w:hAnsi="Times New Roman"/>
          <w:sz w:val="28"/>
          <w:szCs w:val="28"/>
          <w:vertAlign w:val="subscript"/>
        </w:rPr>
        <w:t>уф</w:t>
      </w:r>
      <w:r w:rsidRPr="00743836">
        <w:rPr>
          <w:rFonts w:ascii="Times New Roman" w:hAnsi="Times New Roman"/>
          <w:sz w:val="28"/>
          <w:szCs w:val="28"/>
        </w:rPr>
        <w:t xml:space="preserve"> = 47 лет, следовательно:                </w:t>
      </w:r>
      <w:r w:rsidRPr="00743836">
        <w:rPr>
          <w:rFonts w:ascii="Times New Roman" w:hAnsi="Times New Roman"/>
          <w:i/>
          <w:sz w:val="28"/>
          <w:szCs w:val="28"/>
          <w:lang w:val="en-US"/>
        </w:rPr>
        <w:t>t</w:t>
      </w:r>
      <w:r w:rsidRPr="00743836">
        <w:rPr>
          <w:rFonts w:ascii="Times New Roman" w:hAnsi="Times New Roman"/>
          <w:sz w:val="28"/>
          <w:szCs w:val="28"/>
          <w:vertAlign w:val="subscript"/>
        </w:rPr>
        <w:t>ост</w:t>
      </w:r>
      <w:r w:rsidRPr="00743836">
        <w:rPr>
          <w:rFonts w:ascii="Times New Roman" w:hAnsi="Times New Roman"/>
          <w:sz w:val="28"/>
          <w:szCs w:val="28"/>
        </w:rPr>
        <w:t xml:space="preserve"> = </w:t>
      </w:r>
      <w:r w:rsidRPr="00743836">
        <w:rPr>
          <w:rFonts w:ascii="Times New Roman" w:hAnsi="Times New Roman"/>
          <w:i/>
          <w:sz w:val="28"/>
          <w:szCs w:val="28"/>
        </w:rPr>
        <w:t>t</w:t>
      </w:r>
      <w:r w:rsidRPr="00743836">
        <w:rPr>
          <w:rFonts w:ascii="Times New Roman" w:hAnsi="Times New Roman"/>
          <w:sz w:val="28"/>
          <w:szCs w:val="28"/>
          <w:vertAlign w:val="subscript"/>
        </w:rPr>
        <w:t>кр</w:t>
      </w:r>
      <w:r w:rsidRPr="00743836">
        <w:rPr>
          <w:rFonts w:ascii="Times New Roman" w:hAnsi="Times New Roman"/>
          <w:sz w:val="28"/>
          <w:szCs w:val="28"/>
        </w:rPr>
        <w:t xml:space="preserve"> </w:t>
      </w:r>
      <w:r w:rsidRPr="00743836">
        <w:rPr>
          <w:rFonts w:ascii="Times New Roman" w:hAnsi="Times New Roman"/>
          <w:i/>
          <w:sz w:val="28"/>
          <w:szCs w:val="28"/>
        </w:rPr>
        <w:t>- t</w:t>
      </w:r>
      <w:r w:rsidRPr="00743836">
        <w:rPr>
          <w:rFonts w:ascii="Times New Roman" w:hAnsi="Times New Roman"/>
          <w:sz w:val="28"/>
          <w:szCs w:val="28"/>
          <w:vertAlign w:val="subscript"/>
        </w:rPr>
        <w:t>уф</w:t>
      </w:r>
      <w:r w:rsidRPr="00743836">
        <w:rPr>
          <w:rFonts w:ascii="Times New Roman" w:hAnsi="Times New Roman"/>
          <w:sz w:val="28"/>
          <w:szCs w:val="28"/>
        </w:rPr>
        <w:t xml:space="preserve"> </w:t>
      </w:r>
      <w:r w:rsidRPr="00743836">
        <w:rPr>
          <w:rFonts w:ascii="Times New Roman" w:hAnsi="Times New Roman"/>
          <w:i/>
          <w:sz w:val="28"/>
          <w:szCs w:val="28"/>
        </w:rPr>
        <w:t>=</w:t>
      </w:r>
      <w:r w:rsidRPr="00743836">
        <w:rPr>
          <w:rFonts w:ascii="Times New Roman" w:hAnsi="Times New Roman"/>
          <w:sz w:val="28"/>
          <w:szCs w:val="28"/>
        </w:rPr>
        <w:t xml:space="preserve"> 61 - 47 = 14 лет — остаточный срок службы данного участка газопровода по ударной вязкости.</w:t>
      </w:r>
    </w:p>
    <w:p w:rsidR="007A64E4" w:rsidRPr="00743836" w:rsidRDefault="007A64E4" w:rsidP="00743836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D063E"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127" o:spid="_x0000_i1045" type="#_x0000_t75" style="width:336.75pt;height:192pt;visibility:visible">
            <v:imagedata r:id="rId41" o:title=""/>
          </v:shape>
        </w:pict>
      </w:r>
    </w:p>
    <w:p w:rsidR="007A64E4" w:rsidRPr="00743836" w:rsidRDefault="007A64E4" w:rsidP="00743836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743836">
        <w:rPr>
          <w:rFonts w:ascii="Times New Roman" w:hAnsi="Times New Roman"/>
          <w:sz w:val="28"/>
          <w:szCs w:val="28"/>
        </w:rPr>
        <w:t xml:space="preserve">Время эксплуатации газопровода </w:t>
      </w:r>
      <w:r w:rsidRPr="00743836">
        <w:rPr>
          <w:rFonts w:ascii="Times New Roman" w:hAnsi="Times New Roman"/>
          <w:i/>
          <w:sz w:val="28"/>
          <w:szCs w:val="28"/>
          <w:lang w:val="en-US"/>
        </w:rPr>
        <w:t>t</w:t>
      </w:r>
      <w:r w:rsidRPr="00743836">
        <w:rPr>
          <w:rFonts w:ascii="Times New Roman" w:hAnsi="Times New Roman"/>
          <w:sz w:val="28"/>
          <w:szCs w:val="28"/>
        </w:rPr>
        <w:t>, лет</w:t>
      </w:r>
    </w:p>
    <w:p w:rsidR="007A64E4" w:rsidRPr="00743836" w:rsidRDefault="007A64E4" w:rsidP="00743836">
      <w:pPr>
        <w:spacing w:line="240" w:lineRule="auto"/>
        <w:ind w:firstLine="284"/>
        <w:jc w:val="both"/>
        <w:rPr>
          <w:rFonts w:ascii="Times New Roman" w:hAnsi="Times New Roman"/>
          <w:b/>
          <w:sz w:val="28"/>
          <w:szCs w:val="28"/>
        </w:rPr>
      </w:pPr>
      <w:r w:rsidRPr="00743836">
        <w:rPr>
          <w:rFonts w:ascii="Times New Roman" w:hAnsi="Times New Roman"/>
          <w:b/>
          <w:sz w:val="28"/>
          <w:szCs w:val="28"/>
        </w:rPr>
        <w:t>Рис.Е.4</w:t>
      </w:r>
    </w:p>
    <w:p w:rsidR="007A64E4" w:rsidRPr="00743836" w:rsidRDefault="007A64E4" w:rsidP="00743836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7A64E4" w:rsidRPr="001F37D7" w:rsidRDefault="007A64E4" w:rsidP="001F37D7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F37D7">
        <w:rPr>
          <w:rFonts w:ascii="Times New Roman" w:hAnsi="Times New Roman"/>
          <w:sz w:val="28"/>
          <w:szCs w:val="28"/>
        </w:rPr>
        <w:t>6.7. Расчет остаточного срока службы газопровода при наличии язвенной (питтинговой) коррозии металла.</w:t>
      </w:r>
    </w:p>
    <w:p w:rsidR="007A64E4" w:rsidRPr="001F37D7" w:rsidRDefault="007A64E4" w:rsidP="001F37D7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F37D7">
        <w:rPr>
          <w:rFonts w:ascii="Times New Roman" w:hAnsi="Times New Roman"/>
          <w:sz w:val="28"/>
          <w:szCs w:val="28"/>
        </w:rPr>
        <w:t>Повреждения труб в виде коррозионных язв (питгингов) приводят к неравномерному распределению напряжений в стенке газопровода, увеличивая их в местах наиболее глубоких повреждений.</w:t>
      </w:r>
    </w:p>
    <w:p w:rsidR="007A64E4" w:rsidRPr="001F37D7" w:rsidRDefault="007A64E4" w:rsidP="001F37D7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F37D7">
        <w:rPr>
          <w:rFonts w:ascii="Times New Roman" w:hAnsi="Times New Roman"/>
          <w:sz w:val="28"/>
          <w:szCs w:val="28"/>
        </w:rPr>
        <w:t>Остаточный срок службы с учетом язвенной (питтинговой) коррозии и действующих напряжений определяется по формуле</w:t>
      </w:r>
    </w:p>
    <w:p w:rsidR="007A64E4" w:rsidRPr="001F37D7" w:rsidRDefault="007A64E4" w:rsidP="001F37D7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F37D7">
        <w:rPr>
          <w:rFonts w:ascii="Times New Roman" w:hAnsi="Times New Roman"/>
          <w:position w:val="-26"/>
          <w:sz w:val="28"/>
          <w:szCs w:val="28"/>
        </w:rPr>
        <w:object w:dxaOrig="1680" w:dyaOrig="639">
          <v:shape id="_x0000_i1046" type="#_x0000_t75" style="width:84pt;height:32.25pt" o:ole="">
            <v:imagedata r:id="rId42" o:title=""/>
          </v:shape>
          <o:OLEObject Type="Embed" ProgID="Equation.3" ShapeID="_x0000_i1046" DrawAspect="Content" ObjectID="_1570861988" r:id="rId43"/>
        </w:object>
      </w:r>
      <w:r w:rsidRPr="001F37D7">
        <w:rPr>
          <w:rFonts w:ascii="Times New Roman" w:hAnsi="Times New Roman"/>
          <w:sz w:val="28"/>
          <w:szCs w:val="28"/>
        </w:rPr>
        <w:t>,                                                  (17)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18"/>
        <w:gridCol w:w="6424"/>
      </w:tblGrid>
      <w:tr w:rsidR="007A64E4" w:rsidRPr="00DD063E" w:rsidTr="004F7517">
        <w:tc>
          <w:tcPr>
            <w:tcW w:w="1418" w:type="dxa"/>
          </w:tcPr>
          <w:p w:rsidR="007A64E4" w:rsidRPr="00DD063E" w:rsidRDefault="007A64E4" w:rsidP="001F37D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63E">
              <w:rPr>
                <w:rFonts w:ascii="Times New Roman" w:hAnsi="Times New Roman"/>
                <w:sz w:val="28"/>
                <w:szCs w:val="28"/>
              </w:rPr>
              <w:t xml:space="preserve">где </w:t>
            </w:r>
            <w:r w:rsidRPr="00DD063E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h</w:t>
            </w:r>
            <w:r w:rsidRPr="00DD063E">
              <w:rPr>
                <w:rFonts w:ascii="Times New Roman" w:hAnsi="Times New Roman"/>
                <w:sz w:val="28"/>
                <w:szCs w:val="28"/>
                <w:vertAlign w:val="subscript"/>
              </w:rPr>
              <w:t>деф</w:t>
            </w:r>
            <w:r w:rsidRPr="00DD063E">
              <w:rPr>
                <w:rFonts w:ascii="Times New Roman" w:hAnsi="Times New Roman"/>
                <w:sz w:val="28"/>
                <w:szCs w:val="28"/>
              </w:rPr>
              <w:t xml:space="preserve"> —</w:t>
            </w:r>
          </w:p>
        </w:tc>
        <w:tc>
          <w:tcPr>
            <w:tcW w:w="6424" w:type="dxa"/>
          </w:tcPr>
          <w:p w:rsidR="007A64E4" w:rsidRPr="00DD063E" w:rsidRDefault="007A64E4" w:rsidP="001F37D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63E">
              <w:rPr>
                <w:rFonts w:ascii="Times New Roman" w:hAnsi="Times New Roman"/>
                <w:sz w:val="28"/>
                <w:szCs w:val="28"/>
              </w:rPr>
              <w:t>критическая глубина дефекта при действующем уровне напряжений, мм;</w:t>
            </w:r>
          </w:p>
        </w:tc>
      </w:tr>
      <w:tr w:rsidR="007A64E4" w:rsidRPr="00DD063E" w:rsidTr="004F7517">
        <w:tc>
          <w:tcPr>
            <w:tcW w:w="1418" w:type="dxa"/>
          </w:tcPr>
          <w:p w:rsidR="007A64E4" w:rsidRPr="00DD063E" w:rsidRDefault="007A64E4" w:rsidP="001F37D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63E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h</w:t>
            </w:r>
            <w:r w:rsidRPr="00DD063E">
              <w:rPr>
                <w:rFonts w:ascii="Times New Roman" w:hAnsi="Times New Roman"/>
                <w:sz w:val="28"/>
                <w:szCs w:val="28"/>
                <w:vertAlign w:val="subscript"/>
              </w:rPr>
              <w:t>тр</w:t>
            </w:r>
            <w:r w:rsidRPr="00DD063E">
              <w:rPr>
                <w:rFonts w:ascii="Times New Roman" w:hAnsi="Times New Roman"/>
                <w:sz w:val="28"/>
                <w:szCs w:val="28"/>
              </w:rPr>
              <w:t xml:space="preserve"> —</w:t>
            </w:r>
          </w:p>
        </w:tc>
        <w:tc>
          <w:tcPr>
            <w:tcW w:w="6424" w:type="dxa"/>
          </w:tcPr>
          <w:p w:rsidR="007A64E4" w:rsidRPr="00DD063E" w:rsidRDefault="007A64E4" w:rsidP="001F37D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63E">
              <w:rPr>
                <w:rFonts w:ascii="Times New Roman" w:hAnsi="Times New Roman"/>
                <w:sz w:val="28"/>
                <w:szCs w:val="28"/>
              </w:rPr>
              <w:t>глубина дефекта в зоне максимальных повреждений, мм;</w:t>
            </w:r>
          </w:p>
        </w:tc>
      </w:tr>
      <w:tr w:rsidR="007A64E4" w:rsidRPr="00DD063E" w:rsidTr="004F7517">
        <w:tc>
          <w:tcPr>
            <w:tcW w:w="1418" w:type="dxa"/>
          </w:tcPr>
          <w:p w:rsidR="007A64E4" w:rsidRPr="00DD063E" w:rsidRDefault="007A64E4" w:rsidP="001F37D7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DD063E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V</w:t>
            </w:r>
            <w:r w:rsidRPr="00DD063E">
              <w:rPr>
                <w:rFonts w:ascii="Times New Roman" w:hAnsi="Times New Roman"/>
                <w:sz w:val="28"/>
                <w:szCs w:val="28"/>
                <w:vertAlign w:val="subscript"/>
              </w:rPr>
              <w:t>к1</w:t>
            </w:r>
            <w:r w:rsidRPr="00DD063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DD063E">
              <w:rPr>
                <w:rFonts w:ascii="Times New Roman" w:hAnsi="Times New Roman"/>
                <w:sz w:val="28"/>
                <w:szCs w:val="28"/>
              </w:rPr>
              <w:t>—</w:t>
            </w:r>
          </w:p>
        </w:tc>
        <w:tc>
          <w:tcPr>
            <w:tcW w:w="6424" w:type="dxa"/>
          </w:tcPr>
          <w:p w:rsidR="007A64E4" w:rsidRPr="00DD063E" w:rsidRDefault="007A64E4" w:rsidP="001F37D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63E">
              <w:rPr>
                <w:rFonts w:ascii="Times New Roman" w:hAnsi="Times New Roman"/>
                <w:sz w:val="28"/>
                <w:szCs w:val="28"/>
              </w:rPr>
              <w:t xml:space="preserve">скорость коррозии, вычисляемая по формуле (15) и скорости роста дефекта в плоскости трубы </w:t>
            </w:r>
            <w:r w:rsidRPr="00DD063E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V</w:t>
            </w:r>
            <w:r w:rsidRPr="00DD063E">
              <w:rPr>
                <w:rFonts w:ascii="Times New Roman" w:hAnsi="Times New Roman"/>
                <w:sz w:val="28"/>
                <w:szCs w:val="28"/>
                <w:vertAlign w:val="subscript"/>
              </w:rPr>
              <w:t>д</w:t>
            </w:r>
            <w:r w:rsidRPr="00DD063E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r w:rsidRPr="00DD063E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d</w:t>
            </w:r>
            <w:r w:rsidRPr="00DD063E">
              <w:rPr>
                <w:rFonts w:ascii="Times New Roman" w:hAnsi="Times New Roman"/>
                <w:i/>
                <w:sz w:val="28"/>
                <w:szCs w:val="28"/>
                <w:vertAlign w:val="subscript"/>
                <w:lang w:val="en-US"/>
              </w:rPr>
              <w:t>i</w:t>
            </w:r>
            <w:r w:rsidRPr="00DD063E">
              <w:rPr>
                <w:rFonts w:ascii="Times New Roman" w:hAnsi="Times New Roman"/>
                <w:sz w:val="28"/>
                <w:szCs w:val="28"/>
              </w:rPr>
              <w:t>/</w:t>
            </w:r>
            <w:r w:rsidRPr="00DD063E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t</w:t>
            </w:r>
            <w:r w:rsidRPr="00DD063E">
              <w:rPr>
                <w:rFonts w:ascii="Times New Roman" w:hAnsi="Times New Roman"/>
                <w:sz w:val="28"/>
                <w:szCs w:val="28"/>
                <w:vertAlign w:val="subscript"/>
              </w:rPr>
              <w:t>ф</w:t>
            </w:r>
            <w:r w:rsidRPr="00DD063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7A64E4" w:rsidRPr="001F37D7" w:rsidRDefault="007A64E4" w:rsidP="001F37D7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F37D7">
        <w:rPr>
          <w:rFonts w:ascii="Times New Roman" w:hAnsi="Times New Roman"/>
          <w:position w:val="-20"/>
          <w:sz w:val="28"/>
          <w:szCs w:val="28"/>
        </w:rPr>
        <w:object w:dxaOrig="1240" w:dyaOrig="560">
          <v:shape id="_x0000_i1047" type="#_x0000_t75" style="width:62.25pt;height:27.75pt" o:ole="">
            <v:imagedata r:id="rId44" o:title=""/>
          </v:shape>
          <o:OLEObject Type="Embed" ProgID="Equation.3" ShapeID="_x0000_i1047" DrawAspect="Content" ObjectID="_1570861989" r:id="rId45"/>
        </w:object>
      </w:r>
      <w:r w:rsidRPr="001F37D7">
        <w:rPr>
          <w:rFonts w:ascii="Times New Roman" w:hAnsi="Times New Roman"/>
          <w:sz w:val="28"/>
          <w:szCs w:val="28"/>
        </w:rPr>
        <w:t>;                                                     (18)</w:t>
      </w:r>
    </w:p>
    <w:p w:rsidR="007A64E4" w:rsidRPr="001F37D7" w:rsidRDefault="007A64E4" w:rsidP="001F37D7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F37D7">
        <w:rPr>
          <w:rFonts w:ascii="Times New Roman" w:hAnsi="Times New Roman"/>
          <w:position w:val="-30"/>
          <w:sz w:val="28"/>
          <w:szCs w:val="28"/>
        </w:rPr>
        <w:object w:dxaOrig="2260" w:dyaOrig="760">
          <v:shape id="_x0000_i1048" type="#_x0000_t75" style="width:113.25pt;height:38.25pt" o:ole="">
            <v:imagedata r:id="rId46" o:title=""/>
          </v:shape>
          <o:OLEObject Type="Embed" ProgID="Equation.3" ShapeID="_x0000_i1048" DrawAspect="Content" ObjectID="_1570861990" r:id="rId47"/>
        </w:object>
      </w:r>
      <w:r w:rsidRPr="001F37D7">
        <w:rPr>
          <w:rFonts w:ascii="Times New Roman" w:hAnsi="Times New Roman"/>
          <w:sz w:val="28"/>
          <w:szCs w:val="28"/>
        </w:rPr>
        <w:t>,                                          (19)</w:t>
      </w:r>
    </w:p>
    <w:p w:rsidR="007A64E4" w:rsidRPr="001F37D7" w:rsidRDefault="007A64E4" w:rsidP="001F37D7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F37D7">
        <w:rPr>
          <w:rFonts w:ascii="Times New Roman" w:hAnsi="Times New Roman"/>
          <w:sz w:val="28"/>
          <w:szCs w:val="28"/>
        </w:rPr>
        <w:t xml:space="preserve">где </w:t>
      </w:r>
      <w:r w:rsidRPr="001F37D7">
        <w:rPr>
          <w:rFonts w:ascii="Times New Roman" w:hAnsi="Times New Roman"/>
          <w:i/>
          <w:sz w:val="28"/>
          <w:szCs w:val="28"/>
          <w:lang w:val="en-US"/>
        </w:rPr>
        <w:t>d</w:t>
      </w:r>
      <w:r w:rsidRPr="001F37D7">
        <w:rPr>
          <w:rFonts w:ascii="Times New Roman" w:hAnsi="Times New Roman"/>
          <w:i/>
          <w:sz w:val="28"/>
          <w:szCs w:val="28"/>
          <w:vertAlign w:val="subscript"/>
          <w:lang w:val="en-US"/>
        </w:rPr>
        <w:t>i</w:t>
      </w:r>
      <w:r w:rsidRPr="001F37D7">
        <w:rPr>
          <w:rFonts w:ascii="Times New Roman" w:hAnsi="Times New Roman"/>
          <w:sz w:val="28"/>
          <w:szCs w:val="28"/>
        </w:rPr>
        <w:t xml:space="preserve"> — наибольший размер коррозионной язвы по верхней кромке, мм;</w:t>
      </w:r>
    </w:p>
    <w:p w:rsidR="007A64E4" w:rsidRPr="001F37D7" w:rsidRDefault="007A64E4" w:rsidP="001F37D7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F37D7">
        <w:rPr>
          <w:rFonts w:ascii="Times New Roman" w:hAnsi="Times New Roman"/>
          <w:sz w:val="28"/>
          <w:szCs w:val="28"/>
          <w:lang w:val="en-US"/>
        </w:rPr>
        <w:sym w:font="Symbol" w:char="F073"/>
      </w:r>
      <w:r w:rsidRPr="001F37D7">
        <w:rPr>
          <w:rFonts w:ascii="Times New Roman" w:hAnsi="Times New Roman"/>
          <w:sz w:val="28"/>
          <w:szCs w:val="28"/>
          <w:vertAlign w:val="subscript"/>
          <w:lang w:val="en-US"/>
        </w:rPr>
        <w:t>max</w:t>
      </w:r>
      <w:r w:rsidRPr="001F37D7">
        <w:rPr>
          <w:rFonts w:ascii="Times New Roman" w:hAnsi="Times New Roman"/>
          <w:sz w:val="28"/>
          <w:szCs w:val="28"/>
        </w:rPr>
        <w:t xml:space="preserve"> = 0,75</w:t>
      </w:r>
      <w:r w:rsidRPr="001F37D7">
        <w:rPr>
          <w:rFonts w:ascii="Times New Roman" w:hAnsi="Times New Roman"/>
          <w:sz w:val="28"/>
          <w:szCs w:val="28"/>
          <w:lang w:val="en-US"/>
        </w:rPr>
        <w:sym w:font="Symbol" w:char="F073"/>
      </w:r>
      <w:r w:rsidRPr="001F37D7">
        <w:rPr>
          <w:rFonts w:ascii="Times New Roman" w:hAnsi="Times New Roman"/>
          <w:sz w:val="28"/>
          <w:szCs w:val="28"/>
          <w:vertAlign w:val="subscript"/>
        </w:rPr>
        <w:t>т</w:t>
      </w:r>
      <w:r w:rsidRPr="001F37D7">
        <w:rPr>
          <w:rFonts w:ascii="Times New Roman" w:hAnsi="Times New Roman"/>
          <w:sz w:val="28"/>
          <w:szCs w:val="28"/>
        </w:rPr>
        <w:t>.</w:t>
      </w:r>
    </w:p>
    <w:p w:rsidR="007A64E4" w:rsidRPr="001F37D7" w:rsidRDefault="007A64E4" w:rsidP="001F37D7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F37D7">
        <w:rPr>
          <w:rFonts w:ascii="Times New Roman" w:hAnsi="Times New Roman"/>
          <w:sz w:val="28"/>
          <w:szCs w:val="28"/>
        </w:rPr>
        <w:t>Пример расчета остаточного срока службы при наличии язвенной (питтинговой) коррозии приведен в приложении Е.</w:t>
      </w:r>
    </w:p>
    <w:p w:rsidR="007A64E4" w:rsidRPr="00743836" w:rsidRDefault="007A64E4" w:rsidP="00743836">
      <w:pPr>
        <w:spacing w:line="240" w:lineRule="auto"/>
        <w:ind w:firstLine="284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Пример р</w:t>
      </w:r>
      <w:r w:rsidRPr="00743836">
        <w:rPr>
          <w:rFonts w:ascii="Times New Roman" w:hAnsi="Times New Roman"/>
          <w:i/>
          <w:sz w:val="28"/>
          <w:szCs w:val="28"/>
        </w:rPr>
        <w:t>асчет</w:t>
      </w:r>
      <w:r>
        <w:rPr>
          <w:rFonts w:ascii="Times New Roman" w:hAnsi="Times New Roman"/>
          <w:i/>
          <w:sz w:val="28"/>
          <w:szCs w:val="28"/>
        </w:rPr>
        <w:t xml:space="preserve">а </w:t>
      </w:r>
      <w:r w:rsidRPr="00743836">
        <w:rPr>
          <w:rFonts w:ascii="Times New Roman" w:hAnsi="Times New Roman"/>
          <w:i/>
          <w:sz w:val="28"/>
          <w:szCs w:val="28"/>
        </w:rPr>
        <w:t xml:space="preserve"> остаточного срока службы</w:t>
      </w:r>
    </w:p>
    <w:p w:rsidR="007A64E4" w:rsidRPr="00743836" w:rsidRDefault="007A64E4" w:rsidP="00743836">
      <w:pPr>
        <w:spacing w:line="240" w:lineRule="auto"/>
        <w:ind w:firstLine="284"/>
        <w:jc w:val="both"/>
        <w:rPr>
          <w:rFonts w:ascii="Times New Roman" w:hAnsi="Times New Roman"/>
          <w:i/>
          <w:sz w:val="28"/>
          <w:szCs w:val="28"/>
        </w:rPr>
      </w:pPr>
      <w:r w:rsidRPr="00743836">
        <w:rPr>
          <w:rFonts w:ascii="Times New Roman" w:hAnsi="Times New Roman"/>
          <w:i/>
          <w:sz w:val="28"/>
          <w:szCs w:val="28"/>
        </w:rPr>
        <w:t>при наличии язвенной (питтинговой) коррозии</w:t>
      </w:r>
    </w:p>
    <w:p w:rsidR="007A64E4" w:rsidRPr="00743836" w:rsidRDefault="007A64E4" w:rsidP="00743836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7A64E4" w:rsidRPr="00743836" w:rsidRDefault="007A64E4" w:rsidP="00743836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743836">
        <w:rPr>
          <w:rFonts w:ascii="Times New Roman" w:hAnsi="Times New Roman"/>
          <w:sz w:val="28"/>
          <w:szCs w:val="28"/>
        </w:rPr>
        <w:t xml:space="preserve">При обследовании технического состояния участка трубопровода диаметром 219 мм установлено: материал — Ст3 (группа А), </w:t>
      </w:r>
      <w:r w:rsidRPr="00743836">
        <w:rPr>
          <w:rFonts w:ascii="Times New Roman" w:hAnsi="Times New Roman"/>
          <w:sz w:val="28"/>
          <w:szCs w:val="28"/>
        </w:rPr>
        <w:sym w:font="Symbol" w:char="F073"/>
      </w:r>
      <w:r w:rsidRPr="00743836">
        <w:rPr>
          <w:rFonts w:ascii="Times New Roman" w:hAnsi="Times New Roman"/>
          <w:sz w:val="28"/>
          <w:szCs w:val="28"/>
          <w:vertAlign w:val="subscript"/>
        </w:rPr>
        <w:t>т</w:t>
      </w:r>
      <w:r w:rsidRPr="00743836">
        <w:rPr>
          <w:rFonts w:ascii="Times New Roman" w:hAnsi="Times New Roman"/>
          <w:sz w:val="28"/>
          <w:szCs w:val="28"/>
        </w:rPr>
        <w:t xml:space="preserve"> = 216 МПа, </w:t>
      </w:r>
      <w:r w:rsidRPr="00743836">
        <w:rPr>
          <w:rFonts w:ascii="Times New Roman" w:hAnsi="Times New Roman"/>
          <w:sz w:val="28"/>
          <w:szCs w:val="28"/>
        </w:rPr>
        <w:sym w:font="Symbol" w:char="F073"/>
      </w:r>
      <w:r w:rsidRPr="00743836">
        <w:rPr>
          <w:rFonts w:ascii="Times New Roman" w:hAnsi="Times New Roman"/>
          <w:sz w:val="28"/>
          <w:szCs w:val="28"/>
          <w:vertAlign w:val="subscript"/>
        </w:rPr>
        <w:t>в</w:t>
      </w:r>
      <w:r w:rsidRPr="00743836">
        <w:rPr>
          <w:rFonts w:ascii="Times New Roman" w:hAnsi="Times New Roman"/>
          <w:sz w:val="28"/>
          <w:szCs w:val="28"/>
        </w:rPr>
        <w:t xml:space="preserve"> = 362 МПа, </w:t>
      </w:r>
      <w:r w:rsidRPr="00743836">
        <w:rPr>
          <w:rFonts w:ascii="Times New Roman" w:hAnsi="Times New Roman"/>
          <w:i/>
          <w:sz w:val="28"/>
          <w:szCs w:val="28"/>
          <w:lang w:val="en-US"/>
        </w:rPr>
        <w:t>h</w:t>
      </w:r>
      <w:r w:rsidRPr="00743836">
        <w:rPr>
          <w:rFonts w:ascii="Times New Roman" w:hAnsi="Times New Roman"/>
          <w:sz w:val="28"/>
          <w:szCs w:val="28"/>
          <w:vertAlign w:val="subscript"/>
        </w:rPr>
        <w:t>0</w:t>
      </w:r>
      <w:r w:rsidRPr="00743836">
        <w:rPr>
          <w:rFonts w:ascii="Times New Roman" w:hAnsi="Times New Roman"/>
          <w:sz w:val="28"/>
          <w:szCs w:val="28"/>
        </w:rPr>
        <w:t xml:space="preserve"> </w:t>
      </w:r>
      <w:r w:rsidRPr="00743836">
        <w:rPr>
          <w:rFonts w:ascii="Times New Roman" w:hAnsi="Times New Roman"/>
          <w:i/>
          <w:sz w:val="28"/>
          <w:szCs w:val="28"/>
        </w:rPr>
        <w:t>=</w:t>
      </w:r>
      <w:r w:rsidRPr="00743836">
        <w:rPr>
          <w:rFonts w:ascii="Times New Roman" w:hAnsi="Times New Roman"/>
          <w:sz w:val="28"/>
          <w:szCs w:val="28"/>
        </w:rPr>
        <w:t xml:space="preserve"> 6 мм, внутреннее давление </w:t>
      </w:r>
      <w:r w:rsidRPr="00743836">
        <w:rPr>
          <w:rFonts w:ascii="Times New Roman" w:hAnsi="Times New Roman"/>
          <w:i/>
          <w:sz w:val="28"/>
          <w:szCs w:val="28"/>
        </w:rPr>
        <w:t>Р</w:t>
      </w:r>
      <w:r w:rsidRPr="00743836">
        <w:rPr>
          <w:rFonts w:ascii="Times New Roman" w:hAnsi="Times New Roman"/>
          <w:sz w:val="28"/>
          <w:szCs w:val="28"/>
          <w:vertAlign w:val="subscript"/>
        </w:rPr>
        <w:t>ф</w:t>
      </w:r>
      <w:r w:rsidRPr="00743836">
        <w:rPr>
          <w:rFonts w:ascii="Times New Roman" w:hAnsi="Times New Roman"/>
          <w:sz w:val="28"/>
          <w:szCs w:val="28"/>
        </w:rPr>
        <w:t xml:space="preserve"> = 1,2 МПа, время эксплуатации </w:t>
      </w:r>
      <w:r w:rsidRPr="00743836">
        <w:rPr>
          <w:rFonts w:ascii="Times New Roman" w:hAnsi="Times New Roman"/>
          <w:i/>
          <w:sz w:val="28"/>
          <w:szCs w:val="28"/>
          <w:lang w:val="en-US"/>
        </w:rPr>
        <w:t>t</w:t>
      </w:r>
      <w:r w:rsidRPr="00743836">
        <w:rPr>
          <w:rFonts w:ascii="Times New Roman" w:hAnsi="Times New Roman"/>
          <w:sz w:val="28"/>
          <w:szCs w:val="28"/>
          <w:vertAlign w:val="subscript"/>
        </w:rPr>
        <w:t>ф</w:t>
      </w:r>
      <w:r w:rsidRPr="00743836">
        <w:rPr>
          <w:rFonts w:ascii="Times New Roman" w:hAnsi="Times New Roman"/>
          <w:sz w:val="28"/>
          <w:szCs w:val="28"/>
        </w:rPr>
        <w:t xml:space="preserve"> = 30 лет, грунт — суглинок, обнаружена точечная (питтинговая) коррозия, толщина стенки трубы в месте коррозионного дефекта </w:t>
      </w:r>
      <w:r w:rsidRPr="00743836">
        <w:rPr>
          <w:rFonts w:ascii="Times New Roman" w:hAnsi="Times New Roman"/>
          <w:i/>
          <w:sz w:val="28"/>
          <w:szCs w:val="28"/>
          <w:lang w:val="en-US"/>
        </w:rPr>
        <w:t>h</w:t>
      </w:r>
      <w:r w:rsidRPr="00743836">
        <w:rPr>
          <w:rFonts w:ascii="Times New Roman" w:hAnsi="Times New Roman"/>
          <w:sz w:val="28"/>
          <w:szCs w:val="28"/>
          <w:vertAlign w:val="subscript"/>
        </w:rPr>
        <w:t>т</w:t>
      </w:r>
      <w:r w:rsidRPr="00743836">
        <w:rPr>
          <w:rFonts w:ascii="Times New Roman" w:hAnsi="Times New Roman"/>
          <w:sz w:val="28"/>
          <w:szCs w:val="28"/>
        </w:rPr>
        <w:t xml:space="preserve"> = 3,84 мм с размером (по верхней кромке) </w:t>
      </w:r>
      <w:r w:rsidRPr="00743836">
        <w:rPr>
          <w:rFonts w:ascii="Times New Roman" w:hAnsi="Times New Roman"/>
          <w:i/>
          <w:sz w:val="28"/>
          <w:szCs w:val="28"/>
          <w:lang w:val="en-US"/>
        </w:rPr>
        <w:t>d</w:t>
      </w:r>
      <w:r w:rsidRPr="00743836">
        <w:rPr>
          <w:rFonts w:ascii="Times New Roman" w:hAnsi="Times New Roman"/>
          <w:i/>
          <w:sz w:val="28"/>
          <w:szCs w:val="28"/>
          <w:vertAlign w:val="subscript"/>
          <w:lang w:val="en-US"/>
        </w:rPr>
        <w:t>i</w:t>
      </w:r>
      <w:r w:rsidRPr="00743836">
        <w:rPr>
          <w:rFonts w:ascii="Times New Roman" w:hAnsi="Times New Roman"/>
          <w:sz w:val="28"/>
          <w:szCs w:val="28"/>
        </w:rPr>
        <w:t xml:space="preserve"> = 4 мм.</w:t>
      </w:r>
    </w:p>
    <w:p w:rsidR="007A64E4" w:rsidRPr="00743836" w:rsidRDefault="007A64E4" w:rsidP="00743836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743836">
        <w:rPr>
          <w:rFonts w:ascii="Times New Roman" w:hAnsi="Times New Roman"/>
          <w:sz w:val="28"/>
          <w:szCs w:val="28"/>
        </w:rPr>
        <w:t xml:space="preserve">Определим </w:t>
      </w:r>
      <w:r w:rsidRPr="00743836">
        <w:rPr>
          <w:rFonts w:ascii="Times New Roman" w:hAnsi="Times New Roman"/>
          <w:sz w:val="28"/>
          <w:szCs w:val="28"/>
        </w:rPr>
        <w:sym w:font="Symbol" w:char="F073"/>
      </w:r>
      <w:r w:rsidRPr="00743836">
        <w:rPr>
          <w:rFonts w:ascii="Times New Roman" w:hAnsi="Times New Roman"/>
          <w:sz w:val="28"/>
          <w:szCs w:val="28"/>
          <w:vertAlign w:val="subscript"/>
          <w:lang w:val="en-US"/>
        </w:rPr>
        <w:t>max</w:t>
      </w:r>
      <w:r w:rsidRPr="00743836">
        <w:rPr>
          <w:rFonts w:ascii="Times New Roman" w:hAnsi="Times New Roman"/>
          <w:sz w:val="28"/>
          <w:szCs w:val="28"/>
        </w:rPr>
        <w:t xml:space="preserve"> = 0,75</w:t>
      </w:r>
      <w:r w:rsidRPr="00743836">
        <w:rPr>
          <w:rFonts w:ascii="Times New Roman" w:hAnsi="Times New Roman"/>
          <w:sz w:val="28"/>
          <w:szCs w:val="28"/>
        </w:rPr>
        <w:sym w:font="Symbol" w:char="F073"/>
      </w:r>
      <w:r w:rsidRPr="00743836">
        <w:rPr>
          <w:rFonts w:ascii="Times New Roman" w:hAnsi="Times New Roman"/>
          <w:sz w:val="28"/>
          <w:szCs w:val="28"/>
          <w:vertAlign w:val="subscript"/>
        </w:rPr>
        <w:t>т</w:t>
      </w:r>
      <w:r w:rsidRPr="00743836">
        <w:rPr>
          <w:rFonts w:ascii="Times New Roman" w:hAnsi="Times New Roman"/>
          <w:sz w:val="28"/>
          <w:szCs w:val="28"/>
        </w:rPr>
        <w:t xml:space="preserve"> = 162 МПа.</w:t>
      </w:r>
    </w:p>
    <w:p w:rsidR="007A64E4" w:rsidRPr="00743836" w:rsidRDefault="007A64E4" w:rsidP="00743836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743836">
        <w:rPr>
          <w:rFonts w:ascii="Times New Roman" w:hAnsi="Times New Roman"/>
          <w:sz w:val="28"/>
          <w:szCs w:val="28"/>
        </w:rPr>
        <w:t>Определяем по формуле (19) критическую глубину дефекта</w:t>
      </w:r>
    </w:p>
    <w:p w:rsidR="007A64E4" w:rsidRPr="00743836" w:rsidRDefault="007A64E4" w:rsidP="00743836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743836">
        <w:rPr>
          <w:rFonts w:ascii="Times New Roman" w:hAnsi="Times New Roman"/>
          <w:i/>
          <w:sz w:val="28"/>
          <w:szCs w:val="28"/>
          <w:lang w:val="en-US"/>
        </w:rPr>
        <w:t>h</w:t>
      </w:r>
      <w:r w:rsidRPr="00743836">
        <w:rPr>
          <w:rFonts w:ascii="Times New Roman" w:hAnsi="Times New Roman"/>
          <w:sz w:val="28"/>
          <w:szCs w:val="28"/>
          <w:vertAlign w:val="subscript"/>
        </w:rPr>
        <w:t>деф</w:t>
      </w:r>
      <w:r w:rsidRPr="00743836">
        <w:rPr>
          <w:rFonts w:ascii="Times New Roman" w:hAnsi="Times New Roman"/>
          <w:sz w:val="28"/>
          <w:szCs w:val="28"/>
        </w:rPr>
        <w:t xml:space="preserve"> = 6 - 4</w:t>
      </w:r>
      <w:r w:rsidRPr="00743836">
        <w:rPr>
          <w:rFonts w:ascii="Times New Roman" w:hAnsi="Times New Roman"/>
          <w:sz w:val="28"/>
          <w:szCs w:val="28"/>
        </w:rPr>
        <w:sym w:font="Symbol" w:char="F0B4"/>
      </w:r>
      <w:r w:rsidRPr="00743836">
        <w:rPr>
          <w:rFonts w:ascii="Times New Roman" w:hAnsi="Times New Roman"/>
          <w:sz w:val="28"/>
          <w:szCs w:val="28"/>
        </w:rPr>
        <w:t>(0,19</w:t>
      </w:r>
      <w:r w:rsidRPr="00743836">
        <w:rPr>
          <w:rFonts w:ascii="Times New Roman" w:hAnsi="Times New Roman"/>
          <w:sz w:val="28"/>
          <w:szCs w:val="28"/>
        </w:rPr>
        <w:sym w:font="Symbol" w:char="F0B4"/>
      </w:r>
      <w:r w:rsidRPr="00743836">
        <w:rPr>
          <w:rFonts w:ascii="Times New Roman" w:hAnsi="Times New Roman"/>
          <w:sz w:val="28"/>
          <w:szCs w:val="28"/>
        </w:rPr>
        <w:t>1,2/162)</w:t>
      </w:r>
      <w:r w:rsidRPr="00743836">
        <w:rPr>
          <w:rFonts w:ascii="Times New Roman" w:hAnsi="Times New Roman"/>
          <w:sz w:val="28"/>
          <w:szCs w:val="28"/>
          <w:vertAlign w:val="superscript"/>
        </w:rPr>
        <w:t>0,5</w:t>
      </w:r>
      <w:r w:rsidRPr="00743836">
        <w:rPr>
          <w:rFonts w:ascii="Times New Roman" w:hAnsi="Times New Roman"/>
          <w:sz w:val="28"/>
          <w:szCs w:val="28"/>
        </w:rPr>
        <w:t xml:space="preserve"> </w:t>
      </w:r>
      <w:r w:rsidRPr="00743836">
        <w:rPr>
          <w:rFonts w:ascii="Times New Roman" w:hAnsi="Times New Roman"/>
          <w:i/>
          <w:sz w:val="28"/>
          <w:szCs w:val="28"/>
        </w:rPr>
        <w:t>=</w:t>
      </w:r>
      <w:r w:rsidRPr="00743836">
        <w:rPr>
          <w:rFonts w:ascii="Times New Roman" w:hAnsi="Times New Roman"/>
          <w:sz w:val="28"/>
          <w:szCs w:val="28"/>
        </w:rPr>
        <w:t xml:space="preserve"> 5,8 мм.</w:t>
      </w:r>
    </w:p>
    <w:p w:rsidR="007A64E4" w:rsidRPr="00743836" w:rsidRDefault="007A64E4" w:rsidP="00743836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743836">
        <w:rPr>
          <w:rFonts w:ascii="Times New Roman" w:hAnsi="Times New Roman"/>
          <w:sz w:val="28"/>
          <w:szCs w:val="28"/>
        </w:rPr>
        <w:t xml:space="preserve">Аналогично предыдущему примеру скорость коррозии </w:t>
      </w:r>
      <w:r w:rsidRPr="00743836">
        <w:rPr>
          <w:rFonts w:ascii="Times New Roman" w:hAnsi="Times New Roman"/>
          <w:i/>
          <w:sz w:val="28"/>
          <w:szCs w:val="28"/>
        </w:rPr>
        <w:t>V</w:t>
      </w:r>
      <w:r w:rsidRPr="00743836">
        <w:rPr>
          <w:rFonts w:ascii="Times New Roman" w:hAnsi="Times New Roman"/>
          <w:sz w:val="28"/>
          <w:szCs w:val="28"/>
          <w:vertAlign w:val="subscript"/>
        </w:rPr>
        <w:t>к</w:t>
      </w:r>
      <w:r w:rsidRPr="00743836">
        <w:rPr>
          <w:rFonts w:ascii="Times New Roman" w:hAnsi="Times New Roman"/>
          <w:sz w:val="28"/>
          <w:szCs w:val="28"/>
        </w:rPr>
        <w:t xml:space="preserve"> = 0,072 мм/год. </w:t>
      </w:r>
      <w:r w:rsidRPr="00743836">
        <w:rPr>
          <w:rFonts w:ascii="Times New Roman" w:hAnsi="Times New Roman"/>
          <w:i/>
          <w:sz w:val="28"/>
          <w:szCs w:val="28"/>
          <w:lang w:val="en-US"/>
        </w:rPr>
        <w:t>V</w:t>
      </w:r>
      <w:r w:rsidRPr="00743836">
        <w:rPr>
          <w:rFonts w:ascii="Times New Roman" w:hAnsi="Times New Roman"/>
          <w:sz w:val="28"/>
          <w:szCs w:val="28"/>
          <w:vertAlign w:val="subscript"/>
        </w:rPr>
        <w:t>д</w:t>
      </w:r>
      <w:r w:rsidRPr="00743836">
        <w:rPr>
          <w:rFonts w:ascii="Times New Roman" w:hAnsi="Times New Roman"/>
          <w:sz w:val="28"/>
          <w:szCs w:val="28"/>
        </w:rPr>
        <w:t xml:space="preserve"> =0,13,                    </w:t>
      </w:r>
      <w:r w:rsidRPr="00743836">
        <w:rPr>
          <w:rFonts w:ascii="Times New Roman" w:hAnsi="Times New Roman"/>
          <w:i/>
          <w:sz w:val="28"/>
          <w:szCs w:val="28"/>
          <w:lang w:val="en-US"/>
        </w:rPr>
        <w:t>V</w:t>
      </w:r>
      <w:r w:rsidRPr="00743836">
        <w:rPr>
          <w:rFonts w:ascii="Times New Roman" w:hAnsi="Times New Roman"/>
          <w:sz w:val="28"/>
          <w:szCs w:val="28"/>
          <w:vertAlign w:val="subscript"/>
        </w:rPr>
        <w:t>к1</w:t>
      </w:r>
      <w:r w:rsidRPr="00743836">
        <w:rPr>
          <w:rFonts w:ascii="Times New Roman" w:hAnsi="Times New Roman"/>
          <w:sz w:val="28"/>
          <w:szCs w:val="28"/>
        </w:rPr>
        <w:t xml:space="preserve"> = 0,103.</w:t>
      </w:r>
    </w:p>
    <w:p w:rsidR="007A64E4" w:rsidRPr="00743836" w:rsidRDefault="007A64E4" w:rsidP="00743836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743836">
        <w:rPr>
          <w:rFonts w:ascii="Times New Roman" w:hAnsi="Times New Roman"/>
          <w:sz w:val="28"/>
          <w:szCs w:val="28"/>
        </w:rPr>
        <w:t>Согласно формуле (17) определим остаточный срок службы</w:t>
      </w:r>
    </w:p>
    <w:p w:rsidR="007A64E4" w:rsidRPr="00743836" w:rsidRDefault="007A64E4" w:rsidP="00743836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743836">
        <w:rPr>
          <w:rFonts w:ascii="Times New Roman" w:hAnsi="Times New Roman"/>
          <w:i/>
          <w:sz w:val="28"/>
          <w:szCs w:val="28"/>
          <w:lang w:val="en-US"/>
        </w:rPr>
        <w:t>t</w:t>
      </w:r>
      <w:r w:rsidRPr="00743836">
        <w:rPr>
          <w:rFonts w:ascii="Times New Roman" w:hAnsi="Times New Roman"/>
          <w:sz w:val="28"/>
          <w:szCs w:val="28"/>
          <w:vertAlign w:val="subscript"/>
        </w:rPr>
        <w:t>ост</w:t>
      </w:r>
      <w:r w:rsidRPr="00743836">
        <w:rPr>
          <w:rFonts w:ascii="Times New Roman" w:hAnsi="Times New Roman"/>
          <w:sz w:val="28"/>
          <w:szCs w:val="28"/>
        </w:rPr>
        <w:t xml:space="preserve"> = (5,8-2,16)/0,103 = 35,3 года.</w:t>
      </w:r>
    </w:p>
    <w:p w:rsidR="007A64E4" w:rsidRPr="001F37D7" w:rsidRDefault="007A64E4" w:rsidP="001F37D7">
      <w:pPr>
        <w:jc w:val="both"/>
        <w:rPr>
          <w:rFonts w:ascii="Times New Roman" w:hAnsi="Times New Roman"/>
          <w:sz w:val="28"/>
          <w:szCs w:val="28"/>
        </w:rPr>
      </w:pPr>
    </w:p>
    <w:p w:rsidR="007A64E4" w:rsidRPr="001F37D7" w:rsidRDefault="007A64E4" w:rsidP="001F37D7">
      <w:pPr>
        <w:jc w:val="both"/>
        <w:rPr>
          <w:rFonts w:ascii="Times New Roman" w:hAnsi="Times New Roman"/>
          <w:sz w:val="28"/>
          <w:szCs w:val="28"/>
        </w:rPr>
      </w:pPr>
    </w:p>
    <w:p w:rsidR="007A64E4" w:rsidRPr="001F37D7" w:rsidRDefault="007A64E4" w:rsidP="001F37D7">
      <w:pPr>
        <w:jc w:val="both"/>
        <w:rPr>
          <w:rFonts w:ascii="Times New Roman" w:hAnsi="Times New Roman"/>
          <w:sz w:val="28"/>
          <w:szCs w:val="28"/>
        </w:rPr>
      </w:pPr>
    </w:p>
    <w:p w:rsidR="007A64E4" w:rsidRPr="001F37D7" w:rsidRDefault="007A64E4" w:rsidP="001F37D7">
      <w:pPr>
        <w:jc w:val="both"/>
        <w:rPr>
          <w:rFonts w:ascii="Times New Roman" w:hAnsi="Times New Roman"/>
          <w:sz w:val="28"/>
          <w:szCs w:val="28"/>
        </w:rPr>
      </w:pPr>
    </w:p>
    <w:p w:rsidR="007A64E4" w:rsidRPr="001F37D7" w:rsidRDefault="007A64E4" w:rsidP="001F37D7">
      <w:pPr>
        <w:jc w:val="both"/>
        <w:rPr>
          <w:rFonts w:ascii="Times New Roman" w:hAnsi="Times New Roman"/>
          <w:sz w:val="28"/>
          <w:szCs w:val="28"/>
        </w:rPr>
      </w:pPr>
    </w:p>
    <w:p w:rsidR="007A64E4" w:rsidRPr="001F37D7" w:rsidRDefault="007A64E4" w:rsidP="001F37D7">
      <w:pPr>
        <w:spacing w:line="240" w:lineRule="auto"/>
        <w:ind w:firstLine="284"/>
        <w:jc w:val="both"/>
        <w:rPr>
          <w:rFonts w:ascii="Times New Roman" w:hAnsi="Times New Roman"/>
          <w:b/>
          <w:sz w:val="28"/>
          <w:szCs w:val="28"/>
        </w:rPr>
      </w:pPr>
    </w:p>
    <w:sectPr w:rsidR="007A64E4" w:rsidRPr="001F37D7" w:rsidSect="00F13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3F3B"/>
    <w:rsid w:val="001F37D7"/>
    <w:rsid w:val="004B780A"/>
    <w:rsid w:val="004C2259"/>
    <w:rsid w:val="004F7517"/>
    <w:rsid w:val="00743836"/>
    <w:rsid w:val="007A64E4"/>
    <w:rsid w:val="00897664"/>
    <w:rsid w:val="008A192B"/>
    <w:rsid w:val="00943F3B"/>
    <w:rsid w:val="0096184D"/>
    <w:rsid w:val="009F6EC8"/>
    <w:rsid w:val="00AB221E"/>
    <w:rsid w:val="00AC0C25"/>
    <w:rsid w:val="00DD063E"/>
    <w:rsid w:val="00E617AC"/>
    <w:rsid w:val="00E72557"/>
    <w:rsid w:val="00F13AD0"/>
    <w:rsid w:val="00FA1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AD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C2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C22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oleObject" Target="embeddings/oleObject11.bin"/><Relationship Id="rId39" Type="http://schemas.openxmlformats.org/officeDocument/2006/relationships/image" Target="media/image19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5.bin"/><Relationship Id="rId42" Type="http://schemas.openxmlformats.org/officeDocument/2006/relationships/image" Target="media/image21.wmf"/><Relationship Id="rId47" Type="http://schemas.openxmlformats.org/officeDocument/2006/relationships/oleObject" Target="embeddings/oleObject21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7.bin"/><Relationship Id="rId46" Type="http://schemas.openxmlformats.org/officeDocument/2006/relationships/image" Target="media/image23.wmf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image" Target="media/image14.wmf"/><Relationship Id="rId41" Type="http://schemas.openxmlformats.org/officeDocument/2006/relationships/image" Target="media/image20.png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8.wmf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0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image" Target="media/image11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image" Target="media/image15.wmf"/><Relationship Id="rId44" Type="http://schemas.openxmlformats.org/officeDocument/2006/relationships/image" Target="media/image22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png"/><Relationship Id="rId27" Type="http://schemas.openxmlformats.org/officeDocument/2006/relationships/image" Target="media/image13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7.wmf"/><Relationship Id="rId43" Type="http://schemas.openxmlformats.org/officeDocument/2006/relationships/oleObject" Target="embeddings/oleObject19.bin"/><Relationship Id="rId48" Type="http://schemas.openxmlformats.org/officeDocument/2006/relationships/fontTable" Target="fontTable.xml"/><Relationship Id="rId8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394</TotalTime>
  <Pages>12</Pages>
  <Words>2264</Words>
  <Characters>12908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salihov_rf</cp:lastModifiedBy>
  <cp:revision>5</cp:revision>
  <cp:lastPrinted>2017-10-30T03:36:00Z</cp:lastPrinted>
  <dcterms:created xsi:type="dcterms:W3CDTF">2017-03-09T02:15:00Z</dcterms:created>
  <dcterms:modified xsi:type="dcterms:W3CDTF">2017-10-30T03:46:00Z</dcterms:modified>
</cp:coreProperties>
</file>